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TRƯỜNG THCS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vi-VN"/>
                <w14:textFill>
                  <w14:solidFill>
                    <w14:schemeClr w14:val="accent1"/>
                  </w14:solidFill>
                </w14:textFill>
              </w:rPr>
              <w:t xml:space="preserve"> LÝ THƯỜNG KIỆT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KIỂM TRA CHẤT LƯỢNG CUỐI KÌ II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Năm học: 2016 – 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Môn: TOÁN – LỚP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Thời gian làm bài: 90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 (2,0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(tính nhanh nếu có thể)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4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6" o:spt="75" type="#_x0000_t75" style="height:39pt;width:8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7" o:spt="75" type="#_x0000_t75" style="height:36pt;width:5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 (2,0 điểm):</w:t>
      </w:r>
      <w:r>
        <w:rPr>
          <w:rFonts w:ascii="Times New Roman" w:hAnsi="Times New Roman" w:cs="Times New Roman"/>
          <w:sz w:val="28"/>
          <w:szCs w:val="28"/>
        </w:rPr>
        <w:t xml:space="preserve"> Tìm x, biết: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0" o:spt="75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1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 (2,0 điểm):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Một người đi hết quãng đường AB trong 3 giờ. Giờ thứ nhất đi được 40km, giờ thứ hai đi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2" o:spt="75" type="#_x0000_t75" style="height:36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quãng đường giờ thứ nhất đi và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3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quãng đường giờ thứ ba đi. Hỏi quãng đưởng AB dài bao nhiêu ki-lô-mét?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 (3,0 điểm):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23.25pt;width:126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3.25pt;width:3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phải là tia phân giác của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tia Ot là tia đối của tia Oy. Tính số đo góc kề bù với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23.25pt;width:3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 (1,0 điểm): </w:t>
      </w:r>
    </w:p>
    <w:p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phân số lớn nhất sao cho khi chia các phân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8" o:spt="75" type="#_x0000_t75" style="height:36pt;width:2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9" o:spt="75" type="#_x0000_t75" style="height:36pt;width:2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0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cho nó ta đều được thương là các số tự nhiên.</w:t>
      </w:r>
    </w:p>
    <w:p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-----Hết-----</w:t>
      </w:r>
    </w:p>
    <w:sectPr>
      <w:headerReference r:id="rId3" w:type="default"/>
      <w:pgSz w:w="12240" w:h="15840"/>
      <w:pgMar w:top="720" w:right="720" w:bottom="720" w:left="720" w:header="567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49D"/>
    <w:multiLevelType w:val="multilevel"/>
    <w:tmpl w:val="5AD5549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A007F"/>
    <w:multiLevelType w:val="multilevel"/>
    <w:tmpl w:val="5DFA007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1BE1"/>
    <w:multiLevelType w:val="multilevel"/>
    <w:tmpl w:val="72491BE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4"/>
    <w:rsid w:val="00160704"/>
    <w:rsid w:val="00182825"/>
    <w:rsid w:val="002138AC"/>
    <w:rsid w:val="00845624"/>
    <w:rsid w:val="00E31F18"/>
    <w:rsid w:val="00E967E0"/>
    <w:rsid w:val="52D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2018-01-01T03:29:00Z</dcterms:created>
  <dc:creator>Admin</dc:creator>
  <cp:lastModifiedBy>Admin</cp:lastModifiedBy>
  <dcterms:modified xsi:type="dcterms:W3CDTF">2018-01-01T11:54:00Z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