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1F61" w14:textId="77777777" w:rsidR="00D81AB3" w:rsidRDefault="005942E4" w:rsidP="00666504">
      <w:r>
        <w:rPr>
          <w:noProof/>
        </w:rPr>
        <w:drawing>
          <wp:inline distT="0" distB="0" distL="0" distR="0" wp14:anchorId="67BF7BBC" wp14:editId="283F57CD">
            <wp:extent cx="5733415" cy="4029650"/>
            <wp:effectExtent l="0" t="0" r="635" b="952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PHIEUNGANG_AN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C4FD" w14:textId="77777777" w:rsidR="009209F2" w:rsidRDefault="009209F2" w:rsidP="00666504"/>
    <w:p w14:paraId="74270288" w14:textId="1568030D" w:rsidR="00666504" w:rsidRDefault="00666504" w:rsidP="00666504">
      <w:proofErr w:type="spellStart"/>
      <w:r>
        <w:t>Phần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–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ạ</w:t>
      </w:r>
    </w:p>
    <w:p w14:paraId="17992234" w14:textId="77777777" w:rsidR="00666504" w:rsidRPr="00666504" w:rsidRDefault="00666504" w:rsidP="00666504">
      <w:pPr>
        <w:jc w:val="center"/>
        <w:rPr>
          <w:b/>
          <w:bCs/>
          <w:i/>
          <w:iCs/>
        </w:rPr>
      </w:pPr>
      <w:proofErr w:type="spellStart"/>
      <w:r w:rsidRPr="00666504">
        <w:rPr>
          <w:b/>
          <w:bCs/>
          <w:i/>
          <w:iCs/>
        </w:rPr>
        <w:t>Chúc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thầy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cô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nhiều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sức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khỏe</w:t>
      </w:r>
      <w:proofErr w:type="spellEnd"/>
      <w:r w:rsidRPr="00666504">
        <w:rPr>
          <w:b/>
          <w:bCs/>
          <w:i/>
          <w:iCs/>
        </w:rPr>
        <w:t xml:space="preserve">, </w:t>
      </w:r>
      <w:proofErr w:type="spellStart"/>
      <w:r w:rsidRPr="00666504">
        <w:rPr>
          <w:b/>
          <w:bCs/>
          <w:i/>
          <w:iCs/>
        </w:rPr>
        <w:t>gặt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hái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nhiều</w:t>
      </w:r>
      <w:proofErr w:type="spellEnd"/>
      <w:r w:rsidRPr="00666504">
        <w:rPr>
          <w:b/>
          <w:bCs/>
          <w:i/>
          <w:iCs/>
        </w:rPr>
        <w:t xml:space="preserve"> thành </w:t>
      </w:r>
      <w:proofErr w:type="spellStart"/>
      <w:r w:rsidRPr="00666504">
        <w:rPr>
          <w:b/>
          <w:bCs/>
          <w:i/>
          <w:iCs/>
        </w:rPr>
        <w:t>công</w:t>
      </w:r>
      <w:proofErr w:type="spellEnd"/>
      <w:r w:rsidRPr="00666504">
        <w:rPr>
          <w:b/>
          <w:bCs/>
          <w:i/>
          <w:iCs/>
        </w:rPr>
        <w:t xml:space="preserve"> </w:t>
      </w:r>
      <w:proofErr w:type="spellStart"/>
      <w:r w:rsidRPr="00666504">
        <w:rPr>
          <w:b/>
          <w:bCs/>
          <w:i/>
          <w:iCs/>
        </w:rPr>
        <w:t>hơn</w:t>
      </w:r>
      <w:proofErr w:type="spellEnd"/>
      <w:r w:rsidRPr="00666504">
        <w:rPr>
          <w:b/>
          <w:bCs/>
          <w:i/>
          <w:iCs/>
        </w:rPr>
        <w:t xml:space="preserve"> trong </w:t>
      </w:r>
      <w:proofErr w:type="spellStart"/>
      <w:r w:rsidRPr="00666504">
        <w:rPr>
          <w:b/>
          <w:bCs/>
          <w:i/>
          <w:iCs/>
        </w:rPr>
        <w:t>sự</w:t>
      </w:r>
      <w:proofErr w:type="spellEnd"/>
      <w:r w:rsidRPr="00666504">
        <w:rPr>
          <w:b/>
          <w:bCs/>
          <w:i/>
          <w:iCs/>
        </w:rPr>
        <w:t xml:space="preserve"> nghiệp</w:t>
      </w:r>
    </w:p>
    <w:sectPr w:rsidR="00666504" w:rsidRPr="00666504" w:rsidSect="008D5CC6">
      <w:pgSz w:w="11909" w:h="16834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04"/>
    <w:rsid w:val="0030521D"/>
    <w:rsid w:val="00475B86"/>
    <w:rsid w:val="005942E4"/>
    <w:rsid w:val="00666504"/>
    <w:rsid w:val="008D5CC6"/>
    <w:rsid w:val="009209F2"/>
    <w:rsid w:val="00D81AB3"/>
    <w:rsid w:val="00EC7DB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F5CF"/>
  <w15:docId w15:val="{CBF1D050-4663-4E00-ABEF-8B445006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Nguyễn</cp:lastModifiedBy>
  <cp:revision>4</cp:revision>
  <dcterms:created xsi:type="dcterms:W3CDTF">2019-11-27T03:11:00Z</dcterms:created>
  <dcterms:modified xsi:type="dcterms:W3CDTF">2022-01-08T05:38:00Z</dcterms:modified>
</cp:coreProperties>
</file>