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01BE4" w14:textId="77777777" w:rsidR="00FB2AE3" w:rsidRPr="00FB2AE3" w:rsidRDefault="00FB2AE3" w:rsidP="00FB2AE3">
      <w:pPr>
        <w:spacing w:line="276" w:lineRule="auto"/>
        <w:jc w:val="center"/>
        <w:rPr>
          <w:rFonts w:ascii="Tahoma" w:eastAsia="Tahoma" w:hAnsi="Tahoma" w:cs="Tahoma"/>
          <w:b/>
          <w:color w:val="FF0000"/>
          <w:lang w:eastAsia="en-US"/>
        </w:rPr>
      </w:pPr>
      <w:r w:rsidRPr="00FB2AE3">
        <w:rPr>
          <w:rFonts w:ascii="Tahoma" w:eastAsia="Tahoma" w:hAnsi="Tahoma" w:cs="Tahoma"/>
          <w:b/>
          <w:color w:val="FF0000"/>
          <w:lang w:eastAsia="en-US"/>
        </w:rPr>
        <w:t>TẬP HUẤN XÂY DỰNG CÂU HỎI THI TỐT NGHIỆP THPT TỪ 2025</w:t>
      </w:r>
    </w:p>
    <w:p w14:paraId="725AC547" w14:textId="77777777" w:rsidR="00FB2AE3" w:rsidRPr="00FB2AE3" w:rsidRDefault="00FB2AE3" w:rsidP="00FB2AE3">
      <w:pPr>
        <w:spacing w:line="276" w:lineRule="auto"/>
        <w:jc w:val="center"/>
        <w:rPr>
          <w:rFonts w:ascii="Tahoma" w:eastAsia="Tahoma" w:hAnsi="Tahoma" w:cs="Tahoma"/>
          <w:b/>
          <w:color w:val="FF0000"/>
          <w:lang w:eastAsia="en-US"/>
        </w:rPr>
      </w:pPr>
      <w:r w:rsidRPr="00FB2AE3">
        <w:rPr>
          <w:rFonts w:ascii="Tahoma" w:eastAsia="Tahoma" w:hAnsi="Tahoma" w:cs="Tahoma"/>
          <w:b/>
          <w:color w:val="FF0000"/>
          <w:lang w:eastAsia="en-US"/>
        </w:rPr>
        <w:t>MÔN TIẾNG ANH</w:t>
      </w:r>
    </w:p>
    <w:p w14:paraId="1F4F31A0" w14:textId="77777777" w:rsidR="00FB2AE3" w:rsidRPr="00FB2AE3" w:rsidRDefault="00FB2AE3" w:rsidP="00FB2AE3">
      <w:pPr>
        <w:spacing w:line="276" w:lineRule="auto"/>
        <w:jc w:val="right"/>
        <w:rPr>
          <w:rFonts w:ascii="Tahoma" w:eastAsia="Tahoma" w:hAnsi="Tahoma" w:cs="Tahoma"/>
          <w:color w:val="FF0000"/>
          <w:lang w:eastAsia="en-US"/>
        </w:rPr>
      </w:pPr>
      <w:r w:rsidRPr="00FB2AE3">
        <w:rPr>
          <w:rFonts w:ascii="Tahoma" w:eastAsia="Tahoma" w:hAnsi="Tahoma" w:cs="Tahoma"/>
          <w:color w:val="FF0000"/>
          <w:lang w:eastAsia="en-US"/>
        </w:rPr>
        <w:tab/>
      </w:r>
      <w:r w:rsidRPr="00FB2AE3">
        <w:rPr>
          <w:rFonts w:ascii="Tahoma" w:eastAsia="Tahoma" w:hAnsi="Tahoma" w:cs="Tahoma"/>
          <w:color w:val="FF0000"/>
          <w:lang w:eastAsia="en-US"/>
        </w:rPr>
        <w:tab/>
      </w:r>
      <w:r w:rsidRPr="00FB2AE3">
        <w:rPr>
          <w:rFonts w:ascii="Tahoma" w:eastAsia="Tahoma" w:hAnsi="Tahoma" w:cs="Tahoma"/>
          <w:color w:val="FF0000"/>
          <w:lang w:eastAsia="en-US"/>
        </w:rPr>
        <w:tab/>
      </w:r>
      <w:r w:rsidRPr="00FB2AE3">
        <w:rPr>
          <w:rFonts w:ascii="Tahoma" w:eastAsia="Tahoma" w:hAnsi="Tahoma" w:cs="Tahoma"/>
          <w:color w:val="FF0000"/>
          <w:lang w:eastAsia="en-US"/>
        </w:rPr>
        <w:tab/>
      </w:r>
      <w:r w:rsidRPr="00FB2AE3">
        <w:rPr>
          <w:rFonts w:ascii="Tahoma" w:eastAsia="Tahoma" w:hAnsi="Tahoma" w:cs="Tahoma"/>
          <w:color w:val="FF0000"/>
          <w:lang w:eastAsia="en-US"/>
        </w:rPr>
        <w:tab/>
      </w:r>
      <w:r w:rsidRPr="00FB2AE3">
        <w:rPr>
          <w:rFonts w:ascii="Tahoma" w:eastAsia="Tahoma" w:hAnsi="Tahoma" w:cs="Tahoma"/>
          <w:color w:val="FF0000"/>
          <w:lang w:eastAsia="en-US"/>
        </w:rPr>
        <w:tab/>
      </w:r>
    </w:p>
    <w:p w14:paraId="3C2F9247" w14:textId="77777777" w:rsidR="00FB2AE3" w:rsidRPr="00FB2AE3" w:rsidRDefault="00FB2AE3" w:rsidP="00FB2AE3">
      <w:pPr>
        <w:spacing w:line="276" w:lineRule="auto"/>
        <w:jc w:val="center"/>
        <w:rPr>
          <w:rFonts w:ascii="Tahoma" w:eastAsia="Tahoma" w:hAnsi="Tahoma" w:cs="Tahoma"/>
          <w:b/>
          <w:color w:val="FF0000"/>
          <w:lang w:eastAsia="en-US"/>
        </w:rPr>
      </w:pPr>
      <w:r w:rsidRPr="00FB2AE3">
        <w:rPr>
          <w:rFonts w:ascii="Tahoma" w:eastAsia="Tahoma" w:hAnsi="Tahoma" w:cs="Tahoma"/>
          <w:b/>
          <w:color w:val="FF0000"/>
          <w:lang w:eastAsia="en-US"/>
        </w:rPr>
        <w:t>CÁC VÍ DỤ MINH HỌA VÀ</w:t>
      </w:r>
    </w:p>
    <w:p w14:paraId="080B8EC1" w14:textId="77777777" w:rsidR="00FB2AE3" w:rsidRPr="00FB2AE3" w:rsidRDefault="00FB2AE3" w:rsidP="00FB2AE3">
      <w:pPr>
        <w:spacing w:line="276" w:lineRule="auto"/>
        <w:jc w:val="center"/>
        <w:rPr>
          <w:rFonts w:ascii="Tahoma" w:eastAsia="Tahoma" w:hAnsi="Tahoma" w:cs="Tahoma"/>
          <w:b/>
          <w:color w:val="FF0000"/>
          <w:lang w:eastAsia="en-US"/>
        </w:rPr>
      </w:pPr>
      <w:r w:rsidRPr="00FB2AE3">
        <w:rPr>
          <w:rFonts w:ascii="Tahoma" w:eastAsia="Tahoma" w:hAnsi="Tahoma" w:cs="Tahoma"/>
          <w:b/>
          <w:color w:val="FF0000"/>
          <w:lang w:eastAsia="en-US"/>
        </w:rPr>
        <w:t>MA TRẬN NỘI DUNG, NĂNG LỰC VÀ CẤP ĐỘ TƯ DUY CỦA CÁC VÍ DỤ MINH HỌA</w:t>
      </w:r>
    </w:p>
    <w:p w14:paraId="6A5FBD5D" w14:textId="77777777" w:rsidR="009748B3" w:rsidRDefault="009748B3">
      <w:pPr>
        <w:spacing w:line="276" w:lineRule="auto"/>
        <w:jc w:val="right"/>
        <w:rPr>
          <w:rFonts w:ascii="Tahoma" w:eastAsia="Tahoma" w:hAnsi="Tahoma" w:cs="Tahoma"/>
        </w:rPr>
      </w:pPr>
      <w:bookmarkStart w:id="0" w:name="_GoBack"/>
      <w:bookmarkEnd w:id="0"/>
    </w:p>
    <w:p w14:paraId="75F081C2" w14:textId="77777777" w:rsidR="009748B3" w:rsidRDefault="00C21DAF">
      <w:pPr>
        <w:spacing w:line="276" w:lineRule="auto"/>
        <w:jc w:val="right"/>
        <w:rPr>
          <w:rFonts w:ascii="Tahoma" w:eastAsia="Tahoma" w:hAnsi="Tahoma" w:cs="Tahoma"/>
          <w:b/>
        </w:rPr>
      </w:pPr>
      <w:r>
        <w:rPr>
          <w:rFonts w:ascii="Tahoma" w:eastAsia="Tahoma" w:hAnsi="Tahoma" w:cs="Tahoma"/>
          <w:b/>
        </w:rPr>
        <w:t>_______________________________________________________________</w:t>
      </w:r>
    </w:p>
    <w:p w14:paraId="26AEDBAD" w14:textId="77777777" w:rsidR="009748B3" w:rsidRDefault="009748B3">
      <w:pPr>
        <w:spacing w:line="276" w:lineRule="auto"/>
        <w:jc w:val="center"/>
        <w:rPr>
          <w:rFonts w:ascii="Tahoma" w:eastAsia="Tahoma" w:hAnsi="Tahoma" w:cs="Tahoma"/>
          <w:b/>
        </w:rPr>
      </w:pPr>
    </w:p>
    <w:p w14:paraId="1D2E3A6A" w14:textId="77777777" w:rsidR="009748B3" w:rsidRDefault="00C21DAF">
      <w:pPr>
        <w:spacing w:line="276" w:lineRule="auto"/>
        <w:jc w:val="center"/>
        <w:rPr>
          <w:rFonts w:ascii="Tahoma" w:eastAsia="Tahoma" w:hAnsi="Tahoma" w:cs="Tahoma"/>
        </w:rPr>
      </w:pPr>
      <w:r>
        <w:rPr>
          <w:rFonts w:ascii="Tahoma" w:eastAsia="Tahoma" w:hAnsi="Tahoma" w:cs="Tahoma"/>
          <w:b/>
        </w:rPr>
        <w:t>CÁC VÍ DỤ MINH HỌA</w:t>
      </w:r>
    </w:p>
    <w:p w14:paraId="1183C1B0" w14:textId="77777777" w:rsidR="009748B3" w:rsidRDefault="009748B3">
      <w:pPr>
        <w:spacing w:line="276" w:lineRule="auto"/>
        <w:jc w:val="both"/>
        <w:rPr>
          <w:rFonts w:ascii="Tahoma" w:eastAsia="Tahoma" w:hAnsi="Tahoma" w:cs="Tahoma"/>
          <w:b/>
          <w:sz w:val="20"/>
          <w:szCs w:val="20"/>
        </w:rPr>
      </w:pPr>
    </w:p>
    <w:p w14:paraId="06AA33DD" w14:textId="77777777" w:rsidR="009748B3" w:rsidRDefault="00C21DAF">
      <w:pPr>
        <w:spacing w:line="276" w:lineRule="auto"/>
        <w:jc w:val="both"/>
        <w:rPr>
          <w:rFonts w:ascii="Tahoma" w:eastAsia="Tahoma" w:hAnsi="Tahoma" w:cs="Tahoma"/>
          <w:b/>
          <w:color w:val="FF0000"/>
          <w:sz w:val="20"/>
          <w:szCs w:val="20"/>
        </w:rPr>
      </w:pPr>
      <w:r>
        <w:rPr>
          <w:rFonts w:ascii="Tahoma" w:eastAsia="Tahoma" w:hAnsi="Tahoma" w:cs="Tahoma"/>
          <w:b/>
          <w:sz w:val="20"/>
          <w:szCs w:val="20"/>
        </w:rPr>
        <w:t xml:space="preserve">Ví dụ 1. </w:t>
      </w:r>
      <w:r>
        <w:rPr>
          <w:rFonts w:ascii="Tahoma" w:eastAsia="Tahoma" w:hAnsi="Tahoma" w:cs="Tahoma"/>
          <w:b/>
          <w:i/>
          <w:color w:val="000000"/>
          <w:sz w:val="20"/>
          <w:szCs w:val="20"/>
        </w:rPr>
        <w:t>Read the following passage and mark the letter A, B, C or D on your answer sheet to indicate the correct word or phrase that best fits each of the numbered blanks from 1 to 5.</w:t>
      </w:r>
    </w:p>
    <w:p w14:paraId="2686BC81" w14:textId="77777777" w:rsidR="00667752" w:rsidRDefault="00667752" w:rsidP="00667752">
      <w:pPr>
        <w:tabs>
          <w:tab w:val="left" w:pos="709"/>
          <w:tab w:val="left" w:pos="3261"/>
          <w:tab w:val="left" w:pos="5387"/>
          <w:tab w:val="left" w:pos="7513"/>
        </w:tabs>
        <w:spacing w:line="276" w:lineRule="auto"/>
        <w:jc w:val="both"/>
        <w:rPr>
          <w:rFonts w:ascii="Tahoma" w:eastAsia="Tahoma" w:hAnsi="Tahoma" w:cs="Tahoma"/>
          <w:sz w:val="20"/>
          <w:szCs w:val="20"/>
        </w:rPr>
      </w:pPr>
      <w:r>
        <w:rPr>
          <w:rFonts w:ascii="Times New Roman" w:eastAsia="Times New Roman" w:hAnsi="Times New Roman" w:cs="Times New Roman"/>
        </w:rPr>
        <w:tab/>
      </w:r>
      <w:r>
        <w:rPr>
          <w:rFonts w:ascii="Tahoma" w:eastAsia="Tahoma" w:hAnsi="Tahoma" w:cs="Tahoma"/>
          <w:sz w:val="20"/>
          <w:szCs w:val="20"/>
        </w:rPr>
        <w:t>The Association of Southeast Asian Nations, or ASEAN, was (1) ______ on 8 August 1967 in Bangkok, Thailand, with the singing of the ASEAN Declaration by the Founding Fathers of ASEAN: Indonesia, Malaysia, Philippines, Singapore and Thailand. Brunei Darussalam joined ASEAN on 7 January 1984, (2) ______ by Viet Nam on 28 July 1995, Laos PDR and Myanmar on 23 July 1997, and Cambodia on 30 April 1999, (3) ______  what is today the ten Member State of ASEAN.</w:t>
      </w:r>
    </w:p>
    <w:p w14:paraId="19FA62BA" w14:textId="77777777" w:rsidR="00667752" w:rsidRDefault="00667752" w:rsidP="00667752">
      <w:pPr>
        <w:tabs>
          <w:tab w:val="left" w:pos="709"/>
          <w:tab w:val="left" w:pos="3261"/>
          <w:tab w:val="left" w:pos="5387"/>
          <w:tab w:val="left" w:pos="7513"/>
        </w:tabs>
        <w:spacing w:line="276" w:lineRule="auto"/>
        <w:jc w:val="both"/>
        <w:rPr>
          <w:rFonts w:ascii="Tahoma" w:eastAsia="Tahoma" w:hAnsi="Tahoma" w:cs="Tahoma"/>
          <w:sz w:val="20"/>
          <w:szCs w:val="20"/>
        </w:rPr>
      </w:pPr>
      <w:r>
        <w:rPr>
          <w:rFonts w:ascii="Tahoma" w:eastAsia="Tahoma" w:hAnsi="Tahoma" w:cs="Tahoma"/>
          <w:sz w:val="20"/>
          <w:szCs w:val="20"/>
        </w:rPr>
        <w:tab/>
        <w:t xml:space="preserve">ASEAN aims to accelerate the economic growth, social progress and cultural(4) ______  in the region. It also promotes regional peace and stability as well as active collaboration and mutual assistance among the member countries. In addition, ASEAN always wants to maintain close and benificial (5)______ with other international and regional organisation with similar aims and purposes. </w:t>
      </w:r>
      <w:r w:rsidRPr="00E96AB2">
        <w:rPr>
          <w:rFonts w:ascii="Tahoma" w:eastAsia="Tahoma" w:hAnsi="Tahoma" w:cs="Tahoma"/>
          <w:i/>
          <w:sz w:val="20"/>
          <w:szCs w:val="20"/>
        </w:rPr>
        <w:t>(1</w:t>
      </w:r>
      <w:r>
        <w:rPr>
          <w:rFonts w:ascii="Tahoma" w:eastAsia="Tahoma" w:hAnsi="Tahoma" w:cs="Tahoma"/>
          <w:i/>
          <w:sz w:val="20"/>
          <w:szCs w:val="20"/>
        </w:rPr>
        <w:t>60</w:t>
      </w:r>
      <w:r w:rsidRPr="00E96AB2">
        <w:rPr>
          <w:rFonts w:ascii="Tahoma" w:eastAsia="Tahoma" w:hAnsi="Tahoma" w:cs="Tahoma"/>
          <w:i/>
          <w:sz w:val="20"/>
          <w:szCs w:val="20"/>
        </w:rPr>
        <w:t xml:space="preserve"> words)</w:t>
      </w:r>
    </w:p>
    <w:p w14:paraId="35AA4673" w14:textId="77777777" w:rsidR="00667752" w:rsidRDefault="00667752" w:rsidP="00667752">
      <w:pPr>
        <w:tabs>
          <w:tab w:val="left" w:pos="284"/>
          <w:tab w:val="left" w:pos="3261"/>
          <w:tab w:val="left" w:pos="5387"/>
          <w:tab w:val="left" w:pos="7513"/>
        </w:tabs>
        <w:spacing w:line="276" w:lineRule="auto"/>
        <w:jc w:val="right"/>
        <w:rPr>
          <w:rFonts w:ascii="Tahoma" w:eastAsia="Tahoma" w:hAnsi="Tahoma" w:cs="Tahoma"/>
          <w:i/>
          <w:sz w:val="16"/>
          <w:szCs w:val="16"/>
        </w:rPr>
      </w:pPr>
      <w:r>
        <w:rPr>
          <w:rFonts w:ascii="Tahoma" w:eastAsia="Tahoma" w:hAnsi="Tahoma" w:cs="Tahoma"/>
          <w:i/>
          <w:sz w:val="16"/>
          <w:szCs w:val="16"/>
        </w:rPr>
        <w:t xml:space="preserve">                               </w:t>
      </w:r>
      <w:r>
        <w:rPr>
          <w:rFonts w:ascii="Tahoma" w:eastAsia="Tahoma" w:hAnsi="Tahoma" w:cs="Tahoma"/>
          <w:i/>
          <w:sz w:val="16"/>
          <w:szCs w:val="16"/>
        </w:rPr>
        <w:tab/>
        <w:t xml:space="preserve">            (</w:t>
      </w:r>
      <w:r>
        <w:rPr>
          <w:rFonts w:ascii="Tahoma" w:eastAsia="Tahoma" w:hAnsi="Tahoma" w:cs="Tahoma"/>
          <w:sz w:val="16"/>
          <w:szCs w:val="16"/>
        </w:rPr>
        <w:t xml:space="preserve">Adapted from </w:t>
      </w:r>
      <w:r>
        <w:rPr>
          <w:rFonts w:ascii="Tahoma" w:eastAsia="Tahoma" w:hAnsi="Tahoma" w:cs="Tahoma"/>
          <w:i/>
          <w:sz w:val="16"/>
          <w:szCs w:val="16"/>
        </w:rPr>
        <w:t>asean.org)</w:t>
      </w:r>
    </w:p>
    <w:p w14:paraId="605D6B30" w14:textId="77777777" w:rsidR="00667752" w:rsidRDefault="00667752" w:rsidP="00667752">
      <w:pPr>
        <w:tabs>
          <w:tab w:val="left" w:pos="284"/>
          <w:tab w:val="left" w:pos="3261"/>
          <w:tab w:val="left" w:pos="5387"/>
          <w:tab w:val="left" w:pos="7513"/>
        </w:tabs>
        <w:spacing w:line="276" w:lineRule="auto"/>
        <w:jc w:val="both"/>
        <w:rPr>
          <w:rFonts w:ascii="Tahoma" w:eastAsia="Tahoma" w:hAnsi="Tahoma" w:cs="Tahoma"/>
          <w:sz w:val="20"/>
          <w:szCs w:val="20"/>
        </w:rPr>
      </w:pPr>
      <w:r>
        <w:rPr>
          <w:rFonts w:ascii="Tahoma" w:eastAsia="Tahoma" w:hAnsi="Tahoma" w:cs="Tahoma"/>
          <w:b/>
          <w:sz w:val="20"/>
          <w:szCs w:val="20"/>
        </w:rPr>
        <w:t>1.1</w:t>
      </w:r>
      <w:r>
        <w:rPr>
          <w:rFonts w:ascii="Tahoma" w:eastAsia="Tahoma" w:hAnsi="Tahoma" w:cs="Tahoma"/>
          <w:sz w:val="20"/>
          <w:szCs w:val="20"/>
        </w:rPr>
        <w:t xml:space="preserve">. </w:t>
      </w:r>
      <w:r>
        <w:rPr>
          <w:rFonts w:ascii="Tahoma" w:eastAsia="Tahoma" w:hAnsi="Tahoma" w:cs="Tahoma"/>
          <w:b/>
          <w:color w:val="FF0000"/>
          <w:sz w:val="20"/>
          <w:szCs w:val="20"/>
          <w:u w:val="single"/>
        </w:rPr>
        <w:t>A</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established</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connected</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discovered </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opened</w:t>
      </w:r>
    </w:p>
    <w:p w14:paraId="7AE6003A" w14:textId="77777777" w:rsidR="00667752" w:rsidRDefault="00667752" w:rsidP="00667752">
      <w:pPr>
        <w:tabs>
          <w:tab w:val="left" w:pos="284"/>
          <w:tab w:val="left" w:pos="3261"/>
          <w:tab w:val="left" w:pos="5387"/>
          <w:tab w:val="left" w:pos="7513"/>
        </w:tabs>
        <w:spacing w:line="276" w:lineRule="auto"/>
        <w:jc w:val="both"/>
        <w:rPr>
          <w:rFonts w:ascii="Tahoma" w:eastAsia="Tahoma" w:hAnsi="Tahoma" w:cs="Tahoma"/>
          <w:sz w:val="20"/>
          <w:szCs w:val="20"/>
        </w:rPr>
      </w:pPr>
      <w:r>
        <w:rPr>
          <w:rFonts w:ascii="Tahoma" w:eastAsia="Tahoma" w:hAnsi="Tahoma" w:cs="Tahoma"/>
          <w:b/>
          <w:sz w:val="20"/>
          <w:szCs w:val="20"/>
        </w:rPr>
        <w:t>1.2</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follow</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following</w:t>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followed</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to follow</w:t>
      </w:r>
    </w:p>
    <w:p w14:paraId="64A3B192" w14:textId="77777777" w:rsidR="00667752" w:rsidRDefault="00667752" w:rsidP="00667752">
      <w:pPr>
        <w:tabs>
          <w:tab w:val="left" w:pos="284"/>
          <w:tab w:val="left" w:pos="3261"/>
          <w:tab w:val="left" w:pos="5387"/>
          <w:tab w:val="left" w:pos="7513"/>
        </w:tabs>
        <w:spacing w:line="276" w:lineRule="auto"/>
        <w:jc w:val="both"/>
        <w:rPr>
          <w:rFonts w:ascii="Tahoma" w:eastAsia="Tahoma" w:hAnsi="Tahoma" w:cs="Tahoma"/>
          <w:sz w:val="20"/>
          <w:szCs w:val="20"/>
        </w:rPr>
      </w:pPr>
      <w:r>
        <w:rPr>
          <w:rFonts w:ascii="Tahoma" w:eastAsia="Tahoma" w:hAnsi="Tahoma" w:cs="Tahoma"/>
          <w:b/>
          <w:sz w:val="20"/>
          <w:szCs w:val="20"/>
        </w:rPr>
        <w:t>1.3</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putting up</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facing up</w:t>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making up</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using up</w:t>
      </w:r>
    </w:p>
    <w:p w14:paraId="76E01BA8" w14:textId="77777777" w:rsidR="00667752" w:rsidRDefault="00667752" w:rsidP="00667752">
      <w:pPr>
        <w:tabs>
          <w:tab w:val="left" w:pos="284"/>
          <w:tab w:val="left" w:pos="3261"/>
          <w:tab w:val="left" w:pos="5387"/>
          <w:tab w:val="left" w:pos="7513"/>
        </w:tabs>
        <w:spacing w:line="276" w:lineRule="auto"/>
        <w:jc w:val="both"/>
        <w:rPr>
          <w:rFonts w:ascii="Tahoma" w:eastAsia="Tahoma" w:hAnsi="Tahoma" w:cs="Tahoma"/>
          <w:sz w:val="20"/>
          <w:szCs w:val="20"/>
        </w:rPr>
      </w:pPr>
      <w:r>
        <w:rPr>
          <w:rFonts w:ascii="Tahoma" w:eastAsia="Tahoma" w:hAnsi="Tahoma" w:cs="Tahoma"/>
          <w:b/>
          <w:sz w:val="20"/>
          <w:szCs w:val="20"/>
        </w:rPr>
        <w:t>1.4</w:t>
      </w:r>
      <w:r>
        <w:rPr>
          <w:rFonts w:ascii="Tahoma" w:eastAsia="Tahoma" w:hAnsi="Tahoma" w:cs="Tahoma"/>
          <w:sz w:val="20"/>
          <w:szCs w:val="20"/>
        </w:rPr>
        <w:t xml:space="preserve">. </w:t>
      </w:r>
      <w:r>
        <w:rPr>
          <w:rFonts w:ascii="Tahoma" w:eastAsia="Tahoma" w:hAnsi="Tahoma" w:cs="Tahoma"/>
          <w:b/>
          <w:color w:val="FF0000"/>
          <w:sz w:val="20"/>
          <w:szCs w:val="20"/>
          <w:u w:val="single"/>
        </w:rPr>
        <w:t>A</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development</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develop</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developing</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developed</w:t>
      </w:r>
    </w:p>
    <w:p w14:paraId="7351B3C4" w14:textId="10080CAC" w:rsidR="008B64B5" w:rsidRDefault="00667752" w:rsidP="00667752">
      <w:pPr>
        <w:tabs>
          <w:tab w:val="left" w:pos="284"/>
          <w:tab w:val="left" w:pos="3261"/>
          <w:tab w:val="left" w:pos="5387"/>
          <w:tab w:val="left" w:pos="7513"/>
        </w:tabs>
        <w:spacing w:line="276" w:lineRule="auto"/>
        <w:jc w:val="both"/>
        <w:rPr>
          <w:rFonts w:ascii="Tahoma" w:eastAsia="Tahoma" w:hAnsi="Tahoma" w:cs="Tahoma"/>
          <w:sz w:val="20"/>
          <w:szCs w:val="20"/>
        </w:rPr>
      </w:pPr>
      <w:r>
        <w:rPr>
          <w:rFonts w:ascii="Tahoma" w:eastAsia="Tahoma" w:hAnsi="Tahoma" w:cs="Tahoma"/>
          <w:b/>
          <w:sz w:val="20"/>
          <w:szCs w:val="20"/>
        </w:rPr>
        <w:t>1.5</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contribution</w:t>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cooperation</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participation</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relation</w:t>
      </w:r>
    </w:p>
    <w:p w14:paraId="1FDAE087" w14:textId="77777777" w:rsidR="00667752" w:rsidRPr="00667752" w:rsidRDefault="00667752" w:rsidP="00667752">
      <w:pPr>
        <w:tabs>
          <w:tab w:val="left" w:pos="284"/>
          <w:tab w:val="left" w:pos="3261"/>
          <w:tab w:val="left" w:pos="5387"/>
          <w:tab w:val="left" w:pos="7513"/>
        </w:tabs>
        <w:spacing w:line="276" w:lineRule="auto"/>
        <w:jc w:val="both"/>
        <w:rPr>
          <w:rFonts w:ascii="Tahoma" w:eastAsia="Tahoma" w:hAnsi="Tahoma" w:cs="Tahoma"/>
          <w:sz w:val="20"/>
          <w:szCs w:val="20"/>
        </w:rPr>
      </w:pPr>
    </w:p>
    <w:p w14:paraId="6B83A64D" w14:textId="77777777" w:rsidR="009748B3" w:rsidRDefault="00C21DAF">
      <w:pPr>
        <w:spacing w:line="276" w:lineRule="auto"/>
        <w:jc w:val="both"/>
        <w:rPr>
          <w:rFonts w:ascii="Tahoma" w:eastAsia="Tahoma" w:hAnsi="Tahoma" w:cs="Tahoma"/>
          <w:b/>
          <w:color w:val="FF0000"/>
          <w:sz w:val="20"/>
          <w:szCs w:val="20"/>
        </w:rPr>
      </w:pPr>
      <w:r>
        <w:rPr>
          <w:rFonts w:ascii="Tahoma" w:eastAsia="Tahoma" w:hAnsi="Tahoma" w:cs="Tahoma"/>
          <w:b/>
          <w:sz w:val="20"/>
          <w:szCs w:val="20"/>
        </w:rPr>
        <w:t xml:space="preserve">Ví dụ 2. </w:t>
      </w:r>
      <w:r>
        <w:rPr>
          <w:rFonts w:ascii="Tahoma" w:eastAsia="Tahoma" w:hAnsi="Tahoma" w:cs="Tahoma"/>
          <w:b/>
          <w:i/>
          <w:color w:val="030303"/>
          <w:sz w:val="20"/>
          <w:szCs w:val="20"/>
        </w:rPr>
        <w:t>Mark the letter A, B, C or D on your answer sheet to indicate the correct option that best fits each of the numbered blanks from 1 to 5.</w:t>
      </w:r>
    </w:p>
    <w:p w14:paraId="5C62714C" w14:textId="77777777" w:rsidR="00DE234E" w:rsidRPr="00AE5296" w:rsidRDefault="00DE234E" w:rsidP="00DE234E">
      <w:pPr>
        <w:shd w:val="clear" w:color="auto" w:fill="FFFFFF"/>
        <w:spacing w:line="288" w:lineRule="auto"/>
        <w:ind w:firstLine="720"/>
        <w:jc w:val="both"/>
        <w:rPr>
          <w:rFonts w:ascii="Tahoma" w:eastAsia="Tahoma" w:hAnsi="Tahoma" w:cs="Tahoma"/>
          <w:sz w:val="20"/>
          <w:szCs w:val="20"/>
          <w:lang w:val="en-US" w:eastAsia="en-US"/>
        </w:rPr>
      </w:pPr>
      <w:r w:rsidRPr="00AE5296">
        <w:rPr>
          <w:rFonts w:ascii="Tahoma" w:eastAsia="Tahoma" w:hAnsi="Tahoma" w:cs="Tahoma"/>
          <w:sz w:val="20"/>
          <w:szCs w:val="20"/>
          <w:lang w:val="en-US" w:eastAsia="en-US"/>
        </w:rPr>
        <w:t>Although efforts to conserve the environment are widely recognized as critical, research into (1) ______ on conservationists, both in terms of their motivations and their psychological well-being, is often lacking. One innovative application of technology in environmental conservation is (2) ______. The engagement required in such technologies can enhance monitoring capabilities and reduce costs, factors that have been evaluated in various conservation projects. Technology has been integrated into conservation practices such as habitat monitoring and species tracking. Such tools streamline data collection processes and, unlike traditional methods, (3) ______.</w:t>
      </w:r>
    </w:p>
    <w:p w14:paraId="47A15D7B" w14:textId="77777777" w:rsidR="00DE234E" w:rsidRPr="00AE5296" w:rsidRDefault="00DE234E" w:rsidP="00DE234E">
      <w:pPr>
        <w:shd w:val="clear" w:color="auto" w:fill="FFFFFF"/>
        <w:spacing w:line="288" w:lineRule="auto"/>
        <w:ind w:firstLine="720"/>
        <w:jc w:val="both"/>
        <w:rPr>
          <w:rFonts w:ascii="Tahoma" w:eastAsia="Tahoma" w:hAnsi="Tahoma" w:cs="Tahoma"/>
          <w:sz w:val="20"/>
          <w:szCs w:val="20"/>
          <w:lang w:val="en-US" w:eastAsia="en-US"/>
        </w:rPr>
      </w:pPr>
      <w:r w:rsidRPr="00AE5296">
        <w:rPr>
          <w:rFonts w:ascii="Tahoma" w:eastAsia="Tahoma" w:hAnsi="Tahoma" w:cs="Tahoma"/>
          <w:sz w:val="20"/>
          <w:szCs w:val="20"/>
          <w:lang w:val="en-US" w:eastAsia="en-US"/>
        </w:rPr>
        <w:t>(4) ______ have been limited, hindering conclusive findings on the effectiveness of technology-based conservation strategies. Whether these technologies are sustainable in the long term remains unclear. Furthermore, the impact of technology on conservation efforts may depend not only on the tools themselves but also on factors like local community involvement and policy support, aspects that have not been systematically studied limiting the comprehensive understanding of their effectiveness. Further research should explore these dynamics and compare technology-driven approaches with traditional conservation methods.</w:t>
      </w:r>
    </w:p>
    <w:p w14:paraId="148C0E9A" w14:textId="77777777" w:rsidR="00DE234E" w:rsidRPr="00AE5296" w:rsidRDefault="00DE234E" w:rsidP="00DE234E">
      <w:pPr>
        <w:shd w:val="clear" w:color="auto" w:fill="FFFFFF"/>
        <w:spacing w:line="288" w:lineRule="auto"/>
        <w:ind w:firstLine="720"/>
        <w:jc w:val="both"/>
        <w:rPr>
          <w:rFonts w:ascii="Tahoma" w:eastAsia="Tahoma" w:hAnsi="Tahoma" w:cs="Tahoma"/>
          <w:sz w:val="20"/>
          <w:szCs w:val="20"/>
          <w:lang w:val="en-US" w:eastAsia="en-US"/>
        </w:rPr>
      </w:pPr>
      <w:r w:rsidRPr="00AE5296">
        <w:rPr>
          <w:rFonts w:ascii="Tahoma" w:eastAsia="Tahoma" w:hAnsi="Tahoma" w:cs="Tahoma"/>
          <w:sz w:val="20"/>
          <w:szCs w:val="20"/>
          <w:lang w:val="en-US" w:eastAsia="en-US"/>
        </w:rPr>
        <w:t>On balance, while technological advancements offer promising tools for environmental protection, there is little comprehensive evidence that their moderate use has detrimental effects on conservation efforts. Challenges, when they arise, (5) ______, often mitigated by adaptive management strategies. More research is necessary to understand the full scope of technological impacts on conservation and to establish guidelines for sustainable use.</w:t>
      </w:r>
      <w:r>
        <w:rPr>
          <w:rFonts w:ascii="Tahoma" w:eastAsia="Tahoma" w:hAnsi="Tahoma" w:cs="Tahoma"/>
          <w:sz w:val="20"/>
          <w:szCs w:val="20"/>
          <w:lang w:val="en-US" w:eastAsia="en-US"/>
        </w:rPr>
        <w:t xml:space="preserve"> </w:t>
      </w:r>
      <w:r w:rsidRPr="00E96AB2">
        <w:rPr>
          <w:rFonts w:ascii="Tahoma" w:eastAsia="Tahoma" w:hAnsi="Tahoma" w:cs="Tahoma"/>
          <w:i/>
          <w:sz w:val="20"/>
          <w:szCs w:val="20"/>
          <w:lang w:eastAsia="en-US"/>
        </w:rPr>
        <w:t>(2</w:t>
      </w:r>
      <w:r>
        <w:rPr>
          <w:rFonts w:ascii="Tahoma" w:eastAsia="Tahoma" w:hAnsi="Tahoma" w:cs="Tahoma"/>
          <w:i/>
          <w:sz w:val="20"/>
          <w:szCs w:val="20"/>
          <w:lang w:eastAsia="en-US"/>
        </w:rPr>
        <w:t>29</w:t>
      </w:r>
      <w:r w:rsidRPr="00E96AB2">
        <w:rPr>
          <w:rFonts w:ascii="Tahoma" w:eastAsia="Tahoma" w:hAnsi="Tahoma" w:cs="Tahoma"/>
          <w:i/>
          <w:sz w:val="20"/>
          <w:szCs w:val="20"/>
          <w:lang w:eastAsia="en-US"/>
        </w:rPr>
        <w:t xml:space="preserve"> words)</w:t>
      </w:r>
    </w:p>
    <w:p w14:paraId="5C18F865" w14:textId="24ACA4E6" w:rsidR="00DE234E" w:rsidRDefault="00DE234E" w:rsidP="00DE234E">
      <w:pPr>
        <w:shd w:val="clear" w:color="auto" w:fill="FFFFFF"/>
        <w:spacing w:line="288" w:lineRule="auto"/>
        <w:ind w:firstLine="720"/>
        <w:jc w:val="right"/>
        <w:rPr>
          <w:rFonts w:ascii="Tahoma" w:eastAsia="Tahoma" w:hAnsi="Tahoma" w:cs="Tahoma"/>
          <w:i/>
          <w:sz w:val="16"/>
          <w:szCs w:val="16"/>
          <w:lang w:eastAsia="en-US"/>
        </w:rPr>
      </w:pPr>
      <w:r w:rsidRPr="004A5E66">
        <w:rPr>
          <w:rFonts w:ascii="Tahoma" w:eastAsia="Tahoma" w:hAnsi="Tahoma" w:cs="Tahoma"/>
          <w:i/>
          <w:sz w:val="16"/>
          <w:szCs w:val="16"/>
          <w:lang w:eastAsia="en-US"/>
        </w:rPr>
        <w:lastRenderedPageBreak/>
        <w:t>(</w:t>
      </w:r>
      <w:r w:rsidRPr="004A5E66">
        <w:rPr>
          <w:rFonts w:ascii="Tahoma" w:eastAsia="Tahoma" w:hAnsi="Tahoma" w:cs="Tahoma"/>
          <w:sz w:val="16"/>
          <w:szCs w:val="16"/>
          <w:lang w:eastAsia="en-US"/>
        </w:rPr>
        <w:t>Adapted from</w:t>
      </w:r>
      <w:r w:rsidRPr="004A5E66">
        <w:rPr>
          <w:rFonts w:ascii="Tahoma" w:eastAsia="Tahoma" w:hAnsi="Tahoma" w:cs="Tahoma"/>
          <w:i/>
          <w:sz w:val="16"/>
          <w:szCs w:val="16"/>
          <w:lang w:eastAsia="en-US"/>
        </w:rPr>
        <w:t xml:space="preserve"> </w:t>
      </w:r>
      <w:r w:rsidRPr="00DE234E">
        <w:rPr>
          <w:rFonts w:ascii="Tahoma" w:hAnsi="Tahoma" w:cs="Tahoma"/>
          <w:i/>
          <w:iCs/>
          <w:sz w:val="16"/>
          <w:szCs w:val="16"/>
        </w:rPr>
        <w:t>https://www.graygroupintl.com/blog/conservation-education</w:t>
      </w:r>
      <w:r w:rsidRPr="004A5E66">
        <w:rPr>
          <w:rFonts w:ascii="Tahoma" w:eastAsia="Tahoma" w:hAnsi="Tahoma" w:cs="Tahoma"/>
          <w:i/>
          <w:sz w:val="16"/>
          <w:szCs w:val="16"/>
          <w:lang w:eastAsia="en-US"/>
        </w:rPr>
        <w:t>)</w:t>
      </w:r>
    </w:p>
    <w:p w14:paraId="6618F2AD" w14:textId="6841ABD1" w:rsidR="00DE234E" w:rsidRDefault="00DE234E" w:rsidP="00DE234E">
      <w:pPr>
        <w:shd w:val="clear" w:color="auto" w:fill="FFFFFF"/>
        <w:tabs>
          <w:tab w:val="left" w:pos="540"/>
          <w:tab w:val="left" w:pos="5040"/>
        </w:tabs>
        <w:spacing w:line="276" w:lineRule="auto"/>
        <w:jc w:val="both"/>
        <w:rPr>
          <w:rFonts w:ascii="Tahoma" w:eastAsia="Tahoma" w:hAnsi="Tahoma" w:cs="Tahoma"/>
          <w:color w:val="000000"/>
          <w:sz w:val="20"/>
          <w:szCs w:val="20"/>
          <w:lang w:val="en-US" w:eastAsia="en-US"/>
        </w:rPr>
      </w:pPr>
      <w:r w:rsidRPr="004A5E66">
        <w:rPr>
          <w:rFonts w:ascii="Tahoma" w:eastAsia="Tahoma" w:hAnsi="Tahoma" w:cs="Tahoma"/>
          <w:b/>
          <w:color w:val="000000"/>
          <w:sz w:val="20"/>
          <w:szCs w:val="20"/>
          <w:lang w:eastAsia="en-US"/>
        </w:rPr>
        <w:t>2.1</w:t>
      </w:r>
      <w:r w:rsidRPr="004A5E66">
        <w:rPr>
          <w:rFonts w:ascii="Tahoma" w:eastAsia="Tahoma" w:hAnsi="Tahoma" w:cs="Tahoma"/>
          <w:color w:val="000000"/>
          <w:sz w:val="20"/>
          <w:szCs w:val="20"/>
          <w:lang w:eastAsia="en-US"/>
        </w:rPr>
        <w:t xml:space="preserve">. </w:t>
      </w:r>
      <w:r w:rsidRPr="004A5E66">
        <w:rPr>
          <w:rFonts w:ascii="Tahoma" w:eastAsia="Tahoma" w:hAnsi="Tahoma" w:cs="Tahoma"/>
          <w:color w:val="000000"/>
          <w:sz w:val="20"/>
          <w:szCs w:val="20"/>
          <w:lang w:eastAsia="en-US"/>
        </w:rPr>
        <w:tab/>
      </w:r>
      <w:r w:rsidRPr="00DE234E">
        <w:rPr>
          <w:rFonts w:ascii="Tahoma" w:eastAsia="Tahoma" w:hAnsi="Tahoma" w:cs="Tahoma"/>
          <w:b/>
          <w:bCs/>
          <w:color w:val="000000"/>
          <w:sz w:val="20"/>
          <w:szCs w:val="20"/>
          <w:lang w:val="en-US" w:eastAsia="en-US"/>
        </w:rPr>
        <w:t>A</w:t>
      </w:r>
      <w:r w:rsidRPr="00DE234E">
        <w:rPr>
          <w:rFonts w:ascii="Tahoma" w:eastAsia="Tahoma" w:hAnsi="Tahoma" w:cs="Tahoma"/>
          <w:color w:val="000000"/>
          <w:sz w:val="20"/>
          <w:szCs w:val="20"/>
          <w:lang w:val="en-US" w:eastAsia="en-US"/>
        </w:rPr>
        <w:t xml:space="preserve">. its effects   </w:t>
      </w:r>
      <w:r>
        <w:rPr>
          <w:rFonts w:ascii="Tahoma" w:eastAsia="Tahoma" w:hAnsi="Tahoma" w:cs="Tahoma"/>
          <w:color w:val="000000"/>
          <w:sz w:val="20"/>
          <w:szCs w:val="20"/>
          <w:lang w:val="en-US" w:eastAsia="en-US"/>
        </w:rPr>
        <w:t xml:space="preserve">                                                   </w:t>
      </w:r>
      <w:r>
        <w:rPr>
          <w:rFonts w:ascii="Tahoma" w:eastAsia="Tahoma" w:hAnsi="Tahoma" w:cs="Tahoma"/>
          <w:color w:val="000000"/>
          <w:sz w:val="20"/>
          <w:szCs w:val="20"/>
          <w:lang w:val="en-US" w:eastAsia="en-US"/>
        </w:rPr>
        <w:tab/>
      </w:r>
      <w:r w:rsidRPr="00DE234E">
        <w:rPr>
          <w:rFonts w:ascii="Tahoma" w:eastAsia="Tahoma" w:hAnsi="Tahoma" w:cs="Tahoma"/>
          <w:b/>
          <w:bCs/>
          <w:color w:val="FF0000"/>
          <w:sz w:val="20"/>
          <w:szCs w:val="20"/>
          <w:u w:val="single"/>
          <w:lang w:val="en-US" w:eastAsia="en-US"/>
        </w:rPr>
        <w:t>B</w:t>
      </w:r>
      <w:r w:rsidRPr="00DE234E">
        <w:rPr>
          <w:rFonts w:ascii="Tahoma" w:eastAsia="Tahoma" w:hAnsi="Tahoma" w:cs="Tahoma"/>
          <w:color w:val="000000"/>
          <w:sz w:val="20"/>
          <w:szCs w:val="20"/>
          <w:lang w:val="en-US" w:eastAsia="en-US"/>
        </w:rPr>
        <w:t>. their effects</w:t>
      </w:r>
    </w:p>
    <w:p w14:paraId="26718213" w14:textId="6484EE3D" w:rsidR="00DE234E" w:rsidRPr="00DE234E" w:rsidRDefault="00DE234E" w:rsidP="00DE234E">
      <w:pPr>
        <w:shd w:val="clear" w:color="auto" w:fill="FFFFFF"/>
        <w:tabs>
          <w:tab w:val="left" w:pos="540"/>
          <w:tab w:val="left" w:pos="5040"/>
        </w:tabs>
        <w:spacing w:line="276" w:lineRule="auto"/>
        <w:jc w:val="both"/>
        <w:rPr>
          <w:rFonts w:ascii="Tahoma" w:eastAsia="Tahoma" w:hAnsi="Tahoma" w:cs="Tahoma"/>
          <w:color w:val="000000"/>
          <w:sz w:val="20"/>
          <w:szCs w:val="20"/>
          <w:lang w:val="en-US" w:eastAsia="en-US"/>
        </w:rPr>
      </w:pPr>
      <w:r>
        <w:rPr>
          <w:rFonts w:ascii="Tahoma" w:eastAsia="Tahoma" w:hAnsi="Tahoma" w:cs="Tahoma"/>
          <w:b/>
          <w:bCs/>
          <w:color w:val="000000"/>
          <w:sz w:val="20"/>
          <w:szCs w:val="20"/>
          <w:lang w:val="en-US" w:eastAsia="en-US"/>
        </w:rPr>
        <w:t xml:space="preserve">         </w:t>
      </w:r>
      <w:r w:rsidRPr="00DE234E">
        <w:rPr>
          <w:rFonts w:ascii="Tahoma" w:eastAsia="Tahoma" w:hAnsi="Tahoma" w:cs="Tahoma"/>
          <w:b/>
          <w:bCs/>
          <w:color w:val="000000"/>
          <w:sz w:val="20"/>
          <w:szCs w:val="20"/>
          <w:lang w:val="en-US" w:eastAsia="en-US"/>
        </w:rPr>
        <w:t>C</w:t>
      </w:r>
      <w:r w:rsidRPr="00DE234E">
        <w:rPr>
          <w:rFonts w:ascii="Tahoma" w:eastAsia="Tahoma" w:hAnsi="Tahoma" w:cs="Tahoma"/>
          <w:color w:val="000000"/>
          <w:sz w:val="20"/>
          <w:szCs w:val="20"/>
          <w:lang w:val="en-US" w:eastAsia="en-US"/>
        </w:rPr>
        <w:t>. it's effects</w:t>
      </w:r>
      <w:r>
        <w:rPr>
          <w:rFonts w:ascii="Tahoma" w:eastAsia="Tahoma" w:hAnsi="Tahoma" w:cs="Tahoma"/>
          <w:color w:val="000000"/>
          <w:sz w:val="20"/>
          <w:szCs w:val="20"/>
          <w:lang w:eastAsia="en-US"/>
        </w:rPr>
        <w:tab/>
      </w:r>
      <w:r w:rsidRPr="00DE234E">
        <w:rPr>
          <w:rFonts w:ascii="Tahoma" w:eastAsia="Tahoma" w:hAnsi="Tahoma" w:cs="Tahoma"/>
          <w:b/>
          <w:bCs/>
          <w:color w:val="000000"/>
          <w:sz w:val="20"/>
          <w:szCs w:val="20"/>
          <w:lang w:val="en-US" w:eastAsia="en-US"/>
        </w:rPr>
        <w:t>D</w:t>
      </w:r>
      <w:r w:rsidRPr="00DE234E">
        <w:rPr>
          <w:rFonts w:ascii="Tahoma" w:eastAsia="Tahoma" w:hAnsi="Tahoma" w:cs="Tahoma"/>
          <w:color w:val="000000"/>
          <w:sz w:val="20"/>
          <w:szCs w:val="20"/>
          <w:lang w:val="en-US" w:eastAsia="en-US"/>
        </w:rPr>
        <w:t>. their effect</w:t>
      </w:r>
    </w:p>
    <w:p w14:paraId="3CED3588" w14:textId="77777777" w:rsidR="001F495F" w:rsidRDefault="00DE234E" w:rsidP="00DE234E">
      <w:pPr>
        <w:shd w:val="clear" w:color="auto" w:fill="FFFFFF"/>
        <w:tabs>
          <w:tab w:val="left" w:pos="540"/>
          <w:tab w:val="left" w:pos="5040"/>
        </w:tabs>
        <w:spacing w:line="276" w:lineRule="auto"/>
        <w:jc w:val="both"/>
        <w:rPr>
          <w:rFonts w:ascii="Tahoma" w:eastAsia="Tahoma" w:hAnsi="Tahoma" w:cs="Tahoma"/>
          <w:b/>
          <w:color w:val="000000"/>
          <w:sz w:val="20"/>
          <w:szCs w:val="20"/>
          <w:lang w:val="en-US" w:eastAsia="en-US"/>
        </w:rPr>
      </w:pPr>
      <w:r w:rsidRPr="004A5E66">
        <w:rPr>
          <w:rFonts w:ascii="Tahoma" w:eastAsia="Tahoma" w:hAnsi="Tahoma" w:cs="Tahoma"/>
          <w:b/>
          <w:color w:val="000000"/>
          <w:sz w:val="20"/>
          <w:szCs w:val="20"/>
          <w:lang w:eastAsia="en-US"/>
        </w:rPr>
        <w:t xml:space="preserve">2.2.  </w:t>
      </w:r>
      <w:r>
        <w:rPr>
          <w:rFonts w:ascii="Tahoma" w:eastAsia="Tahoma" w:hAnsi="Tahoma" w:cs="Tahoma"/>
          <w:b/>
          <w:color w:val="000000"/>
          <w:sz w:val="20"/>
          <w:szCs w:val="20"/>
          <w:lang w:eastAsia="en-US"/>
        </w:rPr>
        <w:tab/>
      </w:r>
      <w:r w:rsidRPr="00DE234E">
        <w:rPr>
          <w:rFonts w:ascii="Tahoma" w:eastAsia="Tahoma" w:hAnsi="Tahoma" w:cs="Tahoma"/>
          <w:b/>
          <w:bCs/>
          <w:color w:val="FF0000"/>
          <w:sz w:val="20"/>
          <w:szCs w:val="20"/>
          <w:u w:val="single"/>
          <w:lang w:val="en-US" w:eastAsia="en-US"/>
        </w:rPr>
        <w:t>A</w:t>
      </w:r>
      <w:r w:rsidRPr="00DE234E">
        <w:rPr>
          <w:rFonts w:ascii="Tahoma" w:eastAsia="Tahoma" w:hAnsi="Tahoma" w:cs="Tahoma"/>
          <w:b/>
          <w:color w:val="000000"/>
          <w:sz w:val="20"/>
          <w:szCs w:val="20"/>
          <w:lang w:val="en-US" w:eastAsia="en-US"/>
        </w:rPr>
        <w:t xml:space="preserve">. </w:t>
      </w:r>
      <w:r w:rsidRPr="00DE234E">
        <w:rPr>
          <w:rFonts w:ascii="Tahoma" w:eastAsia="Tahoma" w:hAnsi="Tahoma" w:cs="Tahoma"/>
          <w:bCs/>
          <w:color w:val="000000"/>
          <w:sz w:val="20"/>
          <w:szCs w:val="20"/>
          <w:lang w:val="en-US" w:eastAsia="en-US"/>
        </w:rPr>
        <w:t>aiding in biodiversity monitoring</w:t>
      </w:r>
      <w:r>
        <w:rPr>
          <w:rFonts w:ascii="Tahoma" w:eastAsia="Tahoma" w:hAnsi="Tahoma" w:cs="Tahoma"/>
          <w:b/>
          <w:color w:val="000000"/>
          <w:sz w:val="20"/>
          <w:szCs w:val="20"/>
          <w:lang w:val="en-US" w:eastAsia="en-US"/>
        </w:rPr>
        <w:tab/>
      </w:r>
    </w:p>
    <w:p w14:paraId="639A8E59" w14:textId="732B64CA" w:rsidR="00DE234E" w:rsidRPr="00DE234E" w:rsidRDefault="001F495F" w:rsidP="00DE234E">
      <w:pPr>
        <w:shd w:val="clear" w:color="auto" w:fill="FFFFFF"/>
        <w:tabs>
          <w:tab w:val="left" w:pos="540"/>
          <w:tab w:val="left" w:pos="5040"/>
        </w:tabs>
        <w:spacing w:line="276" w:lineRule="auto"/>
        <w:jc w:val="both"/>
        <w:rPr>
          <w:rFonts w:ascii="Tahoma" w:eastAsia="Tahoma" w:hAnsi="Tahoma" w:cs="Tahoma"/>
          <w:b/>
          <w:color w:val="000000"/>
          <w:sz w:val="20"/>
          <w:szCs w:val="20"/>
          <w:lang w:val="en-US" w:eastAsia="en-US"/>
        </w:rPr>
      </w:pPr>
      <w:r>
        <w:rPr>
          <w:rFonts w:ascii="Tahoma" w:eastAsia="Tahoma" w:hAnsi="Tahoma" w:cs="Tahoma"/>
          <w:b/>
          <w:color w:val="000000"/>
          <w:sz w:val="20"/>
          <w:szCs w:val="20"/>
          <w:lang w:val="en-US" w:eastAsia="en-US"/>
        </w:rPr>
        <w:tab/>
      </w:r>
      <w:r w:rsidR="00DE234E" w:rsidRPr="00DE234E">
        <w:rPr>
          <w:rFonts w:ascii="Tahoma" w:eastAsia="Tahoma" w:hAnsi="Tahoma" w:cs="Tahoma"/>
          <w:b/>
          <w:bCs/>
          <w:color w:val="000000"/>
          <w:sz w:val="20"/>
          <w:szCs w:val="20"/>
          <w:lang w:val="en-US" w:eastAsia="en-US"/>
        </w:rPr>
        <w:t>B</w:t>
      </w:r>
      <w:r w:rsidR="00DE234E" w:rsidRPr="00DE234E">
        <w:rPr>
          <w:rFonts w:ascii="Tahoma" w:eastAsia="Tahoma" w:hAnsi="Tahoma" w:cs="Tahoma"/>
          <w:b/>
          <w:color w:val="000000"/>
          <w:sz w:val="20"/>
          <w:szCs w:val="20"/>
          <w:lang w:val="en-US" w:eastAsia="en-US"/>
        </w:rPr>
        <w:t xml:space="preserve">. </w:t>
      </w:r>
      <w:r w:rsidR="00DE234E" w:rsidRPr="00DE234E">
        <w:rPr>
          <w:rFonts w:ascii="Tahoma" w:eastAsia="Tahoma" w:hAnsi="Tahoma" w:cs="Tahoma"/>
          <w:bCs/>
          <w:color w:val="000000"/>
          <w:sz w:val="20"/>
          <w:szCs w:val="20"/>
          <w:lang w:val="en-US" w:eastAsia="en-US"/>
        </w:rPr>
        <w:t>their use in biodiversity monitoring</w:t>
      </w:r>
    </w:p>
    <w:p w14:paraId="779D25A2" w14:textId="77777777" w:rsidR="001F495F" w:rsidRDefault="00DE234E" w:rsidP="00DE234E">
      <w:pPr>
        <w:shd w:val="clear" w:color="auto" w:fill="FFFFFF"/>
        <w:tabs>
          <w:tab w:val="left" w:pos="540"/>
          <w:tab w:val="left" w:pos="5040"/>
        </w:tabs>
        <w:spacing w:line="276" w:lineRule="auto"/>
        <w:jc w:val="both"/>
        <w:rPr>
          <w:rFonts w:ascii="Tahoma" w:eastAsia="Tahoma" w:hAnsi="Tahoma" w:cs="Tahoma"/>
          <w:bCs/>
          <w:color w:val="000000"/>
          <w:sz w:val="20"/>
          <w:szCs w:val="20"/>
          <w:lang w:val="en-US" w:eastAsia="en-US"/>
        </w:rPr>
      </w:pPr>
      <w:r w:rsidRPr="00DE234E">
        <w:rPr>
          <w:rFonts w:ascii="Tahoma" w:eastAsia="Tahoma" w:hAnsi="Tahoma" w:cs="Tahoma"/>
          <w:b/>
          <w:color w:val="000000"/>
          <w:sz w:val="20"/>
          <w:szCs w:val="20"/>
          <w:lang w:val="en-US" w:eastAsia="en-US"/>
        </w:rPr>
        <w:t xml:space="preserve">   </w:t>
      </w:r>
      <w:r>
        <w:rPr>
          <w:rFonts w:ascii="Tahoma" w:eastAsia="Tahoma" w:hAnsi="Tahoma" w:cs="Tahoma"/>
          <w:b/>
          <w:color w:val="000000"/>
          <w:sz w:val="20"/>
          <w:szCs w:val="20"/>
          <w:lang w:val="en-US" w:eastAsia="en-US"/>
        </w:rPr>
        <w:tab/>
      </w:r>
      <w:r w:rsidRPr="00DE234E">
        <w:rPr>
          <w:rFonts w:ascii="Tahoma" w:eastAsia="Tahoma" w:hAnsi="Tahoma" w:cs="Tahoma"/>
          <w:b/>
          <w:bCs/>
          <w:color w:val="000000"/>
          <w:sz w:val="20"/>
          <w:szCs w:val="20"/>
          <w:lang w:val="en-US" w:eastAsia="en-US"/>
        </w:rPr>
        <w:t>C</w:t>
      </w:r>
      <w:r w:rsidRPr="00DE234E">
        <w:rPr>
          <w:rFonts w:ascii="Tahoma" w:eastAsia="Tahoma" w:hAnsi="Tahoma" w:cs="Tahoma"/>
          <w:b/>
          <w:color w:val="000000"/>
          <w:sz w:val="20"/>
          <w:szCs w:val="20"/>
          <w:lang w:val="en-US" w:eastAsia="en-US"/>
        </w:rPr>
        <w:t xml:space="preserve">. </w:t>
      </w:r>
      <w:r w:rsidRPr="00DE234E">
        <w:rPr>
          <w:rFonts w:ascii="Tahoma" w:eastAsia="Tahoma" w:hAnsi="Tahoma" w:cs="Tahoma"/>
          <w:bCs/>
          <w:color w:val="000000"/>
          <w:sz w:val="20"/>
          <w:szCs w:val="20"/>
          <w:lang w:val="en-US" w:eastAsia="en-US"/>
        </w:rPr>
        <w:t>aiding biodiversity monitoring using</w:t>
      </w:r>
      <w:r>
        <w:rPr>
          <w:rFonts w:ascii="Tahoma" w:eastAsia="Tahoma" w:hAnsi="Tahoma" w:cs="Tahoma"/>
          <w:bCs/>
          <w:color w:val="000000"/>
          <w:sz w:val="20"/>
          <w:szCs w:val="20"/>
          <w:lang w:val="en-US" w:eastAsia="en-US"/>
        </w:rPr>
        <w:tab/>
      </w:r>
    </w:p>
    <w:p w14:paraId="1C12A42C" w14:textId="62B9B13C" w:rsidR="009748B3" w:rsidRDefault="001F495F" w:rsidP="00DE234E">
      <w:pPr>
        <w:shd w:val="clear" w:color="auto" w:fill="FFFFFF"/>
        <w:tabs>
          <w:tab w:val="left" w:pos="540"/>
          <w:tab w:val="left" w:pos="5040"/>
        </w:tabs>
        <w:spacing w:line="276" w:lineRule="auto"/>
        <w:jc w:val="both"/>
        <w:rPr>
          <w:rFonts w:ascii="Tahoma" w:eastAsia="Tahoma" w:hAnsi="Tahoma" w:cs="Tahoma"/>
          <w:bCs/>
          <w:color w:val="000000"/>
          <w:sz w:val="20"/>
          <w:szCs w:val="20"/>
          <w:lang w:val="en-US" w:eastAsia="en-US"/>
        </w:rPr>
      </w:pPr>
      <w:r>
        <w:rPr>
          <w:rFonts w:ascii="Tahoma" w:eastAsia="Tahoma" w:hAnsi="Tahoma" w:cs="Tahoma"/>
          <w:bCs/>
          <w:color w:val="000000"/>
          <w:sz w:val="20"/>
          <w:szCs w:val="20"/>
          <w:lang w:val="en-US" w:eastAsia="en-US"/>
        </w:rPr>
        <w:tab/>
      </w:r>
      <w:r w:rsidR="00DE234E" w:rsidRPr="00DE234E">
        <w:rPr>
          <w:rFonts w:ascii="Tahoma" w:eastAsia="Tahoma" w:hAnsi="Tahoma" w:cs="Tahoma"/>
          <w:b/>
          <w:bCs/>
          <w:color w:val="000000"/>
          <w:sz w:val="20"/>
          <w:szCs w:val="20"/>
          <w:lang w:val="en-US" w:eastAsia="en-US"/>
        </w:rPr>
        <w:t>D</w:t>
      </w:r>
      <w:r w:rsidR="00DE234E" w:rsidRPr="00DE234E">
        <w:rPr>
          <w:rFonts w:ascii="Tahoma" w:eastAsia="Tahoma" w:hAnsi="Tahoma" w:cs="Tahoma"/>
          <w:b/>
          <w:color w:val="000000"/>
          <w:sz w:val="20"/>
          <w:szCs w:val="20"/>
          <w:lang w:val="en-US" w:eastAsia="en-US"/>
        </w:rPr>
        <w:t xml:space="preserve">. </w:t>
      </w:r>
      <w:r w:rsidR="00DE234E" w:rsidRPr="00DE234E">
        <w:rPr>
          <w:rFonts w:ascii="Tahoma" w:eastAsia="Tahoma" w:hAnsi="Tahoma" w:cs="Tahoma"/>
          <w:bCs/>
          <w:color w:val="000000"/>
          <w:sz w:val="20"/>
          <w:szCs w:val="20"/>
          <w:lang w:val="en-US" w:eastAsia="en-US"/>
        </w:rPr>
        <w:t>biodiversity monitoring their use in</w:t>
      </w:r>
    </w:p>
    <w:p w14:paraId="5969006C" w14:textId="155465AD" w:rsidR="001F495F" w:rsidRDefault="00DE234E" w:rsidP="001F495F">
      <w:pPr>
        <w:rPr>
          <w:rFonts w:ascii="Tahoma" w:hAnsi="Tahoma" w:cs="Tahoma"/>
          <w:sz w:val="20"/>
          <w:szCs w:val="20"/>
        </w:rPr>
      </w:pPr>
      <w:r w:rsidRPr="00DE234E">
        <w:rPr>
          <w:rFonts w:ascii="Tahoma" w:eastAsia="Tahoma" w:hAnsi="Tahoma" w:cs="Tahoma"/>
          <w:b/>
          <w:color w:val="000000"/>
          <w:sz w:val="20"/>
          <w:szCs w:val="20"/>
          <w:lang w:val="en-US" w:eastAsia="en-US"/>
        </w:rPr>
        <w:t>2.3</w:t>
      </w:r>
      <w:r w:rsidRPr="00DE234E">
        <w:rPr>
          <w:rFonts w:ascii="Tahoma" w:eastAsia="Tahoma" w:hAnsi="Tahoma" w:cs="Tahoma"/>
          <w:bCs/>
          <w:color w:val="000000"/>
          <w:sz w:val="20"/>
          <w:szCs w:val="20"/>
          <w:lang w:val="en-US" w:eastAsia="en-US"/>
        </w:rPr>
        <w:t xml:space="preserve">. </w:t>
      </w:r>
      <w:r w:rsidR="001F495F">
        <w:rPr>
          <w:rFonts w:ascii="Tahoma" w:eastAsia="Tahoma" w:hAnsi="Tahoma" w:cs="Tahoma"/>
          <w:bCs/>
          <w:color w:val="000000"/>
          <w:sz w:val="20"/>
          <w:szCs w:val="20"/>
          <w:lang w:val="en-US" w:eastAsia="en-US"/>
        </w:rPr>
        <w:t xml:space="preserve"> </w:t>
      </w:r>
      <w:r w:rsidRPr="001F495F">
        <w:rPr>
          <w:rFonts w:ascii="Tahoma" w:hAnsi="Tahoma" w:cs="Tahoma"/>
          <w:b/>
          <w:bCs/>
          <w:sz w:val="20"/>
          <w:szCs w:val="20"/>
        </w:rPr>
        <w:t>A.</w:t>
      </w:r>
      <w:r w:rsidRPr="00DE234E">
        <w:rPr>
          <w:rFonts w:ascii="Tahoma" w:hAnsi="Tahoma" w:cs="Tahoma"/>
          <w:sz w:val="20"/>
          <w:szCs w:val="20"/>
        </w:rPr>
        <w:t xml:space="preserve"> they improving efficiency and accuracy</w:t>
      </w:r>
    </w:p>
    <w:p w14:paraId="644CEABB" w14:textId="2E8CCEBA" w:rsidR="001F495F" w:rsidRDefault="001F495F" w:rsidP="001F495F">
      <w:pPr>
        <w:rPr>
          <w:rFonts w:ascii="Tahoma" w:hAnsi="Tahoma" w:cs="Tahoma"/>
          <w:sz w:val="20"/>
          <w:szCs w:val="20"/>
        </w:rPr>
      </w:pPr>
      <w:r>
        <w:rPr>
          <w:rFonts w:ascii="Tahoma" w:hAnsi="Tahoma" w:cs="Tahoma"/>
          <w:sz w:val="20"/>
          <w:szCs w:val="20"/>
        </w:rPr>
        <w:t xml:space="preserve">        </w:t>
      </w:r>
      <w:r w:rsidR="00DE234E" w:rsidRPr="001F495F">
        <w:rPr>
          <w:rFonts w:ascii="Tahoma" w:hAnsi="Tahoma" w:cs="Tahoma"/>
          <w:b/>
          <w:bCs/>
          <w:sz w:val="20"/>
          <w:szCs w:val="20"/>
        </w:rPr>
        <w:t>B</w:t>
      </w:r>
      <w:r w:rsidR="00DE234E" w:rsidRPr="00DE234E">
        <w:rPr>
          <w:rFonts w:ascii="Tahoma" w:hAnsi="Tahoma" w:cs="Tahoma"/>
          <w:sz w:val="20"/>
          <w:szCs w:val="20"/>
        </w:rPr>
        <w:t>. improving efficiency and accuracy</w:t>
      </w:r>
    </w:p>
    <w:p w14:paraId="322D786D" w14:textId="5D3E32C9" w:rsidR="001F495F" w:rsidRDefault="001F495F" w:rsidP="00DE234E">
      <w:pPr>
        <w:rPr>
          <w:rFonts w:ascii="Tahoma" w:hAnsi="Tahoma" w:cs="Tahoma"/>
          <w:sz w:val="20"/>
          <w:szCs w:val="20"/>
        </w:rPr>
      </w:pPr>
      <w:r>
        <w:rPr>
          <w:rFonts w:ascii="Tahoma" w:hAnsi="Tahoma" w:cs="Tahoma"/>
          <w:b/>
          <w:bCs/>
          <w:sz w:val="20"/>
          <w:szCs w:val="20"/>
        </w:rPr>
        <w:t xml:space="preserve">         </w:t>
      </w:r>
      <w:r w:rsidR="00DE234E" w:rsidRPr="001F495F">
        <w:rPr>
          <w:rFonts w:ascii="Tahoma" w:hAnsi="Tahoma" w:cs="Tahoma"/>
          <w:b/>
          <w:bCs/>
          <w:sz w:val="20"/>
          <w:szCs w:val="20"/>
        </w:rPr>
        <w:t>C.</w:t>
      </w:r>
      <w:r w:rsidR="00DE234E" w:rsidRPr="00DE234E">
        <w:rPr>
          <w:rFonts w:ascii="Tahoma" w:hAnsi="Tahoma" w:cs="Tahoma"/>
          <w:sz w:val="20"/>
          <w:szCs w:val="20"/>
        </w:rPr>
        <w:t xml:space="preserve"> they improve efficiency and accuracy</w:t>
      </w:r>
      <w:r>
        <w:rPr>
          <w:rFonts w:ascii="Tahoma" w:hAnsi="Tahoma" w:cs="Tahoma"/>
          <w:sz w:val="20"/>
          <w:szCs w:val="20"/>
        </w:rPr>
        <w:tab/>
      </w:r>
      <w:r>
        <w:rPr>
          <w:rFonts w:ascii="Tahoma" w:hAnsi="Tahoma" w:cs="Tahoma"/>
          <w:sz w:val="20"/>
          <w:szCs w:val="20"/>
        </w:rPr>
        <w:tab/>
      </w:r>
    </w:p>
    <w:p w14:paraId="2F9AA253" w14:textId="37D1D9AC" w:rsidR="00DE234E" w:rsidRPr="00DE234E" w:rsidRDefault="001F495F" w:rsidP="001F495F">
      <w:pPr>
        <w:rPr>
          <w:rFonts w:ascii="Tahoma" w:hAnsi="Tahoma" w:cs="Tahoma"/>
          <w:sz w:val="20"/>
          <w:szCs w:val="20"/>
        </w:rPr>
      </w:pPr>
      <w:r>
        <w:rPr>
          <w:rFonts w:ascii="Tahoma" w:hAnsi="Tahoma" w:cs="Tahoma"/>
          <w:sz w:val="20"/>
          <w:szCs w:val="20"/>
        </w:rPr>
        <w:t xml:space="preserve">        </w:t>
      </w:r>
      <w:r w:rsidR="00DE234E" w:rsidRPr="00DE234E">
        <w:rPr>
          <w:rFonts w:ascii="Tahoma" w:hAnsi="Tahoma" w:cs="Tahoma"/>
          <w:b/>
          <w:bCs/>
          <w:color w:val="FF0000"/>
          <w:sz w:val="20"/>
          <w:szCs w:val="20"/>
          <w:u w:val="single"/>
        </w:rPr>
        <w:t>D</w:t>
      </w:r>
      <w:r w:rsidR="00DE234E" w:rsidRPr="00DE234E">
        <w:rPr>
          <w:rFonts w:ascii="Tahoma" w:hAnsi="Tahoma" w:cs="Tahoma"/>
          <w:sz w:val="20"/>
          <w:szCs w:val="20"/>
        </w:rPr>
        <w:t>. they can improve efficiency and accuracy</w:t>
      </w:r>
    </w:p>
    <w:p w14:paraId="38D49DAA" w14:textId="77777777" w:rsidR="001F495F" w:rsidRPr="001F495F" w:rsidRDefault="001F495F" w:rsidP="001F495F">
      <w:pPr>
        <w:shd w:val="clear" w:color="auto" w:fill="FFFFFF"/>
        <w:tabs>
          <w:tab w:val="left" w:pos="540"/>
          <w:tab w:val="left" w:pos="5040"/>
        </w:tabs>
        <w:spacing w:line="276" w:lineRule="auto"/>
        <w:jc w:val="both"/>
        <w:rPr>
          <w:rFonts w:ascii="Tahoma" w:eastAsia="Tahoma" w:hAnsi="Tahoma" w:cs="Tahoma"/>
          <w:color w:val="000000"/>
          <w:sz w:val="20"/>
          <w:szCs w:val="20"/>
          <w:lang w:val="en-US" w:eastAsia="en-US"/>
        </w:rPr>
      </w:pPr>
      <w:r w:rsidRPr="004A5E66">
        <w:rPr>
          <w:rFonts w:ascii="Tahoma" w:eastAsia="Tahoma" w:hAnsi="Tahoma" w:cs="Tahoma"/>
          <w:b/>
          <w:color w:val="000000"/>
          <w:sz w:val="20"/>
          <w:szCs w:val="20"/>
          <w:lang w:eastAsia="en-US"/>
        </w:rPr>
        <w:t>2.</w:t>
      </w:r>
      <w:r>
        <w:rPr>
          <w:rFonts w:ascii="Tahoma" w:eastAsia="Tahoma" w:hAnsi="Tahoma" w:cs="Tahoma"/>
          <w:b/>
          <w:color w:val="000000"/>
          <w:sz w:val="20"/>
          <w:szCs w:val="20"/>
          <w:lang w:eastAsia="en-US"/>
        </w:rPr>
        <w:t>4</w:t>
      </w:r>
      <w:r w:rsidRPr="004A5E66">
        <w:rPr>
          <w:rFonts w:ascii="Tahoma" w:eastAsia="Tahoma" w:hAnsi="Tahoma" w:cs="Tahoma"/>
          <w:b/>
          <w:color w:val="000000"/>
          <w:sz w:val="20"/>
          <w:szCs w:val="20"/>
          <w:lang w:eastAsia="en-US"/>
        </w:rPr>
        <w:t xml:space="preserve">.  </w:t>
      </w:r>
      <w:r w:rsidRPr="001F495F">
        <w:rPr>
          <w:rFonts w:ascii="Tahoma" w:eastAsia="Tahoma" w:hAnsi="Tahoma" w:cs="Tahoma"/>
          <w:b/>
          <w:bCs/>
          <w:color w:val="FF0000"/>
          <w:sz w:val="20"/>
          <w:szCs w:val="20"/>
          <w:u w:val="single"/>
          <w:lang w:val="en-US" w:eastAsia="en-US"/>
        </w:rPr>
        <w:t>A</w:t>
      </w:r>
      <w:r w:rsidRPr="001F495F">
        <w:rPr>
          <w:rFonts w:ascii="Tahoma" w:eastAsia="Tahoma" w:hAnsi="Tahoma" w:cs="Tahoma"/>
          <w:b/>
          <w:bCs/>
          <w:color w:val="FF0000"/>
          <w:sz w:val="20"/>
          <w:szCs w:val="20"/>
          <w:lang w:val="en-US" w:eastAsia="en-US"/>
        </w:rPr>
        <w:t>.</w:t>
      </w:r>
      <w:r w:rsidRPr="001F495F">
        <w:rPr>
          <w:rFonts w:ascii="Tahoma" w:eastAsia="Tahoma" w:hAnsi="Tahoma" w:cs="Tahoma"/>
          <w:color w:val="FF0000"/>
          <w:sz w:val="20"/>
          <w:szCs w:val="20"/>
          <w:lang w:val="en-US" w:eastAsia="en-US"/>
        </w:rPr>
        <w:t xml:space="preserve"> </w:t>
      </w:r>
      <w:r w:rsidRPr="001F495F">
        <w:rPr>
          <w:rFonts w:ascii="Tahoma" w:eastAsia="Tahoma" w:hAnsi="Tahoma" w:cs="Tahoma"/>
          <w:color w:val="000000"/>
          <w:sz w:val="20"/>
          <w:szCs w:val="20"/>
          <w:lang w:val="en-US" w:eastAsia="en-US"/>
        </w:rPr>
        <w:t>However, there have been few rigorous studies</w:t>
      </w:r>
    </w:p>
    <w:p w14:paraId="4FB14D89" w14:textId="6817E81D" w:rsidR="001F495F" w:rsidRPr="001F495F" w:rsidRDefault="001F495F" w:rsidP="001F495F">
      <w:pPr>
        <w:shd w:val="clear" w:color="auto" w:fill="FFFFFF"/>
        <w:tabs>
          <w:tab w:val="left" w:pos="540"/>
          <w:tab w:val="left" w:pos="5040"/>
        </w:tabs>
        <w:spacing w:line="276" w:lineRule="auto"/>
        <w:jc w:val="both"/>
        <w:rPr>
          <w:rFonts w:ascii="Tahoma" w:eastAsia="Tahoma" w:hAnsi="Tahoma" w:cs="Tahoma"/>
          <w:color w:val="000000"/>
          <w:sz w:val="20"/>
          <w:szCs w:val="20"/>
          <w:lang w:val="en-US" w:eastAsia="en-US"/>
        </w:rPr>
      </w:pPr>
      <w:r w:rsidRPr="001F495F">
        <w:rPr>
          <w:rFonts w:ascii="Tahoma" w:eastAsia="Tahoma" w:hAnsi="Tahoma" w:cs="Tahoma"/>
          <w:color w:val="000000"/>
          <w:sz w:val="20"/>
          <w:szCs w:val="20"/>
          <w:lang w:val="en-US" w:eastAsia="en-US"/>
        </w:rPr>
        <w:t xml:space="preserve">   </w:t>
      </w:r>
      <w:r>
        <w:rPr>
          <w:rFonts w:ascii="Tahoma" w:eastAsia="Tahoma" w:hAnsi="Tahoma" w:cs="Tahoma"/>
          <w:color w:val="000000"/>
          <w:sz w:val="20"/>
          <w:szCs w:val="20"/>
          <w:lang w:val="en-US" w:eastAsia="en-US"/>
        </w:rPr>
        <w:tab/>
      </w:r>
      <w:r w:rsidRPr="001F495F">
        <w:rPr>
          <w:rFonts w:ascii="Tahoma" w:eastAsia="Tahoma" w:hAnsi="Tahoma" w:cs="Tahoma"/>
          <w:b/>
          <w:bCs/>
          <w:color w:val="000000"/>
          <w:sz w:val="20"/>
          <w:szCs w:val="20"/>
          <w:lang w:val="en-US" w:eastAsia="en-US"/>
        </w:rPr>
        <w:t>B.</w:t>
      </w:r>
      <w:r w:rsidRPr="001F495F">
        <w:rPr>
          <w:rFonts w:ascii="Tahoma" w:eastAsia="Tahoma" w:hAnsi="Tahoma" w:cs="Tahoma"/>
          <w:color w:val="000000"/>
          <w:sz w:val="20"/>
          <w:szCs w:val="20"/>
          <w:lang w:val="en-US" w:eastAsia="en-US"/>
        </w:rPr>
        <w:t xml:space="preserve"> Therefore, there have been few rigorous studies</w:t>
      </w:r>
    </w:p>
    <w:p w14:paraId="5FF8653F" w14:textId="7830A1C9" w:rsidR="001F495F" w:rsidRPr="001F495F" w:rsidRDefault="001F495F" w:rsidP="001F495F">
      <w:pPr>
        <w:shd w:val="clear" w:color="auto" w:fill="FFFFFF"/>
        <w:tabs>
          <w:tab w:val="left" w:pos="540"/>
          <w:tab w:val="left" w:pos="5040"/>
        </w:tabs>
        <w:spacing w:line="276" w:lineRule="auto"/>
        <w:jc w:val="both"/>
        <w:rPr>
          <w:rFonts w:ascii="Tahoma" w:eastAsia="Tahoma" w:hAnsi="Tahoma" w:cs="Tahoma"/>
          <w:color w:val="000000"/>
          <w:sz w:val="20"/>
          <w:szCs w:val="20"/>
          <w:lang w:val="en-US" w:eastAsia="en-US"/>
        </w:rPr>
      </w:pPr>
      <w:r w:rsidRPr="001F495F">
        <w:rPr>
          <w:rFonts w:ascii="Tahoma" w:eastAsia="Tahoma" w:hAnsi="Tahoma" w:cs="Tahoma"/>
          <w:color w:val="000000"/>
          <w:sz w:val="20"/>
          <w:szCs w:val="20"/>
          <w:lang w:val="en-US" w:eastAsia="en-US"/>
        </w:rPr>
        <w:t xml:space="preserve">   </w:t>
      </w:r>
      <w:r>
        <w:rPr>
          <w:rFonts w:ascii="Tahoma" w:eastAsia="Tahoma" w:hAnsi="Tahoma" w:cs="Tahoma"/>
          <w:color w:val="000000"/>
          <w:sz w:val="20"/>
          <w:szCs w:val="20"/>
          <w:lang w:val="en-US" w:eastAsia="en-US"/>
        </w:rPr>
        <w:tab/>
      </w:r>
      <w:r w:rsidRPr="001F495F">
        <w:rPr>
          <w:rFonts w:ascii="Tahoma" w:eastAsia="Tahoma" w:hAnsi="Tahoma" w:cs="Tahoma"/>
          <w:b/>
          <w:bCs/>
          <w:color w:val="000000"/>
          <w:sz w:val="20"/>
          <w:szCs w:val="20"/>
          <w:lang w:val="en-US" w:eastAsia="en-US"/>
        </w:rPr>
        <w:t>C.</w:t>
      </w:r>
      <w:r w:rsidRPr="001F495F">
        <w:rPr>
          <w:rFonts w:ascii="Tahoma" w:eastAsia="Tahoma" w:hAnsi="Tahoma" w:cs="Tahoma"/>
          <w:color w:val="000000"/>
          <w:sz w:val="20"/>
          <w:szCs w:val="20"/>
          <w:lang w:val="en-US" w:eastAsia="en-US"/>
        </w:rPr>
        <w:t xml:space="preserve"> If there have been few rigorous studies</w:t>
      </w:r>
    </w:p>
    <w:p w14:paraId="575111FA" w14:textId="7CBB8285" w:rsidR="001F495F" w:rsidRPr="001F495F" w:rsidRDefault="001F495F" w:rsidP="001F495F">
      <w:pPr>
        <w:shd w:val="clear" w:color="auto" w:fill="FFFFFF"/>
        <w:tabs>
          <w:tab w:val="left" w:pos="540"/>
          <w:tab w:val="left" w:pos="5040"/>
        </w:tabs>
        <w:spacing w:line="276" w:lineRule="auto"/>
        <w:jc w:val="both"/>
        <w:rPr>
          <w:rFonts w:ascii="Tahoma" w:eastAsia="Tahoma" w:hAnsi="Tahoma" w:cs="Tahoma"/>
          <w:color w:val="000000"/>
          <w:sz w:val="20"/>
          <w:szCs w:val="20"/>
          <w:lang w:val="en-US" w:eastAsia="en-US"/>
        </w:rPr>
      </w:pPr>
      <w:r w:rsidRPr="001F495F">
        <w:rPr>
          <w:rFonts w:ascii="Tahoma" w:eastAsia="Tahoma" w:hAnsi="Tahoma" w:cs="Tahoma"/>
          <w:color w:val="000000"/>
          <w:sz w:val="20"/>
          <w:szCs w:val="20"/>
          <w:lang w:val="en-US" w:eastAsia="en-US"/>
        </w:rPr>
        <w:t xml:space="preserve">   </w:t>
      </w:r>
      <w:r>
        <w:rPr>
          <w:rFonts w:ascii="Tahoma" w:eastAsia="Tahoma" w:hAnsi="Tahoma" w:cs="Tahoma"/>
          <w:color w:val="000000"/>
          <w:sz w:val="20"/>
          <w:szCs w:val="20"/>
          <w:lang w:val="en-US" w:eastAsia="en-US"/>
        </w:rPr>
        <w:tab/>
      </w:r>
      <w:r w:rsidRPr="001F495F">
        <w:rPr>
          <w:rFonts w:ascii="Tahoma" w:eastAsia="Tahoma" w:hAnsi="Tahoma" w:cs="Tahoma"/>
          <w:b/>
          <w:bCs/>
          <w:color w:val="000000"/>
          <w:sz w:val="20"/>
          <w:szCs w:val="20"/>
          <w:lang w:val="en-US" w:eastAsia="en-US"/>
        </w:rPr>
        <w:t>D.</w:t>
      </w:r>
      <w:r w:rsidRPr="001F495F">
        <w:rPr>
          <w:rFonts w:ascii="Tahoma" w:eastAsia="Tahoma" w:hAnsi="Tahoma" w:cs="Tahoma"/>
          <w:color w:val="000000"/>
          <w:sz w:val="20"/>
          <w:szCs w:val="20"/>
          <w:lang w:val="en-US" w:eastAsia="en-US"/>
        </w:rPr>
        <w:t xml:space="preserve"> When there have been few rigorous studies</w:t>
      </w:r>
    </w:p>
    <w:p w14:paraId="0B89D185" w14:textId="32005B52" w:rsidR="001F495F" w:rsidRPr="001F495F" w:rsidRDefault="001F495F" w:rsidP="001F495F">
      <w:pPr>
        <w:shd w:val="clear" w:color="auto" w:fill="FFFFFF"/>
        <w:tabs>
          <w:tab w:val="left" w:pos="540"/>
          <w:tab w:val="left" w:pos="5040"/>
        </w:tabs>
        <w:spacing w:line="276" w:lineRule="auto"/>
        <w:jc w:val="both"/>
        <w:rPr>
          <w:rFonts w:ascii="Tahoma" w:eastAsia="Tahoma" w:hAnsi="Tahoma" w:cs="Tahoma"/>
          <w:bCs/>
          <w:color w:val="000000"/>
          <w:sz w:val="20"/>
          <w:szCs w:val="20"/>
          <w:lang w:val="en-US" w:eastAsia="en-US"/>
        </w:rPr>
      </w:pPr>
      <w:r w:rsidRPr="001F495F">
        <w:rPr>
          <w:rFonts w:ascii="Tahoma" w:eastAsia="Tahoma" w:hAnsi="Tahoma" w:cs="Tahoma"/>
          <w:b/>
          <w:color w:val="000000"/>
          <w:sz w:val="20"/>
          <w:szCs w:val="20"/>
          <w:lang w:val="en-US" w:eastAsia="en-US"/>
        </w:rPr>
        <w:t>2.5.</w:t>
      </w:r>
      <w:r>
        <w:rPr>
          <w:rFonts w:ascii="Tahoma" w:eastAsia="Tahoma" w:hAnsi="Tahoma" w:cs="Tahoma"/>
          <w:bCs/>
          <w:color w:val="000000"/>
          <w:sz w:val="20"/>
          <w:szCs w:val="20"/>
          <w:lang w:val="en-US" w:eastAsia="en-US"/>
        </w:rPr>
        <w:t xml:space="preserve">  </w:t>
      </w:r>
      <w:r>
        <w:rPr>
          <w:rFonts w:ascii="Tahoma" w:eastAsia="Tahoma" w:hAnsi="Tahoma" w:cs="Tahoma"/>
          <w:bCs/>
          <w:color w:val="000000"/>
          <w:sz w:val="20"/>
          <w:szCs w:val="20"/>
          <w:lang w:val="en-US" w:eastAsia="en-US"/>
        </w:rPr>
        <w:tab/>
      </w:r>
      <w:r w:rsidRPr="001F495F">
        <w:rPr>
          <w:rFonts w:ascii="Tahoma" w:eastAsia="Tahoma" w:hAnsi="Tahoma" w:cs="Tahoma"/>
          <w:b/>
          <w:bCs/>
          <w:color w:val="FF0000"/>
          <w:sz w:val="20"/>
          <w:szCs w:val="20"/>
          <w:u w:val="single"/>
          <w:lang w:val="en-US" w:eastAsia="en-US"/>
        </w:rPr>
        <w:t>A</w:t>
      </w:r>
      <w:r w:rsidRPr="001F495F">
        <w:rPr>
          <w:rFonts w:ascii="Tahoma" w:eastAsia="Tahoma" w:hAnsi="Tahoma" w:cs="Tahoma"/>
          <w:b/>
          <w:bCs/>
          <w:color w:val="FF0000"/>
          <w:sz w:val="20"/>
          <w:szCs w:val="20"/>
          <w:lang w:val="en-US" w:eastAsia="en-US"/>
        </w:rPr>
        <w:t>.</w:t>
      </w:r>
      <w:r w:rsidRPr="001F495F">
        <w:rPr>
          <w:rFonts w:ascii="Tahoma" w:eastAsia="Tahoma" w:hAnsi="Tahoma" w:cs="Tahoma"/>
          <w:bCs/>
          <w:color w:val="FF0000"/>
          <w:sz w:val="20"/>
          <w:szCs w:val="20"/>
          <w:lang w:val="en-US" w:eastAsia="en-US"/>
        </w:rPr>
        <w:t xml:space="preserve"> </w:t>
      </w:r>
      <w:r w:rsidRPr="001F495F">
        <w:rPr>
          <w:rFonts w:ascii="Tahoma" w:eastAsia="Tahoma" w:hAnsi="Tahoma" w:cs="Tahoma"/>
          <w:bCs/>
          <w:color w:val="000000"/>
          <w:sz w:val="20"/>
          <w:szCs w:val="20"/>
          <w:lang w:val="en-US" w:eastAsia="en-US"/>
        </w:rPr>
        <w:t>are typically manageable within existing frameworks</w:t>
      </w:r>
    </w:p>
    <w:p w14:paraId="41379935" w14:textId="3D3193D0" w:rsidR="001F495F" w:rsidRPr="001F495F" w:rsidRDefault="001F495F" w:rsidP="001F495F">
      <w:pPr>
        <w:shd w:val="clear" w:color="auto" w:fill="FFFFFF"/>
        <w:tabs>
          <w:tab w:val="left" w:pos="540"/>
          <w:tab w:val="left" w:pos="5040"/>
        </w:tabs>
        <w:spacing w:line="276" w:lineRule="auto"/>
        <w:jc w:val="both"/>
        <w:rPr>
          <w:rFonts w:ascii="Tahoma" w:eastAsia="Tahoma" w:hAnsi="Tahoma" w:cs="Tahoma"/>
          <w:bCs/>
          <w:color w:val="000000"/>
          <w:sz w:val="20"/>
          <w:szCs w:val="20"/>
          <w:lang w:val="en-US" w:eastAsia="en-US"/>
        </w:rPr>
      </w:pPr>
      <w:r w:rsidRPr="001F495F">
        <w:rPr>
          <w:rFonts w:ascii="Tahoma" w:eastAsia="Tahoma" w:hAnsi="Tahoma" w:cs="Tahoma"/>
          <w:bCs/>
          <w:color w:val="000000"/>
          <w:sz w:val="20"/>
          <w:szCs w:val="20"/>
          <w:lang w:val="en-US" w:eastAsia="en-US"/>
        </w:rPr>
        <w:t xml:space="preserve">   </w:t>
      </w:r>
      <w:r>
        <w:rPr>
          <w:rFonts w:ascii="Tahoma" w:eastAsia="Tahoma" w:hAnsi="Tahoma" w:cs="Tahoma"/>
          <w:bCs/>
          <w:color w:val="000000"/>
          <w:sz w:val="20"/>
          <w:szCs w:val="20"/>
          <w:lang w:val="en-US" w:eastAsia="en-US"/>
        </w:rPr>
        <w:tab/>
      </w:r>
      <w:r w:rsidRPr="001F495F">
        <w:rPr>
          <w:rFonts w:ascii="Tahoma" w:eastAsia="Tahoma" w:hAnsi="Tahoma" w:cs="Tahoma"/>
          <w:b/>
          <w:color w:val="000000"/>
          <w:sz w:val="20"/>
          <w:szCs w:val="20"/>
          <w:lang w:val="en-US" w:eastAsia="en-US"/>
        </w:rPr>
        <w:t>B.</w:t>
      </w:r>
      <w:r w:rsidRPr="001F495F">
        <w:rPr>
          <w:rFonts w:ascii="Tahoma" w:eastAsia="Tahoma" w:hAnsi="Tahoma" w:cs="Tahoma"/>
          <w:bCs/>
          <w:color w:val="000000"/>
          <w:sz w:val="20"/>
          <w:szCs w:val="20"/>
          <w:lang w:val="en-US" w:eastAsia="en-US"/>
        </w:rPr>
        <w:t xml:space="preserve"> typically manageable within existing frameworks</w:t>
      </w:r>
    </w:p>
    <w:p w14:paraId="0CFD6172" w14:textId="70AE6E4C" w:rsidR="001F495F" w:rsidRPr="001F495F" w:rsidRDefault="001F495F" w:rsidP="001F495F">
      <w:pPr>
        <w:shd w:val="clear" w:color="auto" w:fill="FFFFFF"/>
        <w:tabs>
          <w:tab w:val="left" w:pos="540"/>
          <w:tab w:val="left" w:pos="5040"/>
        </w:tabs>
        <w:spacing w:line="276" w:lineRule="auto"/>
        <w:jc w:val="both"/>
        <w:rPr>
          <w:rFonts w:ascii="Tahoma" w:eastAsia="Tahoma" w:hAnsi="Tahoma" w:cs="Tahoma"/>
          <w:bCs/>
          <w:color w:val="000000"/>
          <w:sz w:val="20"/>
          <w:szCs w:val="20"/>
          <w:lang w:val="en-US" w:eastAsia="en-US"/>
        </w:rPr>
      </w:pPr>
      <w:r w:rsidRPr="001F495F">
        <w:rPr>
          <w:rFonts w:ascii="Tahoma" w:eastAsia="Tahoma" w:hAnsi="Tahoma" w:cs="Tahoma"/>
          <w:bCs/>
          <w:color w:val="000000"/>
          <w:sz w:val="20"/>
          <w:szCs w:val="20"/>
          <w:lang w:val="en-US" w:eastAsia="en-US"/>
        </w:rPr>
        <w:t xml:space="preserve">   </w:t>
      </w:r>
      <w:r>
        <w:rPr>
          <w:rFonts w:ascii="Tahoma" w:eastAsia="Tahoma" w:hAnsi="Tahoma" w:cs="Tahoma"/>
          <w:bCs/>
          <w:color w:val="000000"/>
          <w:sz w:val="20"/>
          <w:szCs w:val="20"/>
          <w:lang w:val="en-US" w:eastAsia="en-US"/>
        </w:rPr>
        <w:tab/>
      </w:r>
      <w:r w:rsidRPr="001F495F">
        <w:rPr>
          <w:rFonts w:ascii="Tahoma" w:eastAsia="Tahoma" w:hAnsi="Tahoma" w:cs="Tahoma"/>
          <w:b/>
          <w:color w:val="000000"/>
          <w:sz w:val="20"/>
          <w:szCs w:val="20"/>
          <w:lang w:val="en-US" w:eastAsia="en-US"/>
        </w:rPr>
        <w:t>C.</w:t>
      </w:r>
      <w:r w:rsidRPr="001F495F">
        <w:rPr>
          <w:rFonts w:ascii="Tahoma" w:eastAsia="Tahoma" w:hAnsi="Tahoma" w:cs="Tahoma"/>
          <w:bCs/>
          <w:color w:val="000000"/>
          <w:sz w:val="20"/>
          <w:szCs w:val="20"/>
          <w:lang w:val="en-US" w:eastAsia="en-US"/>
        </w:rPr>
        <w:t xml:space="preserve"> tend typically manageable within existing frameworks</w:t>
      </w:r>
    </w:p>
    <w:p w14:paraId="6F90080F" w14:textId="6ECA53AA" w:rsidR="001F495F" w:rsidRPr="001F495F" w:rsidRDefault="001F495F" w:rsidP="001F495F">
      <w:pPr>
        <w:shd w:val="clear" w:color="auto" w:fill="FFFFFF"/>
        <w:tabs>
          <w:tab w:val="left" w:pos="540"/>
          <w:tab w:val="left" w:pos="5040"/>
        </w:tabs>
        <w:spacing w:line="276" w:lineRule="auto"/>
        <w:jc w:val="both"/>
        <w:rPr>
          <w:rFonts w:ascii="Tahoma" w:eastAsia="Tahoma" w:hAnsi="Tahoma" w:cs="Tahoma"/>
          <w:bCs/>
          <w:color w:val="000000"/>
          <w:sz w:val="20"/>
          <w:szCs w:val="20"/>
          <w:lang w:val="en-US" w:eastAsia="en-US"/>
        </w:rPr>
      </w:pPr>
      <w:r w:rsidRPr="001F495F">
        <w:rPr>
          <w:rFonts w:ascii="Tahoma" w:eastAsia="Tahoma" w:hAnsi="Tahoma" w:cs="Tahoma"/>
          <w:bCs/>
          <w:color w:val="000000"/>
          <w:sz w:val="20"/>
          <w:szCs w:val="20"/>
          <w:lang w:val="en-US" w:eastAsia="en-US"/>
        </w:rPr>
        <w:t xml:space="preserve">   </w:t>
      </w:r>
      <w:r>
        <w:rPr>
          <w:rFonts w:ascii="Tahoma" w:eastAsia="Tahoma" w:hAnsi="Tahoma" w:cs="Tahoma"/>
          <w:bCs/>
          <w:color w:val="000000"/>
          <w:sz w:val="20"/>
          <w:szCs w:val="20"/>
          <w:lang w:val="en-US" w:eastAsia="en-US"/>
        </w:rPr>
        <w:tab/>
      </w:r>
      <w:r w:rsidRPr="001F495F">
        <w:rPr>
          <w:rFonts w:ascii="Tahoma" w:eastAsia="Tahoma" w:hAnsi="Tahoma" w:cs="Tahoma"/>
          <w:b/>
          <w:color w:val="000000"/>
          <w:sz w:val="20"/>
          <w:szCs w:val="20"/>
          <w:lang w:val="en-US" w:eastAsia="en-US"/>
        </w:rPr>
        <w:t>D.</w:t>
      </w:r>
      <w:r w:rsidRPr="001F495F">
        <w:rPr>
          <w:rFonts w:ascii="Tahoma" w:eastAsia="Tahoma" w:hAnsi="Tahoma" w:cs="Tahoma"/>
          <w:bCs/>
          <w:color w:val="000000"/>
          <w:sz w:val="20"/>
          <w:szCs w:val="20"/>
          <w:lang w:val="en-US" w:eastAsia="en-US"/>
        </w:rPr>
        <w:t xml:space="preserve"> typically manageable within existing framework</w:t>
      </w:r>
    </w:p>
    <w:p w14:paraId="12E341E0" w14:textId="77777777" w:rsidR="008B64B5" w:rsidRDefault="008B64B5">
      <w:pPr>
        <w:jc w:val="both"/>
        <w:rPr>
          <w:rFonts w:ascii="Tahoma" w:eastAsia="Tahoma" w:hAnsi="Tahoma" w:cs="Tahoma"/>
          <w:b/>
          <w:sz w:val="20"/>
          <w:szCs w:val="20"/>
        </w:rPr>
      </w:pPr>
    </w:p>
    <w:p w14:paraId="1230DB0B" w14:textId="77777777" w:rsidR="009748B3" w:rsidRDefault="00C21DAF">
      <w:pPr>
        <w:spacing w:line="276" w:lineRule="auto"/>
        <w:jc w:val="both"/>
        <w:rPr>
          <w:rFonts w:ascii="Tahoma" w:eastAsia="Tahoma" w:hAnsi="Tahoma" w:cs="Tahoma"/>
          <w:b/>
          <w:i/>
          <w:sz w:val="20"/>
          <w:szCs w:val="20"/>
        </w:rPr>
      </w:pPr>
      <w:r>
        <w:rPr>
          <w:rFonts w:ascii="Tahoma" w:eastAsia="Tahoma" w:hAnsi="Tahoma" w:cs="Tahoma"/>
          <w:b/>
          <w:sz w:val="20"/>
          <w:szCs w:val="20"/>
        </w:rPr>
        <w:t xml:space="preserve">Ví dụ 3. </w:t>
      </w:r>
      <w:r>
        <w:rPr>
          <w:rFonts w:ascii="Tahoma" w:eastAsia="Tahoma" w:hAnsi="Tahoma" w:cs="Tahoma"/>
          <w:b/>
          <w:i/>
          <w:sz w:val="20"/>
          <w:szCs w:val="20"/>
        </w:rPr>
        <w:t>Read the following passage and mark the letter A, B, C, or D on your answer sheet to indicate the correct answer to each of the questions from 1 to 7.</w:t>
      </w:r>
    </w:p>
    <w:p w14:paraId="5EAE65AD" w14:textId="77777777" w:rsidR="001F495F" w:rsidRPr="00791198" w:rsidRDefault="001F495F" w:rsidP="001F495F">
      <w:pPr>
        <w:shd w:val="clear" w:color="auto" w:fill="FFFFFF"/>
        <w:spacing w:line="288" w:lineRule="auto"/>
        <w:ind w:firstLine="720"/>
        <w:jc w:val="both"/>
        <w:rPr>
          <w:rFonts w:ascii="Tahoma" w:eastAsia="Tahoma" w:hAnsi="Tahoma" w:cs="Tahoma"/>
          <w:sz w:val="20"/>
          <w:szCs w:val="20"/>
          <w:lang w:val="en-US" w:eastAsia="en-US"/>
        </w:rPr>
      </w:pPr>
      <w:r w:rsidRPr="00791198">
        <w:rPr>
          <w:rFonts w:ascii="Tahoma" w:eastAsia="Tahoma" w:hAnsi="Tahoma" w:cs="Tahoma"/>
          <w:sz w:val="20"/>
          <w:szCs w:val="20"/>
          <w:lang w:val="en-US" w:eastAsia="en-US"/>
        </w:rPr>
        <w:t>Education is widely recognized as a fundamental pillar of societal development, playing a crucial role in shaping individuals and preparing them for future challenges. It encompasses not only the acquisition of knowledge and skills but also the cultivation of values, attitudes, and competencies essential for personal fulfillment and active citizenship.</w:t>
      </w:r>
    </w:p>
    <w:p w14:paraId="637F8240" w14:textId="77777777" w:rsidR="001F495F" w:rsidRPr="00791198" w:rsidRDefault="001F495F" w:rsidP="001F495F">
      <w:pPr>
        <w:shd w:val="clear" w:color="auto" w:fill="FFFFFF"/>
        <w:spacing w:line="288" w:lineRule="auto"/>
        <w:ind w:firstLine="720"/>
        <w:jc w:val="both"/>
        <w:rPr>
          <w:rFonts w:ascii="Tahoma" w:eastAsia="Tahoma" w:hAnsi="Tahoma" w:cs="Tahoma"/>
          <w:sz w:val="20"/>
          <w:szCs w:val="20"/>
          <w:lang w:val="en-US" w:eastAsia="en-US"/>
        </w:rPr>
      </w:pPr>
      <w:r w:rsidRPr="00791198">
        <w:rPr>
          <w:rFonts w:ascii="Tahoma" w:eastAsia="Tahoma" w:hAnsi="Tahoma" w:cs="Tahoma"/>
          <w:sz w:val="20"/>
          <w:szCs w:val="20"/>
          <w:lang w:val="en-US" w:eastAsia="en-US"/>
        </w:rPr>
        <w:t>At its core, education serves to empower individuals by equipping them with the tools and abilities needed to navigate the complexities of the modern world. From early childhood education to higher learning institutions, the educational journey provides opportunities for intellectual growth, social interaction, and character development.</w:t>
      </w:r>
    </w:p>
    <w:p w14:paraId="2DB4BA60" w14:textId="77777777" w:rsidR="001F495F" w:rsidRPr="00791198" w:rsidRDefault="001F495F" w:rsidP="001F495F">
      <w:pPr>
        <w:shd w:val="clear" w:color="auto" w:fill="FFFFFF"/>
        <w:spacing w:line="288" w:lineRule="auto"/>
        <w:ind w:firstLine="720"/>
        <w:jc w:val="both"/>
        <w:rPr>
          <w:rFonts w:ascii="Tahoma" w:eastAsia="Tahoma" w:hAnsi="Tahoma" w:cs="Tahoma"/>
          <w:sz w:val="20"/>
          <w:szCs w:val="20"/>
          <w:lang w:val="en-US" w:eastAsia="en-US"/>
        </w:rPr>
      </w:pPr>
      <w:r w:rsidRPr="00791198">
        <w:rPr>
          <w:rFonts w:ascii="Tahoma" w:eastAsia="Tahoma" w:hAnsi="Tahoma" w:cs="Tahoma"/>
          <w:sz w:val="20"/>
          <w:szCs w:val="20"/>
          <w:lang w:val="en-US" w:eastAsia="en-US"/>
        </w:rPr>
        <w:t xml:space="preserve">In recent years, there has been a growing emphasis on the need for education to be inclusive and </w:t>
      </w:r>
      <w:r w:rsidRPr="00791198">
        <w:rPr>
          <w:rFonts w:ascii="Tahoma" w:eastAsia="Tahoma" w:hAnsi="Tahoma" w:cs="Tahoma"/>
          <w:b/>
          <w:bCs/>
          <w:sz w:val="20"/>
          <w:szCs w:val="20"/>
          <w:u w:val="single"/>
          <w:lang w:val="en-US" w:eastAsia="en-US"/>
        </w:rPr>
        <w:t>equitable</w:t>
      </w:r>
      <w:r w:rsidRPr="00791198">
        <w:rPr>
          <w:rFonts w:ascii="Tahoma" w:eastAsia="Tahoma" w:hAnsi="Tahoma" w:cs="Tahoma"/>
          <w:sz w:val="20"/>
          <w:szCs w:val="20"/>
          <w:lang w:val="en-US" w:eastAsia="en-US"/>
        </w:rPr>
        <w:t xml:space="preserve">. Inclusive education aims to ensure that every learner, regardless of their background or abilities, has access to quality education that meets </w:t>
      </w:r>
      <w:r w:rsidRPr="00791198">
        <w:rPr>
          <w:rFonts w:ascii="Tahoma" w:eastAsia="Tahoma" w:hAnsi="Tahoma" w:cs="Tahoma"/>
          <w:b/>
          <w:bCs/>
          <w:sz w:val="20"/>
          <w:szCs w:val="20"/>
          <w:u w:val="single"/>
          <w:lang w:val="en-US" w:eastAsia="en-US"/>
        </w:rPr>
        <w:t>their</w:t>
      </w:r>
      <w:r w:rsidRPr="00791198">
        <w:rPr>
          <w:rFonts w:ascii="Tahoma" w:eastAsia="Tahoma" w:hAnsi="Tahoma" w:cs="Tahoma"/>
          <w:b/>
          <w:bCs/>
          <w:sz w:val="20"/>
          <w:szCs w:val="20"/>
          <w:lang w:val="en-US" w:eastAsia="en-US"/>
        </w:rPr>
        <w:t xml:space="preserve"> </w:t>
      </w:r>
      <w:r w:rsidRPr="00791198">
        <w:rPr>
          <w:rFonts w:ascii="Tahoma" w:eastAsia="Tahoma" w:hAnsi="Tahoma" w:cs="Tahoma"/>
          <w:sz w:val="20"/>
          <w:szCs w:val="20"/>
          <w:lang w:val="en-US" w:eastAsia="en-US"/>
        </w:rPr>
        <w:t>diverse needs. This approach not only fosters a sense of belonging and respect for diversity but also contributes to the overall well-being and success of students.</w:t>
      </w:r>
    </w:p>
    <w:p w14:paraId="095EC8A6" w14:textId="77777777" w:rsidR="001F495F" w:rsidRPr="00791198" w:rsidRDefault="001F495F" w:rsidP="001F495F">
      <w:pPr>
        <w:shd w:val="clear" w:color="auto" w:fill="FFFFFF"/>
        <w:spacing w:line="288" w:lineRule="auto"/>
        <w:ind w:firstLine="720"/>
        <w:jc w:val="both"/>
        <w:rPr>
          <w:rFonts w:ascii="Tahoma" w:eastAsia="Tahoma" w:hAnsi="Tahoma" w:cs="Tahoma"/>
          <w:sz w:val="20"/>
          <w:szCs w:val="20"/>
          <w:lang w:val="en-US" w:eastAsia="en-US"/>
        </w:rPr>
      </w:pPr>
      <w:r w:rsidRPr="00791198">
        <w:rPr>
          <w:rFonts w:ascii="Tahoma" w:eastAsia="Tahoma" w:hAnsi="Tahoma" w:cs="Tahoma"/>
          <w:sz w:val="20"/>
          <w:szCs w:val="20"/>
          <w:lang w:val="en-US" w:eastAsia="en-US"/>
        </w:rPr>
        <w:t xml:space="preserve">Furthermore, education plays a crucial role in fostering critical thinking and problem-solving skills among students. By encouraging inquiry-based learning and hands-on experiences, educators </w:t>
      </w:r>
      <w:r w:rsidRPr="00791198">
        <w:rPr>
          <w:rFonts w:ascii="Tahoma" w:eastAsia="Tahoma" w:hAnsi="Tahoma" w:cs="Tahoma"/>
          <w:b/>
          <w:bCs/>
          <w:sz w:val="20"/>
          <w:szCs w:val="20"/>
          <w:u w:val="single"/>
          <w:lang w:val="en-US" w:eastAsia="en-US"/>
        </w:rPr>
        <w:t>empower</w:t>
      </w:r>
      <w:r w:rsidRPr="00791198">
        <w:rPr>
          <w:rFonts w:ascii="Tahoma" w:eastAsia="Tahoma" w:hAnsi="Tahoma" w:cs="Tahoma"/>
          <w:sz w:val="20"/>
          <w:szCs w:val="20"/>
          <w:lang w:val="en-US" w:eastAsia="en-US"/>
        </w:rPr>
        <w:t xml:space="preserve"> learners to analyze information critically, make informed decisions, and adapt to rapidly changing environments.</w:t>
      </w:r>
    </w:p>
    <w:p w14:paraId="14443EA1" w14:textId="77777777" w:rsidR="001F495F" w:rsidRPr="00791198" w:rsidRDefault="001F495F" w:rsidP="001F495F">
      <w:pPr>
        <w:shd w:val="clear" w:color="auto" w:fill="FFFFFF"/>
        <w:spacing w:line="288" w:lineRule="auto"/>
        <w:ind w:firstLine="720"/>
        <w:jc w:val="both"/>
        <w:rPr>
          <w:rFonts w:ascii="Tahoma" w:eastAsia="Tahoma" w:hAnsi="Tahoma" w:cs="Tahoma"/>
          <w:sz w:val="20"/>
          <w:szCs w:val="20"/>
          <w:lang w:val="en-US" w:eastAsia="en-US"/>
        </w:rPr>
      </w:pPr>
      <w:r w:rsidRPr="00791198">
        <w:rPr>
          <w:rFonts w:ascii="Tahoma" w:eastAsia="Tahoma" w:hAnsi="Tahoma" w:cs="Tahoma"/>
          <w:sz w:val="20"/>
          <w:szCs w:val="20"/>
          <w:lang w:val="en-US" w:eastAsia="en-US"/>
        </w:rPr>
        <w:t>Moreover, the role of educators is evolving to meet the demands of the 21st-century global economy. Teachers are increasingly adopting innovative pedagogical practices and integrating technology into their classrooms to enhance learning outcomes and prepare students for digital literacy and future careers.</w:t>
      </w:r>
    </w:p>
    <w:p w14:paraId="7EF75754" w14:textId="127C326C" w:rsidR="009748B3" w:rsidRPr="001F495F" w:rsidRDefault="001F495F" w:rsidP="001F495F">
      <w:pPr>
        <w:shd w:val="clear" w:color="auto" w:fill="FFFFFF"/>
        <w:spacing w:line="288" w:lineRule="auto"/>
        <w:ind w:firstLine="720"/>
        <w:jc w:val="both"/>
        <w:rPr>
          <w:rFonts w:ascii="Tahoma" w:eastAsia="Tahoma" w:hAnsi="Tahoma" w:cs="Tahoma"/>
          <w:sz w:val="20"/>
          <w:szCs w:val="20"/>
          <w:lang w:val="en-US" w:eastAsia="en-US"/>
        </w:rPr>
      </w:pPr>
      <w:r w:rsidRPr="00791198">
        <w:rPr>
          <w:rFonts w:ascii="Tahoma" w:eastAsia="Tahoma" w:hAnsi="Tahoma" w:cs="Tahoma"/>
          <w:sz w:val="20"/>
          <w:szCs w:val="20"/>
          <w:lang w:val="en-US" w:eastAsia="en-US"/>
        </w:rPr>
        <w:t>In conclusion, education is a transformative force that empowers individuals, builds communities, and drives societal progress. By investing in inclusive, quality education that nurtures creativity, curiosity, and resilience, societies can ensure a brighter and more sustainable future for generations to come.</w:t>
      </w:r>
      <w:r>
        <w:rPr>
          <w:rFonts w:ascii="Tahoma" w:eastAsia="Tahoma" w:hAnsi="Tahoma" w:cs="Tahoma"/>
          <w:sz w:val="20"/>
          <w:szCs w:val="20"/>
          <w:lang w:val="en-US" w:eastAsia="en-US"/>
        </w:rPr>
        <w:t xml:space="preserve"> </w:t>
      </w:r>
      <w:r w:rsidRPr="00E96AB2">
        <w:rPr>
          <w:rFonts w:ascii="Tahoma" w:eastAsia="Tahoma" w:hAnsi="Tahoma" w:cs="Tahoma"/>
          <w:i/>
          <w:sz w:val="20"/>
          <w:szCs w:val="20"/>
          <w:lang w:eastAsia="en-US"/>
        </w:rPr>
        <w:t>(2</w:t>
      </w:r>
      <w:r>
        <w:rPr>
          <w:rFonts w:ascii="Tahoma" w:eastAsia="Tahoma" w:hAnsi="Tahoma" w:cs="Tahoma"/>
          <w:i/>
          <w:sz w:val="20"/>
          <w:szCs w:val="20"/>
          <w:lang w:eastAsia="en-US"/>
        </w:rPr>
        <w:t>84</w:t>
      </w:r>
      <w:r w:rsidRPr="00E96AB2">
        <w:rPr>
          <w:rFonts w:ascii="Tahoma" w:eastAsia="Tahoma" w:hAnsi="Tahoma" w:cs="Tahoma"/>
          <w:i/>
          <w:sz w:val="20"/>
          <w:szCs w:val="20"/>
          <w:lang w:eastAsia="en-US"/>
        </w:rPr>
        <w:t xml:space="preserve"> words)</w:t>
      </w:r>
    </w:p>
    <w:p w14:paraId="2F5DD155" w14:textId="1C1108A0" w:rsidR="001F495F" w:rsidRPr="001F495F" w:rsidRDefault="001F495F" w:rsidP="001F495F">
      <w:pPr>
        <w:shd w:val="clear" w:color="auto" w:fill="FFFFFF"/>
        <w:spacing w:line="288" w:lineRule="auto"/>
        <w:ind w:firstLine="720"/>
        <w:jc w:val="right"/>
        <w:rPr>
          <w:rFonts w:ascii="Tahoma" w:hAnsi="Tahoma" w:cs="Tahoma"/>
          <w:bCs/>
          <w:i/>
          <w:iCs/>
          <w:sz w:val="16"/>
          <w:szCs w:val="16"/>
        </w:rPr>
      </w:pPr>
      <w:r w:rsidRPr="004A5E66">
        <w:rPr>
          <w:rFonts w:ascii="Tahoma" w:eastAsia="Tahoma" w:hAnsi="Tahoma" w:cs="Tahoma"/>
          <w:i/>
          <w:sz w:val="16"/>
          <w:szCs w:val="16"/>
          <w:lang w:eastAsia="en-US"/>
        </w:rPr>
        <w:t>(</w:t>
      </w:r>
      <w:r w:rsidRPr="004A5E66">
        <w:rPr>
          <w:rFonts w:ascii="Tahoma" w:eastAsia="Tahoma" w:hAnsi="Tahoma" w:cs="Tahoma"/>
          <w:sz w:val="16"/>
          <w:szCs w:val="16"/>
          <w:lang w:eastAsia="en-US"/>
        </w:rPr>
        <w:t>Adapted from</w:t>
      </w:r>
      <w:r w:rsidRPr="004A5E66">
        <w:rPr>
          <w:rFonts w:ascii="Tahoma" w:eastAsia="Tahoma" w:hAnsi="Tahoma" w:cs="Tahoma"/>
          <w:i/>
          <w:sz w:val="16"/>
          <w:szCs w:val="16"/>
          <w:lang w:eastAsia="en-US"/>
        </w:rPr>
        <w:t xml:space="preserve"> </w:t>
      </w:r>
      <w:r w:rsidRPr="001F495F">
        <w:rPr>
          <w:rFonts w:ascii="Tahoma" w:hAnsi="Tahoma" w:cs="Tahoma"/>
          <w:bCs/>
          <w:i/>
          <w:iCs/>
          <w:sz w:val="16"/>
          <w:szCs w:val="16"/>
        </w:rPr>
        <w:t>https://www.linkedin.com/pulse/crucial-role-education-shaping-future-lakshmi-narayanan-c-ezdjc</w:t>
      </w:r>
      <w:r w:rsidRPr="004A5E66">
        <w:rPr>
          <w:rFonts w:ascii="Tahoma" w:eastAsia="Tahoma" w:hAnsi="Tahoma" w:cs="Tahoma"/>
          <w:i/>
          <w:sz w:val="16"/>
          <w:szCs w:val="16"/>
          <w:lang w:eastAsia="en-US"/>
        </w:rPr>
        <w:t>)</w:t>
      </w:r>
    </w:p>
    <w:p w14:paraId="1E437A92" w14:textId="77777777" w:rsidR="008B64B5" w:rsidRDefault="008B64B5">
      <w:pPr>
        <w:widowControl w:val="0"/>
        <w:spacing w:line="276" w:lineRule="auto"/>
        <w:rPr>
          <w:rFonts w:ascii="Tahoma" w:eastAsia="Tahoma" w:hAnsi="Tahoma" w:cs="Tahoma"/>
          <w:color w:val="FF0000"/>
          <w:sz w:val="20"/>
          <w:szCs w:val="20"/>
        </w:rPr>
      </w:pPr>
    </w:p>
    <w:p w14:paraId="673395A3" w14:textId="77777777" w:rsidR="008E34EC" w:rsidRPr="008E34EC" w:rsidRDefault="008E34EC" w:rsidP="008E34EC">
      <w:pPr>
        <w:widowControl w:val="0"/>
        <w:spacing w:line="276" w:lineRule="auto"/>
        <w:rPr>
          <w:rFonts w:ascii="Tahoma" w:eastAsia="Tahoma" w:hAnsi="Tahoma" w:cs="Tahoma"/>
          <w:sz w:val="20"/>
          <w:szCs w:val="20"/>
        </w:rPr>
      </w:pPr>
      <w:r w:rsidRPr="008E34EC">
        <w:rPr>
          <w:rFonts w:ascii="Tahoma" w:eastAsia="Tahoma" w:hAnsi="Tahoma" w:cs="Tahoma"/>
          <w:b/>
          <w:sz w:val="20"/>
          <w:szCs w:val="20"/>
        </w:rPr>
        <w:t xml:space="preserve">3.1. </w:t>
      </w:r>
      <w:r w:rsidRPr="008E34EC">
        <w:rPr>
          <w:rFonts w:ascii="Tahoma" w:eastAsia="Tahoma" w:hAnsi="Tahoma" w:cs="Tahoma"/>
          <w:sz w:val="20"/>
          <w:szCs w:val="20"/>
        </w:rPr>
        <w:t>Which of the following could be the best title for the passage?</w:t>
      </w:r>
    </w:p>
    <w:p w14:paraId="6824B652" w14:textId="77777777" w:rsidR="008E34EC" w:rsidRPr="008E34EC" w:rsidRDefault="008E34EC" w:rsidP="008E34EC">
      <w:pPr>
        <w:widowControl w:val="0"/>
        <w:spacing w:line="276" w:lineRule="auto"/>
        <w:rPr>
          <w:rFonts w:ascii="Tahoma" w:eastAsia="Tahoma" w:hAnsi="Tahoma" w:cs="Tahoma"/>
          <w:sz w:val="20"/>
          <w:szCs w:val="20"/>
        </w:rPr>
      </w:pPr>
      <w:r w:rsidRPr="000301F2">
        <w:rPr>
          <w:rFonts w:ascii="Tahoma" w:eastAsia="Times New Roman" w:hAnsi="Tahoma" w:cs="Tahoma"/>
          <w:b/>
          <w:bCs/>
          <w:sz w:val="20"/>
          <w:szCs w:val="20"/>
        </w:rPr>
        <w:t>A.</w:t>
      </w:r>
      <w:r w:rsidRPr="000301F2">
        <w:rPr>
          <w:rFonts w:ascii="Tahoma" w:eastAsia="Times New Roman" w:hAnsi="Tahoma" w:cs="Tahoma"/>
          <w:sz w:val="20"/>
          <w:szCs w:val="20"/>
        </w:rPr>
        <w:t xml:space="preserve"> The Evolution of Pedagogical Practices</w:t>
      </w:r>
    </w:p>
    <w:p w14:paraId="49975670" w14:textId="77777777" w:rsidR="008E34EC" w:rsidRPr="008E34EC" w:rsidRDefault="008E34EC" w:rsidP="008E34EC">
      <w:pPr>
        <w:widowControl w:val="0"/>
        <w:spacing w:line="276" w:lineRule="auto"/>
        <w:rPr>
          <w:rFonts w:ascii="Tahoma" w:eastAsia="Tahoma" w:hAnsi="Tahoma" w:cs="Tahoma"/>
          <w:sz w:val="20"/>
          <w:szCs w:val="20"/>
        </w:rPr>
      </w:pPr>
      <w:r w:rsidRPr="000301F2">
        <w:rPr>
          <w:rFonts w:ascii="Tahoma" w:eastAsia="Times New Roman" w:hAnsi="Tahoma" w:cs="Tahoma"/>
          <w:b/>
          <w:bCs/>
          <w:sz w:val="20"/>
          <w:szCs w:val="20"/>
        </w:rPr>
        <w:t>B.</w:t>
      </w:r>
      <w:r w:rsidRPr="000301F2">
        <w:rPr>
          <w:rFonts w:ascii="Tahoma" w:eastAsia="Times New Roman" w:hAnsi="Tahoma" w:cs="Tahoma"/>
          <w:sz w:val="20"/>
          <w:szCs w:val="20"/>
        </w:rPr>
        <w:t xml:space="preserve"> The Impact of Technology on Learning Outcomes</w:t>
      </w:r>
    </w:p>
    <w:p w14:paraId="5E4E0686" w14:textId="77777777" w:rsidR="008E34EC" w:rsidRPr="008E34EC" w:rsidRDefault="008E34EC" w:rsidP="008E34EC">
      <w:pPr>
        <w:widowControl w:val="0"/>
        <w:spacing w:line="276" w:lineRule="auto"/>
        <w:rPr>
          <w:rFonts w:ascii="Tahoma" w:eastAsia="Tahoma" w:hAnsi="Tahoma" w:cs="Tahoma"/>
          <w:sz w:val="20"/>
          <w:szCs w:val="20"/>
        </w:rPr>
      </w:pPr>
      <w:r w:rsidRPr="000301F2">
        <w:rPr>
          <w:rFonts w:ascii="Tahoma" w:eastAsia="Times New Roman" w:hAnsi="Tahoma" w:cs="Tahoma"/>
          <w:b/>
          <w:bCs/>
          <w:sz w:val="20"/>
          <w:szCs w:val="20"/>
        </w:rPr>
        <w:t>C</w:t>
      </w:r>
      <w:r w:rsidRPr="000301F2">
        <w:rPr>
          <w:rFonts w:ascii="Tahoma" w:eastAsia="Times New Roman" w:hAnsi="Tahoma" w:cs="Tahoma"/>
          <w:sz w:val="20"/>
          <w:szCs w:val="20"/>
        </w:rPr>
        <w:t>. Inclusive Education: Bridging Diversity Gaps</w:t>
      </w:r>
    </w:p>
    <w:p w14:paraId="781115F2" w14:textId="07302D7F" w:rsidR="008E34EC" w:rsidRPr="008E34EC" w:rsidRDefault="008E34EC" w:rsidP="008E34EC">
      <w:pPr>
        <w:widowControl w:val="0"/>
        <w:spacing w:line="276" w:lineRule="auto"/>
        <w:rPr>
          <w:rFonts w:ascii="Tahoma" w:eastAsia="Tahoma" w:hAnsi="Tahoma" w:cs="Tahoma"/>
          <w:sz w:val="20"/>
          <w:szCs w:val="20"/>
        </w:rPr>
      </w:pPr>
      <w:r w:rsidRPr="000301F2">
        <w:rPr>
          <w:rFonts w:ascii="Tahoma" w:eastAsia="Times New Roman" w:hAnsi="Tahoma" w:cs="Tahoma"/>
          <w:b/>
          <w:bCs/>
          <w:color w:val="FF0000"/>
          <w:sz w:val="20"/>
          <w:szCs w:val="20"/>
          <w:u w:val="single"/>
        </w:rPr>
        <w:lastRenderedPageBreak/>
        <w:t>D</w:t>
      </w:r>
      <w:r w:rsidRPr="000301F2">
        <w:rPr>
          <w:rFonts w:ascii="Tahoma" w:eastAsia="Times New Roman" w:hAnsi="Tahoma" w:cs="Tahoma"/>
          <w:b/>
          <w:bCs/>
          <w:color w:val="FF0000"/>
          <w:sz w:val="20"/>
          <w:szCs w:val="20"/>
        </w:rPr>
        <w:t>.</w:t>
      </w:r>
      <w:r w:rsidRPr="000301F2">
        <w:rPr>
          <w:rFonts w:ascii="Tahoma" w:eastAsia="Times New Roman" w:hAnsi="Tahoma" w:cs="Tahoma"/>
          <w:sz w:val="20"/>
          <w:szCs w:val="20"/>
        </w:rPr>
        <w:t xml:space="preserve"> The Role of Education in Societal Development</w:t>
      </w:r>
    </w:p>
    <w:p w14:paraId="1ECEEE2F" w14:textId="7DAC0F48" w:rsidR="008E34EC" w:rsidRDefault="008E34EC">
      <w:pPr>
        <w:widowControl w:val="0"/>
        <w:spacing w:line="276" w:lineRule="auto"/>
        <w:rPr>
          <w:rFonts w:ascii="Tahoma" w:eastAsia="Tahoma" w:hAnsi="Tahoma" w:cs="Tahoma"/>
          <w:sz w:val="20"/>
          <w:szCs w:val="20"/>
        </w:rPr>
      </w:pPr>
      <w:r w:rsidRPr="008E34EC">
        <w:rPr>
          <w:rFonts w:ascii="Tahoma" w:eastAsia="Tahoma" w:hAnsi="Tahoma" w:cs="Tahoma"/>
          <w:b/>
          <w:bCs/>
          <w:sz w:val="20"/>
          <w:szCs w:val="20"/>
        </w:rPr>
        <w:t>3.2.</w:t>
      </w:r>
      <w:r>
        <w:rPr>
          <w:rFonts w:ascii="Tahoma" w:eastAsia="Tahoma" w:hAnsi="Tahoma" w:cs="Tahoma"/>
          <w:sz w:val="20"/>
          <w:szCs w:val="20"/>
        </w:rPr>
        <w:t xml:space="preserve"> The word </w:t>
      </w:r>
      <w:r w:rsidRPr="000301F2">
        <w:rPr>
          <w:rFonts w:ascii="Tahoma" w:eastAsia="Tahoma" w:hAnsi="Tahoma" w:cs="Tahoma"/>
          <w:b/>
          <w:bCs/>
          <w:sz w:val="20"/>
          <w:szCs w:val="20"/>
          <w:u w:val="single"/>
          <w:lang w:val="en-US"/>
        </w:rPr>
        <w:t>equitable</w:t>
      </w:r>
      <w:r>
        <w:rPr>
          <w:rFonts w:ascii="Tahoma" w:eastAsia="Tahoma" w:hAnsi="Tahoma" w:cs="Tahoma"/>
          <w:sz w:val="20"/>
          <w:szCs w:val="20"/>
        </w:rPr>
        <w:t xml:space="preserve"> in paragraph </w:t>
      </w:r>
      <w:r>
        <w:rPr>
          <w:rFonts w:ascii="Tahoma" w:eastAsia="Tahoma" w:hAnsi="Tahoma" w:cs="Tahoma"/>
          <w:b/>
          <w:sz w:val="20"/>
          <w:szCs w:val="20"/>
        </w:rPr>
        <w:t>3</w:t>
      </w:r>
      <w:r>
        <w:rPr>
          <w:rFonts w:ascii="Tahoma" w:eastAsia="Tahoma" w:hAnsi="Tahoma" w:cs="Tahoma"/>
          <w:sz w:val="20"/>
          <w:szCs w:val="20"/>
        </w:rPr>
        <w:t>, is OPPOSITE</w:t>
      </w:r>
      <w:r>
        <w:rPr>
          <w:rFonts w:ascii="Tahoma" w:eastAsia="Tahoma" w:hAnsi="Tahoma" w:cs="Tahoma"/>
          <w:b/>
          <w:sz w:val="20"/>
          <w:szCs w:val="20"/>
        </w:rPr>
        <w:t xml:space="preserve"> </w:t>
      </w:r>
      <w:r>
        <w:rPr>
          <w:rFonts w:ascii="Tahoma" w:eastAsia="Tahoma" w:hAnsi="Tahoma" w:cs="Tahoma"/>
          <w:sz w:val="20"/>
          <w:szCs w:val="20"/>
        </w:rPr>
        <w:t>in meaning to ______.</w:t>
      </w:r>
    </w:p>
    <w:p w14:paraId="7C830CD6" w14:textId="192630DD" w:rsidR="008E34EC" w:rsidRDefault="008E34EC" w:rsidP="008E34EC">
      <w:pPr>
        <w:widowControl w:val="0"/>
        <w:spacing w:line="276" w:lineRule="auto"/>
        <w:rPr>
          <w:rFonts w:ascii="Tahoma" w:eastAsia="Tahoma" w:hAnsi="Tahoma" w:cs="Tahoma"/>
          <w:sz w:val="20"/>
          <w:szCs w:val="20"/>
          <w:lang w:val="en-US"/>
        </w:rPr>
      </w:pPr>
      <w:r w:rsidRPr="008E34EC">
        <w:rPr>
          <w:rFonts w:ascii="Tahoma" w:eastAsia="Tahoma" w:hAnsi="Tahoma" w:cs="Tahoma"/>
          <w:b/>
          <w:bCs/>
          <w:color w:val="FF0000"/>
          <w:sz w:val="20"/>
          <w:szCs w:val="20"/>
          <w:u w:val="single"/>
          <w:lang w:val="en-US"/>
        </w:rPr>
        <w:t>A</w:t>
      </w:r>
      <w:r w:rsidRPr="008E34EC">
        <w:rPr>
          <w:rFonts w:ascii="Tahoma" w:eastAsia="Tahoma" w:hAnsi="Tahoma" w:cs="Tahoma"/>
          <w:b/>
          <w:bCs/>
          <w:color w:val="FF0000"/>
          <w:sz w:val="20"/>
          <w:szCs w:val="20"/>
          <w:lang w:val="en-US"/>
        </w:rPr>
        <w:t>.</w:t>
      </w:r>
      <w:r w:rsidRPr="008E34EC">
        <w:rPr>
          <w:rFonts w:ascii="Tahoma" w:eastAsia="Tahoma" w:hAnsi="Tahoma" w:cs="Tahoma"/>
          <w:color w:val="FF0000"/>
          <w:sz w:val="20"/>
          <w:szCs w:val="20"/>
          <w:lang w:val="en-US"/>
        </w:rPr>
        <w:t xml:space="preserve"> </w:t>
      </w:r>
      <w:r w:rsidRPr="008E34EC">
        <w:rPr>
          <w:rFonts w:ascii="Tahoma" w:eastAsia="Tahoma" w:hAnsi="Tahoma" w:cs="Tahoma"/>
          <w:sz w:val="20"/>
          <w:szCs w:val="20"/>
          <w:lang w:val="en-US"/>
        </w:rPr>
        <w:t>biased</w:t>
      </w:r>
      <w:r>
        <w:rPr>
          <w:rFonts w:ascii="Tahoma" w:eastAsia="Tahoma" w:hAnsi="Tahoma" w:cs="Tahoma"/>
          <w:sz w:val="20"/>
          <w:szCs w:val="20"/>
          <w:lang w:val="en-US"/>
        </w:rPr>
        <w:t xml:space="preserve">       </w:t>
      </w:r>
      <w:r>
        <w:rPr>
          <w:rFonts w:ascii="Tahoma" w:eastAsia="Tahoma" w:hAnsi="Tahoma" w:cs="Tahoma"/>
          <w:sz w:val="20"/>
          <w:szCs w:val="20"/>
          <w:lang w:val="en-US"/>
        </w:rPr>
        <w:tab/>
      </w:r>
      <w:r>
        <w:rPr>
          <w:rFonts w:ascii="Tahoma" w:eastAsia="Tahoma" w:hAnsi="Tahoma" w:cs="Tahoma"/>
          <w:sz w:val="20"/>
          <w:szCs w:val="20"/>
          <w:lang w:val="en-US"/>
        </w:rPr>
        <w:tab/>
      </w:r>
      <w:r>
        <w:rPr>
          <w:rFonts w:ascii="Tahoma" w:eastAsia="Tahoma" w:hAnsi="Tahoma" w:cs="Tahoma"/>
          <w:sz w:val="20"/>
          <w:szCs w:val="20"/>
          <w:lang w:val="en-US"/>
        </w:rPr>
        <w:tab/>
      </w:r>
      <w:r w:rsidRPr="008E34EC">
        <w:rPr>
          <w:rFonts w:ascii="Tahoma" w:eastAsia="Tahoma" w:hAnsi="Tahoma" w:cs="Tahoma"/>
          <w:b/>
          <w:bCs/>
          <w:sz w:val="20"/>
          <w:szCs w:val="20"/>
          <w:lang w:val="en-US"/>
        </w:rPr>
        <w:t>B.</w:t>
      </w:r>
      <w:r w:rsidRPr="008E34EC">
        <w:rPr>
          <w:rFonts w:ascii="Tahoma" w:eastAsia="Tahoma" w:hAnsi="Tahoma" w:cs="Tahoma"/>
          <w:sz w:val="20"/>
          <w:szCs w:val="20"/>
          <w:lang w:val="en-US"/>
        </w:rPr>
        <w:t xml:space="preserve"> fair</w:t>
      </w:r>
      <w:r>
        <w:rPr>
          <w:rFonts w:ascii="Tahoma" w:eastAsia="Tahoma" w:hAnsi="Tahoma" w:cs="Tahoma"/>
          <w:sz w:val="20"/>
          <w:szCs w:val="20"/>
          <w:lang w:val="en-US"/>
        </w:rPr>
        <w:t xml:space="preserve">                       </w:t>
      </w:r>
      <w:r>
        <w:rPr>
          <w:rFonts w:ascii="Tahoma" w:eastAsia="Tahoma" w:hAnsi="Tahoma" w:cs="Tahoma"/>
          <w:sz w:val="20"/>
          <w:szCs w:val="20"/>
          <w:lang w:val="en-US"/>
        </w:rPr>
        <w:tab/>
        <w:t xml:space="preserve"> </w:t>
      </w:r>
      <w:r w:rsidRPr="008E34EC">
        <w:rPr>
          <w:rFonts w:ascii="Tahoma" w:eastAsia="Tahoma" w:hAnsi="Tahoma" w:cs="Tahoma"/>
          <w:b/>
          <w:bCs/>
          <w:sz w:val="20"/>
          <w:szCs w:val="20"/>
          <w:lang w:val="en-US"/>
        </w:rPr>
        <w:t>C.</w:t>
      </w:r>
      <w:r w:rsidRPr="008E34EC">
        <w:rPr>
          <w:rFonts w:ascii="Tahoma" w:eastAsia="Tahoma" w:hAnsi="Tahoma" w:cs="Tahoma"/>
          <w:sz w:val="20"/>
          <w:szCs w:val="20"/>
          <w:lang w:val="en-US"/>
        </w:rPr>
        <w:t xml:space="preserve"> just</w:t>
      </w:r>
      <w:r>
        <w:rPr>
          <w:rFonts w:ascii="Tahoma" w:eastAsia="Tahoma" w:hAnsi="Tahoma" w:cs="Tahoma"/>
          <w:sz w:val="20"/>
          <w:szCs w:val="20"/>
          <w:lang w:val="en-US"/>
        </w:rPr>
        <w:t xml:space="preserve">                      </w:t>
      </w:r>
      <w:r>
        <w:rPr>
          <w:rFonts w:ascii="Tahoma" w:eastAsia="Tahoma" w:hAnsi="Tahoma" w:cs="Tahoma"/>
          <w:sz w:val="20"/>
          <w:szCs w:val="20"/>
          <w:lang w:val="en-US"/>
        </w:rPr>
        <w:tab/>
      </w:r>
      <w:r>
        <w:rPr>
          <w:rFonts w:ascii="Tahoma" w:eastAsia="Tahoma" w:hAnsi="Tahoma" w:cs="Tahoma"/>
          <w:sz w:val="20"/>
          <w:szCs w:val="20"/>
          <w:lang w:val="en-US"/>
        </w:rPr>
        <w:tab/>
        <w:t xml:space="preserve"> </w:t>
      </w:r>
      <w:r w:rsidRPr="008E34EC">
        <w:rPr>
          <w:rFonts w:ascii="Tahoma" w:eastAsia="Tahoma" w:hAnsi="Tahoma" w:cs="Tahoma"/>
          <w:b/>
          <w:bCs/>
          <w:sz w:val="20"/>
          <w:szCs w:val="20"/>
          <w:lang w:val="en-US"/>
        </w:rPr>
        <w:t>D.</w:t>
      </w:r>
      <w:r w:rsidRPr="008E34EC">
        <w:rPr>
          <w:rFonts w:ascii="Tahoma" w:eastAsia="Tahoma" w:hAnsi="Tahoma" w:cs="Tahoma"/>
          <w:sz w:val="20"/>
          <w:szCs w:val="20"/>
          <w:lang w:val="en-US"/>
        </w:rPr>
        <w:t xml:space="preserve"> impartial</w:t>
      </w:r>
    </w:p>
    <w:p w14:paraId="4ED4EEA3" w14:textId="14BA0FF8" w:rsidR="008E34EC" w:rsidRPr="008E34EC" w:rsidRDefault="008E34EC" w:rsidP="008E34EC">
      <w:pPr>
        <w:widowControl w:val="0"/>
        <w:spacing w:line="276" w:lineRule="auto"/>
        <w:rPr>
          <w:rFonts w:ascii="Tahoma" w:eastAsia="Tahoma" w:hAnsi="Tahoma" w:cs="Tahoma"/>
          <w:sz w:val="20"/>
          <w:szCs w:val="20"/>
          <w:lang w:val="en-US"/>
        </w:rPr>
      </w:pPr>
      <w:r w:rsidRPr="008E34EC">
        <w:rPr>
          <w:rFonts w:ascii="Tahoma" w:eastAsia="Tahoma" w:hAnsi="Tahoma" w:cs="Tahoma"/>
          <w:b/>
          <w:bCs/>
          <w:sz w:val="20"/>
          <w:szCs w:val="20"/>
          <w:lang w:val="en-US"/>
        </w:rPr>
        <w:t>3.3.</w:t>
      </w:r>
      <w:r>
        <w:rPr>
          <w:rFonts w:ascii="Tahoma" w:eastAsia="Tahoma" w:hAnsi="Tahoma" w:cs="Tahoma"/>
          <w:sz w:val="20"/>
          <w:szCs w:val="20"/>
          <w:lang w:val="en-US"/>
        </w:rPr>
        <w:t xml:space="preserve"> </w:t>
      </w:r>
      <w:r w:rsidRPr="008E34EC">
        <w:rPr>
          <w:rFonts w:ascii="Tahoma" w:eastAsia="Tahoma" w:hAnsi="Tahoma" w:cs="Tahoma"/>
          <w:sz w:val="20"/>
          <w:szCs w:val="20"/>
          <w:lang w:val="en-US"/>
        </w:rPr>
        <w:t xml:space="preserve">According to the passage, inclusive education aims to ensure that </w:t>
      </w:r>
      <w:r>
        <w:rPr>
          <w:rFonts w:ascii="Tahoma" w:eastAsia="Tahoma" w:hAnsi="Tahoma" w:cs="Tahoma"/>
          <w:sz w:val="20"/>
          <w:szCs w:val="20"/>
        </w:rPr>
        <w:t>______.</w:t>
      </w:r>
    </w:p>
    <w:p w14:paraId="59D3D45B" w14:textId="42C094D3" w:rsidR="008E34EC" w:rsidRPr="008E34EC" w:rsidRDefault="008E34EC" w:rsidP="008E34EC">
      <w:pPr>
        <w:widowControl w:val="0"/>
        <w:spacing w:line="276" w:lineRule="auto"/>
        <w:rPr>
          <w:rFonts w:ascii="Tahoma" w:eastAsia="Tahoma" w:hAnsi="Tahoma" w:cs="Tahoma"/>
          <w:sz w:val="20"/>
          <w:szCs w:val="20"/>
          <w:lang w:val="en-US"/>
        </w:rPr>
      </w:pPr>
      <w:r w:rsidRPr="008E34EC">
        <w:rPr>
          <w:rFonts w:ascii="Tahoma" w:eastAsia="Tahoma" w:hAnsi="Tahoma" w:cs="Tahoma"/>
          <w:b/>
          <w:bCs/>
          <w:sz w:val="20"/>
          <w:szCs w:val="20"/>
          <w:lang w:val="en-US"/>
        </w:rPr>
        <w:t>A.</w:t>
      </w:r>
      <w:r w:rsidRPr="008E34EC">
        <w:rPr>
          <w:rFonts w:ascii="Tahoma" w:eastAsia="Tahoma" w:hAnsi="Tahoma" w:cs="Tahoma"/>
          <w:sz w:val="20"/>
          <w:szCs w:val="20"/>
          <w:lang w:val="en-US"/>
        </w:rPr>
        <w:t xml:space="preserve"> Teachers are adequately trained in pedagogical practices. </w:t>
      </w:r>
    </w:p>
    <w:p w14:paraId="2E868B8A" w14:textId="15956AB3" w:rsidR="008E34EC" w:rsidRPr="008E34EC" w:rsidRDefault="008E34EC" w:rsidP="008E34EC">
      <w:pPr>
        <w:widowControl w:val="0"/>
        <w:spacing w:line="276" w:lineRule="auto"/>
        <w:rPr>
          <w:rFonts w:ascii="Tahoma" w:eastAsia="Tahoma" w:hAnsi="Tahoma" w:cs="Tahoma"/>
          <w:sz w:val="20"/>
          <w:szCs w:val="20"/>
          <w:lang w:val="en-US"/>
        </w:rPr>
      </w:pPr>
      <w:r w:rsidRPr="008E34EC">
        <w:rPr>
          <w:rFonts w:ascii="Tahoma" w:eastAsia="Tahoma" w:hAnsi="Tahoma" w:cs="Tahoma"/>
          <w:b/>
          <w:bCs/>
          <w:sz w:val="20"/>
          <w:szCs w:val="20"/>
          <w:lang w:val="en-US"/>
        </w:rPr>
        <w:t>B.</w:t>
      </w:r>
      <w:r w:rsidRPr="008E34EC">
        <w:rPr>
          <w:rFonts w:ascii="Tahoma" w:eastAsia="Tahoma" w:hAnsi="Tahoma" w:cs="Tahoma"/>
          <w:sz w:val="20"/>
          <w:szCs w:val="20"/>
          <w:lang w:val="en-US"/>
        </w:rPr>
        <w:t xml:space="preserve"> Learners have access to technology in classrooms. </w:t>
      </w:r>
    </w:p>
    <w:p w14:paraId="7AA3F6DC" w14:textId="2FE0784B" w:rsidR="008E34EC" w:rsidRPr="008E34EC" w:rsidRDefault="008E34EC" w:rsidP="008E34EC">
      <w:pPr>
        <w:widowControl w:val="0"/>
        <w:spacing w:line="276" w:lineRule="auto"/>
        <w:rPr>
          <w:rFonts w:ascii="Tahoma" w:eastAsia="Tahoma" w:hAnsi="Tahoma" w:cs="Tahoma"/>
          <w:b/>
          <w:bCs/>
          <w:sz w:val="20"/>
          <w:szCs w:val="20"/>
          <w:lang w:val="en-US"/>
        </w:rPr>
      </w:pPr>
      <w:r w:rsidRPr="008E34EC">
        <w:rPr>
          <w:rFonts w:ascii="Tahoma" w:eastAsia="Tahoma" w:hAnsi="Tahoma" w:cs="Tahoma"/>
          <w:b/>
          <w:bCs/>
          <w:color w:val="FF0000"/>
          <w:sz w:val="20"/>
          <w:szCs w:val="20"/>
          <w:u w:val="single"/>
          <w:lang w:val="en-US"/>
        </w:rPr>
        <w:t>C</w:t>
      </w:r>
      <w:r w:rsidRPr="00015A0A">
        <w:rPr>
          <w:rFonts w:ascii="Tahoma" w:eastAsia="Tahoma" w:hAnsi="Tahoma" w:cs="Tahoma"/>
          <w:b/>
          <w:bCs/>
          <w:color w:val="FF0000"/>
          <w:sz w:val="20"/>
          <w:szCs w:val="20"/>
          <w:lang w:val="en-US"/>
        </w:rPr>
        <w:t>.</w:t>
      </w:r>
      <w:r w:rsidRPr="008E34EC">
        <w:rPr>
          <w:rFonts w:ascii="Tahoma" w:eastAsia="Tahoma" w:hAnsi="Tahoma" w:cs="Tahoma"/>
          <w:b/>
          <w:bCs/>
          <w:sz w:val="20"/>
          <w:szCs w:val="20"/>
          <w:lang w:val="en-US"/>
        </w:rPr>
        <w:t xml:space="preserve"> </w:t>
      </w:r>
      <w:r w:rsidRPr="008E34EC">
        <w:rPr>
          <w:rFonts w:ascii="Tahoma" w:eastAsia="Tahoma" w:hAnsi="Tahoma" w:cs="Tahoma"/>
          <w:sz w:val="20"/>
          <w:szCs w:val="20"/>
          <w:lang w:val="en-US"/>
        </w:rPr>
        <w:t>Every student, regardless of background or abilities, receives quality education.</w:t>
      </w:r>
    </w:p>
    <w:p w14:paraId="7F424BEE" w14:textId="6CD48456" w:rsidR="008E34EC" w:rsidRPr="008E34EC" w:rsidRDefault="008E34EC" w:rsidP="008E34EC">
      <w:pPr>
        <w:widowControl w:val="0"/>
        <w:spacing w:line="276" w:lineRule="auto"/>
        <w:rPr>
          <w:rFonts w:ascii="Tahoma" w:eastAsia="Tahoma" w:hAnsi="Tahoma" w:cs="Tahoma"/>
          <w:sz w:val="20"/>
          <w:szCs w:val="20"/>
          <w:lang w:val="en-US"/>
        </w:rPr>
      </w:pPr>
      <w:r w:rsidRPr="008E34EC">
        <w:rPr>
          <w:rFonts w:ascii="Tahoma" w:eastAsia="Tahoma" w:hAnsi="Tahoma" w:cs="Tahoma"/>
          <w:b/>
          <w:bCs/>
          <w:sz w:val="20"/>
          <w:szCs w:val="20"/>
          <w:lang w:val="en-US"/>
        </w:rPr>
        <w:t>D.</w:t>
      </w:r>
      <w:r>
        <w:rPr>
          <w:rFonts w:ascii="Tahoma" w:eastAsia="Tahoma" w:hAnsi="Tahoma" w:cs="Tahoma"/>
          <w:sz w:val="20"/>
          <w:szCs w:val="20"/>
          <w:lang w:val="en-US"/>
        </w:rPr>
        <w:t xml:space="preserve"> </w:t>
      </w:r>
      <w:r w:rsidRPr="008E34EC">
        <w:rPr>
          <w:rFonts w:ascii="Tahoma" w:eastAsia="Tahoma" w:hAnsi="Tahoma" w:cs="Tahoma"/>
          <w:sz w:val="20"/>
          <w:szCs w:val="20"/>
          <w:lang w:val="en-US"/>
        </w:rPr>
        <w:t>Students develop critical thinking and problem-solving skills.</w:t>
      </w:r>
    </w:p>
    <w:p w14:paraId="48CE0E26" w14:textId="7A911A9A" w:rsidR="008E34EC" w:rsidRDefault="008E34EC" w:rsidP="008E34EC">
      <w:pPr>
        <w:widowControl w:val="0"/>
        <w:tabs>
          <w:tab w:val="left" w:pos="8612"/>
        </w:tabs>
        <w:spacing w:line="276" w:lineRule="auto"/>
        <w:rPr>
          <w:rFonts w:ascii="Tahoma" w:eastAsia="Tahoma" w:hAnsi="Tahoma" w:cs="Tahoma"/>
          <w:sz w:val="20"/>
          <w:szCs w:val="20"/>
        </w:rPr>
      </w:pPr>
      <w:r w:rsidRPr="008E34EC">
        <w:rPr>
          <w:rFonts w:ascii="Tahoma" w:eastAsia="Tahoma" w:hAnsi="Tahoma" w:cs="Tahoma"/>
          <w:b/>
          <w:bCs/>
          <w:sz w:val="20"/>
          <w:szCs w:val="20"/>
          <w:lang w:val="en-US"/>
        </w:rPr>
        <w:t>3.4.</w:t>
      </w:r>
      <w:r>
        <w:rPr>
          <w:rFonts w:ascii="Tahoma" w:eastAsia="Tahoma" w:hAnsi="Tahoma" w:cs="Tahoma"/>
          <w:sz w:val="20"/>
          <w:szCs w:val="20"/>
          <w:lang w:val="en-US"/>
        </w:rPr>
        <w:t xml:space="preserve"> </w:t>
      </w:r>
      <w:r>
        <w:rPr>
          <w:rFonts w:ascii="Tahoma" w:eastAsia="Tahoma" w:hAnsi="Tahoma" w:cs="Tahoma"/>
          <w:sz w:val="20"/>
          <w:szCs w:val="20"/>
        </w:rPr>
        <w:t xml:space="preserve">The word </w:t>
      </w:r>
      <w:r w:rsidR="00AC5480" w:rsidRPr="00AC5480">
        <w:rPr>
          <w:rFonts w:ascii="Tahoma" w:eastAsia="Tahoma" w:hAnsi="Tahoma" w:cs="Tahoma"/>
          <w:b/>
          <w:sz w:val="20"/>
          <w:szCs w:val="20"/>
          <w:u w:val="single"/>
          <w:lang w:val="en-US"/>
        </w:rPr>
        <w:t>empower</w:t>
      </w:r>
      <w:r>
        <w:rPr>
          <w:rFonts w:ascii="Tahoma" w:eastAsia="Tahoma" w:hAnsi="Tahoma" w:cs="Tahoma"/>
          <w:sz w:val="20"/>
          <w:szCs w:val="20"/>
        </w:rPr>
        <w:t xml:space="preserve"> in paragraph </w:t>
      </w:r>
      <w:r w:rsidR="00AC5480">
        <w:rPr>
          <w:rFonts w:ascii="Tahoma" w:eastAsia="Tahoma" w:hAnsi="Tahoma" w:cs="Tahoma"/>
          <w:b/>
          <w:sz w:val="20"/>
          <w:szCs w:val="20"/>
        </w:rPr>
        <w:t>4</w:t>
      </w:r>
      <w:r>
        <w:rPr>
          <w:rFonts w:ascii="Tahoma" w:eastAsia="Tahoma" w:hAnsi="Tahoma" w:cs="Tahoma"/>
          <w:b/>
          <w:sz w:val="20"/>
          <w:szCs w:val="20"/>
        </w:rPr>
        <w:t xml:space="preserve"> </w:t>
      </w:r>
      <w:r>
        <w:rPr>
          <w:rFonts w:ascii="Tahoma" w:eastAsia="Tahoma" w:hAnsi="Tahoma" w:cs="Tahoma"/>
          <w:sz w:val="20"/>
          <w:szCs w:val="20"/>
        </w:rPr>
        <w:t>is CLOSEST in meaning to ______.</w:t>
      </w:r>
    </w:p>
    <w:p w14:paraId="47CC3F2F" w14:textId="0010F7AB" w:rsidR="00AC5480" w:rsidRPr="00AC5480" w:rsidRDefault="00AC5480" w:rsidP="00AC5480">
      <w:pPr>
        <w:widowControl w:val="0"/>
        <w:spacing w:line="276" w:lineRule="auto"/>
        <w:rPr>
          <w:rFonts w:ascii="Tahoma" w:eastAsia="Tahoma" w:hAnsi="Tahoma" w:cs="Tahoma"/>
          <w:sz w:val="20"/>
          <w:szCs w:val="20"/>
          <w:lang w:val="en-US"/>
        </w:rPr>
      </w:pPr>
      <w:r w:rsidRPr="00AC5480">
        <w:rPr>
          <w:rFonts w:ascii="Tahoma" w:eastAsia="Tahoma" w:hAnsi="Tahoma" w:cs="Tahoma"/>
          <w:b/>
          <w:bCs/>
          <w:sz w:val="20"/>
          <w:szCs w:val="20"/>
          <w:lang w:val="en-US"/>
        </w:rPr>
        <w:t>A.</w:t>
      </w:r>
      <w:r w:rsidRPr="00AC5480">
        <w:rPr>
          <w:rFonts w:ascii="Tahoma" w:eastAsia="Tahoma" w:hAnsi="Tahoma" w:cs="Tahoma"/>
          <w:sz w:val="20"/>
          <w:szCs w:val="20"/>
          <w:lang w:val="en-US"/>
        </w:rPr>
        <w:t xml:space="preserve"> Educate </w:t>
      </w:r>
      <w:r>
        <w:rPr>
          <w:rFonts w:ascii="Tahoma" w:eastAsia="Tahoma" w:hAnsi="Tahoma" w:cs="Tahoma"/>
          <w:sz w:val="20"/>
          <w:szCs w:val="20"/>
          <w:lang w:val="en-US"/>
        </w:rPr>
        <w:tab/>
      </w:r>
      <w:r>
        <w:rPr>
          <w:rFonts w:ascii="Tahoma" w:eastAsia="Tahoma" w:hAnsi="Tahoma" w:cs="Tahoma"/>
          <w:sz w:val="20"/>
          <w:szCs w:val="20"/>
          <w:lang w:val="en-US"/>
        </w:rPr>
        <w:tab/>
      </w:r>
      <w:r>
        <w:rPr>
          <w:rFonts w:ascii="Tahoma" w:eastAsia="Tahoma" w:hAnsi="Tahoma" w:cs="Tahoma"/>
          <w:sz w:val="20"/>
          <w:szCs w:val="20"/>
          <w:lang w:val="en-US"/>
        </w:rPr>
        <w:tab/>
      </w:r>
      <w:r w:rsidRPr="00AC5480">
        <w:rPr>
          <w:rFonts w:ascii="Tahoma" w:eastAsia="Tahoma" w:hAnsi="Tahoma" w:cs="Tahoma"/>
          <w:b/>
          <w:bCs/>
          <w:color w:val="FF0000"/>
          <w:sz w:val="20"/>
          <w:szCs w:val="20"/>
          <w:u w:val="single"/>
          <w:lang w:val="en-US"/>
        </w:rPr>
        <w:t>B.</w:t>
      </w:r>
      <w:r w:rsidRPr="00AC5480">
        <w:rPr>
          <w:rFonts w:ascii="Tahoma" w:eastAsia="Tahoma" w:hAnsi="Tahoma" w:cs="Tahoma"/>
          <w:color w:val="FF0000"/>
          <w:sz w:val="20"/>
          <w:szCs w:val="20"/>
          <w:lang w:val="en-US"/>
        </w:rPr>
        <w:t xml:space="preserve"> </w:t>
      </w:r>
      <w:r w:rsidRPr="00AC5480">
        <w:rPr>
          <w:rFonts w:ascii="Tahoma" w:eastAsia="Tahoma" w:hAnsi="Tahoma" w:cs="Tahoma"/>
          <w:sz w:val="20"/>
          <w:szCs w:val="20"/>
          <w:lang w:val="en-US"/>
        </w:rPr>
        <w:t xml:space="preserve">Strengthen </w:t>
      </w:r>
      <w:r>
        <w:rPr>
          <w:rFonts w:ascii="Tahoma" w:eastAsia="Tahoma" w:hAnsi="Tahoma" w:cs="Tahoma"/>
          <w:sz w:val="20"/>
          <w:szCs w:val="20"/>
          <w:lang w:val="en-US"/>
        </w:rPr>
        <w:tab/>
      </w:r>
      <w:r>
        <w:rPr>
          <w:rFonts w:ascii="Tahoma" w:eastAsia="Tahoma" w:hAnsi="Tahoma" w:cs="Tahoma"/>
          <w:sz w:val="20"/>
          <w:szCs w:val="20"/>
          <w:lang w:val="en-US"/>
        </w:rPr>
        <w:tab/>
      </w:r>
      <w:r w:rsidRPr="00AC5480">
        <w:rPr>
          <w:rFonts w:ascii="Tahoma" w:eastAsia="Tahoma" w:hAnsi="Tahoma" w:cs="Tahoma"/>
          <w:b/>
          <w:bCs/>
          <w:sz w:val="20"/>
          <w:szCs w:val="20"/>
          <w:lang w:val="en-US"/>
        </w:rPr>
        <w:t>C.</w:t>
      </w:r>
      <w:r w:rsidRPr="00AC5480">
        <w:rPr>
          <w:rFonts w:ascii="Tahoma" w:eastAsia="Tahoma" w:hAnsi="Tahoma" w:cs="Tahoma"/>
          <w:sz w:val="20"/>
          <w:szCs w:val="20"/>
          <w:lang w:val="en-US"/>
        </w:rPr>
        <w:t xml:space="preserve"> Evaluate </w:t>
      </w:r>
      <w:r>
        <w:rPr>
          <w:rFonts w:ascii="Tahoma" w:eastAsia="Tahoma" w:hAnsi="Tahoma" w:cs="Tahoma"/>
          <w:sz w:val="20"/>
          <w:szCs w:val="20"/>
          <w:lang w:val="en-US"/>
        </w:rPr>
        <w:tab/>
      </w:r>
      <w:r>
        <w:rPr>
          <w:rFonts w:ascii="Tahoma" w:eastAsia="Tahoma" w:hAnsi="Tahoma" w:cs="Tahoma"/>
          <w:sz w:val="20"/>
          <w:szCs w:val="20"/>
          <w:lang w:val="en-US"/>
        </w:rPr>
        <w:tab/>
      </w:r>
      <w:r>
        <w:rPr>
          <w:rFonts w:ascii="Tahoma" w:eastAsia="Tahoma" w:hAnsi="Tahoma" w:cs="Tahoma"/>
          <w:sz w:val="20"/>
          <w:szCs w:val="20"/>
          <w:lang w:val="en-US"/>
        </w:rPr>
        <w:tab/>
      </w:r>
      <w:r w:rsidRPr="00AC5480">
        <w:rPr>
          <w:rFonts w:ascii="Tahoma" w:eastAsia="Tahoma" w:hAnsi="Tahoma" w:cs="Tahoma"/>
          <w:b/>
          <w:bCs/>
          <w:sz w:val="20"/>
          <w:szCs w:val="20"/>
          <w:lang w:val="en-US"/>
        </w:rPr>
        <w:t>D.</w:t>
      </w:r>
      <w:r w:rsidRPr="00AC5480">
        <w:rPr>
          <w:rFonts w:ascii="Tahoma" w:eastAsia="Tahoma" w:hAnsi="Tahoma" w:cs="Tahoma"/>
          <w:sz w:val="20"/>
          <w:szCs w:val="20"/>
          <w:lang w:val="en-US"/>
        </w:rPr>
        <w:t xml:space="preserve"> Entertain</w:t>
      </w:r>
    </w:p>
    <w:p w14:paraId="5495E9AF" w14:textId="622205CE" w:rsidR="00AC5480" w:rsidRDefault="00AC5480" w:rsidP="00AC5480">
      <w:pPr>
        <w:widowControl w:val="0"/>
        <w:tabs>
          <w:tab w:val="left" w:pos="6332"/>
        </w:tabs>
        <w:spacing w:line="276" w:lineRule="auto"/>
        <w:rPr>
          <w:rFonts w:ascii="Tahoma" w:eastAsia="Tahoma" w:hAnsi="Tahoma" w:cs="Tahoma"/>
          <w:sz w:val="20"/>
          <w:szCs w:val="20"/>
        </w:rPr>
      </w:pPr>
      <w:r w:rsidRPr="00AC5480">
        <w:rPr>
          <w:rFonts w:ascii="Tahoma" w:eastAsia="Tahoma" w:hAnsi="Tahoma" w:cs="Tahoma"/>
          <w:b/>
          <w:bCs/>
          <w:sz w:val="20"/>
          <w:szCs w:val="20"/>
          <w:lang w:val="en-US"/>
        </w:rPr>
        <w:t>3.5.</w:t>
      </w:r>
      <w:r w:rsidRPr="00AC5480">
        <w:rPr>
          <w:rFonts w:ascii="Tahoma" w:eastAsia="Tahoma" w:hAnsi="Tahoma" w:cs="Tahoma"/>
          <w:sz w:val="20"/>
          <w:szCs w:val="20"/>
        </w:rPr>
        <w:t xml:space="preserve"> </w:t>
      </w:r>
      <w:r>
        <w:rPr>
          <w:rFonts w:ascii="Tahoma" w:eastAsia="Tahoma" w:hAnsi="Tahoma" w:cs="Tahoma"/>
          <w:sz w:val="20"/>
          <w:szCs w:val="20"/>
        </w:rPr>
        <w:t xml:space="preserve">The word </w:t>
      </w:r>
      <w:r>
        <w:rPr>
          <w:rFonts w:ascii="Tahoma" w:eastAsia="Tahoma" w:hAnsi="Tahoma" w:cs="Tahoma"/>
          <w:b/>
          <w:sz w:val="20"/>
          <w:szCs w:val="20"/>
          <w:u w:val="single"/>
        </w:rPr>
        <w:t>their</w:t>
      </w:r>
      <w:r>
        <w:rPr>
          <w:rFonts w:ascii="Tahoma" w:eastAsia="Tahoma" w:hAnsi="Tahoma" w:cs="Tahoma"/>
          <w:sz w:val="20"/>
          <w:szCs w:val="20"/>
        </w:rPr>
        <w:t xml:space="preserve"> in paragraph </w:t>
      </w:r>
      <w:r>
        <w:rPr>
          <w:rFonts w:ascii="Tahoma" w:eastAsia="Tahoma" w:hAnsi="Tahoma" w:cs="Tahoma"/>
          <w:b/>
          <w:sz w:val="20"/>
          <w:szCs w:val="20"/>
        </w:rPr>
        <w:t xml:space="preserve">3 </w:t>
      </w:r>
      <w:r>
        <w:rPr>
          <w:rFonts w:ascii="Tahoma" w:eastAsia="Tahoma" w:hAnsi="Tahoma" w:cs="Tahoma"/>
          <w:sz w:val="20"/>
          <w:szCs w:val="20"/>
        </w:rPr>
        <w:t>refers to ______.</w:t>
      </w:r>
    </w:p>
    <w:p w14:paraId="4586C62F" w14:textId="79CF17C9" w:rsidR="00AC5480" w:rsidRPr="00AC5480" w:rsidRDefault="00AC5480" w:rsidP="00AC5480">
      <w:pPr>
        <w:widowControl w:val="0"/>
        <w:spacing w:line="276" w:lineRule="auto"/>
        <w:rPr>
          <w:rFonts w:ascii="Tahoma" w:eastAsia="Tahoma" w:hAnsi="Tahoma" w:cs="Tahoma"/>
          <w:sz w:val="20"/>
          <w:szCs w:val="20"/>
          <w:lang w:val="en-US"/>
        </w:rPr>
      </w:pPr>
      <w:r w:rsidRPr="00AC5480">
        <w:rPr>
          <w:rFonts w:ascii="Tahoma" w:eastAsia="Tahoma" w:hAnsi="Tahoma" w:cs="Tahoma"/>
          <w:b/>
          <w:bCs/>
          <w:sz w:val="20"/>
          <w:szCs w:val="20"/>
          <w:lang w:val="en-US"/>
        </w:rPr>
        <w:t>A.</w:t>
      </w:r>
      <w:r w:rsidRPr="00AC5480">
        <w:rPr>
          <w:rFonts w:ascii="Tahoma" w:eastAsia="Tahoma" w:hAnsi="Tahoma" w:cs="Tahoma"/>
          <w:sz w:val="20"/>
          <w:szCs w:val="20"/>
          <w:lang w:val="en-US"/>
        </w:rPr>
        <w:t xml:space="preserve"> Educators</w:t>
      </w:r>
      <w:r>
        <w:rPr>
          <w:rFonts w:ascii="Tahoma" w:eastAsia="Tahoma" w:hAnsi="Tahoma" w:cs="Tahoma"/>
          <w:sz w:val="20"/>
          <w:szCs w:val="20"/>
          <w:lang w:val="en-US"/>
        </w:rPr>
        <w:tab/>
      </w:r>
      <w:r>
        <w:rPr>
          <w:rFonts w:ascii="Tahoma" w:eastAsia="Tahoma" w:hAnsi="Tahoma" w:cs="Tahoma"/>
          <w:sz w:val="20"/>
          <w:szCs w:val="20"/>
          <w:lang w:val="en-US"/>
        </w:rPr>
        <w:tab/>
      </w:r>
      <w:r>
        <w:rPr>
          <w:rFonts w:ascii="Tahoma" w:eastAsia="Tahoma" w:hAnsi="Tahoma" w:cs="Tahoma"/>
          <w:sz w:val="20"/>
          <w:szCs w:val="20"/>
          <w:lang w:val="en-US"/>
        </w:rPr>
        <w:tab/>
      </w:r>
      <w:r w:rsidRPr="00AC5480">
        <w:rPr>
          <w:rFonts w:ascii="Tahoma" w:eastAsia="Tahoma" w:hAnsi="Tahoma" w:cs="Tahoma"/>
          <w:b/>
          <w:bCs/>
          <w:color w:val="FF0000"/>
          <w:sz w:val="20"/>
          <w:szCs w:val="20"/>
          <w:u w:val="single"/>
          <w:lang w:val="en-US"/>
        </w:rPr>
        <w:t>B</w:t>
      </w:r>
      <w:r>
        <w:rPr>
          <w:rFonts w:ascii="Tahoma" w:eastAsia="Tahoma" w:hAnsi="Tahoma" w:cs="Tahoma"/>
          <w:b/>
          <w:bCs/>
          <w:color w:val="FF0000"/>
          <w:sz w:val="20"/>
          <w:szCs w:val="20"/>
          <w:u w:val="single"/>
          <w:lang w:val="en-US"/>
        </w:rPr>
        <w:t>.</w:t>
      </w:r>
      <w:r w:rsidRPr="00AC5480">
        <w:rPr>
          <w:rFonts w:ascii="Tahoma" w:eastAsia="Tahoma" w:hAnsi="Tahoma" w:cs="Tahoma"/>
          <w:b/>
          <w:bCs/>
          <w:sz w:val="20"/>
          <w:szCs w:val="20"/>
          <w:lang w:val="en-US"/>
        </w:rPr>
        <w:t xml:space="preserve"> </w:t>
      </w:r>
      <w:r w:rsidRPr="00AC5480">
        <w:rPr>
          <w:rFonts w:ascii="Tahoma" w:eastAsia="Tahoma" w:hAnsi="Tahoma" w:cs="Tahoma"/>
          <w:sz w:val="20"/>
          <w:szCs w:val="20"/>
          <w:lang w:val="en-US"/>
        </w:rPr>
        <w:t>Learners</w:t>
      </w:r>
      <w:r>
        <w:rPr>
          <w:rFonts w:ascii="Tahoma" w:eastAsia="Tahoma" w:hAnsi="Tahoma" w:cs="Tahoma"/>
          <w:sz w:val="20"/>
          <w:szCs w:val="20"/>
          <w:lang w:val="en-US"/>
        </w:rPr>
        <w:tab/>
      </w:r>
      <w:r>
        <w:rPr>
          <w:rFonts w:ascii="Tahoma" w:eastAsia="Tahoma" w:hAnsi="Tahoma" w:cs="Tahoma"/>
          <w:sz w:val="20"/>
          <w:szCs w:val="20"/>
          <w:lang w:val="en-US"/>
        </w:rPr>
        <w:tab/>
      </w:r>
      <w:r w:rsidRPr="00AC5480">
        <w:rPr>
          <w:rFonts w:ascii="Tahoma" w:eastAsia="Tahoma" w:hAnsi="Tahoma" w:cs="Tahoma"/>
          <w:b/>
          <w:bCs/>
          <w:sz w:val="20"/>
          <w:szCs w:val="20"/>
          <w:lang w:val="en-US"/>
        </w:rPr>
        <w:t>C</w:t>
      </w:r>
      <w:r>
        <w:rPr>
          <w:rFonts w:ascii="Tahoma" w:eastAsia="Tahoma" w:hAnsi="Tahoma" w:cs="Tahoma"/>
          <w:b/>
          <w:bCs/>
          <w:sz w:val="20"/>
          <w:szCs w:val="20"/>
          <w:lang w:val="en-US"/>
        </w:rPr>
        <w:t>.</w:t>
      </w:r>
      <w:r w:rsidRPr="00AC5480">
        <w:rPr>
          <w:rFonts w:ascii="Tahoma" w:eastAsia="Tahoma" w:hAnsi="Tahoma" w:cs="Tahoma"/>
          <w:sz w:val="20"/>
          <w:szCs w:val="20"/>
          <w:lang w:val="en-US"/>
        </w:rPr>
        <w:t xml:space="preserve"> Societies</w:t>
      </w:r>
      <w:r>
        <w:rPr>
          <w:rFonts w:ascii="Tahoma" w:eastAsia="Tahoma" w:hAnsi="Tahoma" w:cs="Tahoma"/>
          <w:sz w:val="20"/>
          <w:szCs w:val="20"/>
          <w:lang w:val="en-US"/>
        </w:rPr>
        <w:tab/>
      </w:r>
      <w:r>
        <w:rPr>
          <w:rFonts w:ascii="Tahoma" w:eastAsia="Tahoma" w:hAnsi="Tahoma" w:cs="Tahoma"/>
          <w:sz w:val="20"/>
          <w:szCs w:val="20"/>
          <w:lang w:val="en-US"/>
        </w:rPr>
        <w:tab/>
      </w:r>
      <w:r>
        <w:rPr>
          <w:rFonts w:ascii="Tahoma" w:eastAsia="Tahoma" w:hAnsi="Tahoma" w:cs="Tahoma"/>
          <w:sz w:val="20"/>
          <w:szCs w:val="20"/>
          <w:lang w:val="en-US"/>
        </w:rPr>
        <w:tab/>
      </w:r>
      <w:r w:rsidRPr="00AC5480">
        <w:rPr>
          <w:rFonts w:ascii="Tahoma" w:eastAsia="Tahoma" w:hAnsi="Tahoma" w:cs="Tahoma"/>
          <w:b/>
          <w:bCs/>
          <w:sz w:val="20"/>
          <w:szCs w:val="20"/>
          <w:lang w:val="en-US"/>
        </w:rPr>
        <w:t>D</w:t>
      </w:r>
      <w:r>
        <w:rPr>
          <w:rFonts w:ascii="Tahoma" w:eastAsia="Tahoma" w:hAnsi="Tahoma" w:cs="Tahoma"/>
          <w:b/>
          <w:bCs/>
          <w:sz w:val="20"/>
          <w:szCs w:val="20"/>
          <w:lang w:val="en-US"/>
        </w:rPr>
        <w:t>.</w:t>
      </w:r>
      <w:r w:rsidRPr="00AC5480">
        <w:rPr>
          <w:rFonts w:ascii="Tahoma" w:eastAsia="Tahoma" w:hAnsi="Tahoma" w:cs="Tahoma"/>
          <w:sz w:val="20"/>
          <w:szCs w:val="20"/>
          <w:lang w:val="en-US"/>
        </w:rPr>
        <w:t xml:space="preserve"> Technologies</w:t>
      </w:r>
    </w:p>
    <w:p w14:paraId="20E323F6" w14:textId="08A7B315" w:rsidR="00AC5480" w:rsidRPr="00AC5480" w:rsidRDefault="00AC5480" w:rsidP="00AC5480">
      <w:pPr>
        <w:widowControl w:val="0"/>
        <w:spacing w:line="276" w:lineRule="auto"/>
        <w:rPr>
          <w:rFonts w:ascii="Tahoma" w:eastAsia="Tahoma" w:hAnsi="Tahoma" w:cs="Tahoma"/>
          <w:sz w:val="20"/>
          <w:szCs w:val="20"/>
          <w:lang w:val="en-US"/>
        </w:rPr>
      </w:pPr>
      <w:r>
        <w:rPr>
          <w:rFonts w:ascii="Tahoma" w:eastAsia="Tahoma" w:hAnsi="Tahoma" w:cs="Tahoma"/>
          <w:b/>
          <w:bCs/>
          <w:sz w:val="20"/>
          <w:szCs w:val="20"/>
          <w:lang w:val="en-US"/>
        </w:rPr>
        <w:t xml:space="preserve">3.6. </w:t>
      </w:r>
      <w:r w:rsidRPr="00AC5480">
        <w:rPr>
          <w:rFonts w:ascii="Tahoma" w:eastAsia="Tahoma" w:hAnsi="Tahoma" w:cs="Tahoma"/>
          <w:sz w:val="20"/>
          <w:szCs w:val="20"/>
          <w:lang w:val="en-US"/>
        </w:rPr>
        <w:t>According to the passage, which statement is TRUE about the role of technology in modern education?</w:t>
      </w:r>
    </w:p>
    <w:p w14:paraId="44E75FAC" w14:textId="77777777" w:rsidR="00AC5480" w:rsidRPr="00AC5480" w:rsidRDefault="00AC5480" w:rsidP="00AC5480">
      <w:pPr>
        <w:widowControl w:val="0"/>
        <w:spacing w:line="276" w:lineRule="auto"/>
        <w:rPr>
          <w:rFonts w:ascii="Tahoma" w:eastAsia="Tahoma" w:hAnsi="Tahoma" w:cs="Tahoma"/>
          <w:sz w:val="20"/>
          <w:szCs w:val="20"/>
          <w:lang w:val="en-US"/>
        </w:rPr>
      </w:pPr>
      <w:r w:rsidRPr="00AC5480">
        <w:rPr>
          <w:rFonts w:ascii="Tahoma" w:eastAsia="Tahoma" w:hAnsi="Tahoma" w:cs="Tahoma"/>
          <w:b/>
          <w:bCs/>
          <w:sz w:val="20"/>
          <w:szCs w:val="20"/>
          <w:lang w:val="en-US"/>
        </w:rPr>
        <w:t>A.</w:t>
      </w:r>
      <w:r w:rsidRPr="00AC5480">
        <w:rPr>
          <w:rFonts w:ascii="Tahoma" w:eastAsia="Tahoma" w:hAnsi="Tahoma" w:cs="Tahoma"/>
          <w:sz w:val="20"/>
          <w:szCs w:val="20"/>
          <w:lang w:val="en-US"/>
        </w:rPr>
        <w:t xml:space="preserve"> Technology distracts students from their studies.</w:t>
      </w:r>
    </w:p>
    <w:p w14:paraId="7B4E1203" w14:textId="77777777" w:rsidR="00AC5480" w:rsidRPr="00AC5480" w:rsidRDefault="00AC5480" w:rsidP="00AC5480">
      <w:pPr>
        <w:widowControl w:val="0"/>
        <w:spacing w:line="276" w:lineRule="auto"/>
        <w:rPr>
          <w:rFonts w:ascii="Tahoma" w:eastAsia="Tahoma" w:hAnsi="Tahoma" w:cs="Tahoma"/>
          <w:sz w:val="20"/>
          <w:szCs w:val="20"/>
          <w:lang w:val="en-US"/>
        </w:rPr>
      </w:pPr>
      <w:r w:rsidRPr="00AC5480">
        <w:rPr>
          <w:rFonts w:ascii="Tahoma" w:eastAsia="Tahoma" w:hAnsi="Tahoma" w:cs="Tahoma"/>
          <w:b/>
          <w:bCs/>
          <w:color w:val="FF0000"/>
          <w:sz w:val="20"/>
          <w:szCs w:val="20"/>
          <w:u w:val="single"/>
          <w:lang w:val="en-US"/>
        </w:rPr>
        <w:t>B.</w:t>
      </w:r>
      <w:r w:rsidRPr="00AC5480">
        <w:rPr>
          <w:rFonts w:ascii="Tahoma" w:eastAsia="Tahoma" w:hAnsi="Tahoma" w:cs="Tahoma"/>
          <w:color w:val="FF0000"/>
          <w:sz w:val="20"/>
          <w:szCs w:val="20"/>
          <w:lang w:val="en-US"/>
        </w:rPr>
        <w:t xml:space="preserve"> </w:t>
      </w:r>
      <w:r w:rsidRPr="00AC5480">
        <w:rPr>
          <w:rFonts w:ascii="Tahoma" w:eastAsia="Tahoma" w:hAnsi="Tahoma" w:cs="Tahoma"/>
          <w:sz w:val="20"/>
          <w:szCs w:val="20"/>
          <w:lang w:val="en-US"/>
        </w:rPr>
        <w:t>Technology enhances access to educational resources.</w:t>
      </w:r>
    </w:p>
    <w:p w14:paraId="7D15F6B2" w14:textId="77777777" w:rsidR="00AC5480" w:rsidRPr="00AC5480" w:rsidRDefault="00AC5480" w:rsidP="00AC5480">
      <w:pPr>
        <w:widowControl w:val="0"/>
        <w:spacing w:line="276" w:lineRule="auto"/>
        <w:rPr>
          <w:rFonts w:ascii="Tahoma" w:eastAsia="Tahoma" w:hAnsi="Tahoma" w:cs="Tahoma"/>
          <w:sz w:val="20"/>
          <w:szCs w:val="20"/>
          <w:lang w:val="en-US"/>
        </w:rPr>
      </w:pPr>
      <w:r w:rsidRPr="00AC5480">
        <w:rPr>
          <w:rFonts w:ascii="Tahoma" w:eastAsia="Tahoma" w:hAnsi="Tahoma" w:cs="Tahoma"/>
          <w:b/>
          <w:bCs/>
          <w:sz w:val="20"/>
          <w:szCs w:val="20"/>
          <w:lang w:val="en-US"/>
        </w:rPr>
        <w:t>C.</w:t>
      </w:r>
      <w:r w:rsidRPr="00AC5480">
        <w:rPr>
          <w:rFonts w:ascii="Tahoma" w:eastAsia="Tahoma" w:hAnsi="Tahoma" w:cs="Tahoma"/>
          <w:sz w:val="20"/>
          <w:szCs w:val="20"/>
          <w:lang w:val="en-US"/>
        </w:rPr>
        <w:t xml:space="preserve"> Technology discourages collaborative learning.</w:t>
      </w:r>
    </w:p>
    <w:p w14:paraId="4EA6035F" w14:textId="77777777" w:rsidR="00AC5480" w:rsidRPr="00AC5480" w:rsidRDefault="00AC5480" w:rsidP="00AC5480">
      <w:pPr>
        <w:widowControl w:val="0"/>
        <w:spacing w:line="276" w:lineRule="auto"/>
        <w:rPr>
          <w:rFonts w:ascii="Tahoma" w:eastAsia="Tahoma" w:hAnsi="Tahoma" w:cs="Tahoma"/>
          <w:sz w:val="20"/>
          <w:szCs w:val="20"/>
          <w:lang w:val="en-US"/>
        </w:rPr>
      </w:pPr>
      <w:r w:rsidRPr="00AC5480">
        <w:rPr>
          <w:rFonts w:ascii="Tahoma" w:eastAsia="Tahoma" w:hAnsi="Tahoma" w:cs="Tahoma"/>
          <w:b/>
          <w:bCs/>
          <w:sz w:val="20"/>
          <w:szCs w:val="20"/>
          <w:lang w:val="en-US"/>
        </w:rPr>
        <w:t>D.</w:t>
      </w:r>
      <w:r w:rsidRPr="00AC5480">
        <w:rPr>
          <w:rFonts w:ascii="Tahoma" w:eastAsia="Tahoma" w:hAnsi="Tahoma" w:cs="Tahoma"/>
          <w:sz w:val="20"/>
          <w:szCs w:val="20"/>
          <w:lang w:val="en-US"/>
        </w:rPr>
        <w:t xml:space="preserve"> Technology limits creativity in the classroom.</w:t>
      </w:r>
    </w:p>
    <w:p w14:paraId="2A4ACDFA" w14:textId="593379CB" w:rsidR="00AC5480" w:rsidRPr="000301F2" w:rsidRDefault="00AC5480" w:rsidP="00AC5480">
      <w:pPr>
        <w:widowControl w:val="0"/>
        <w:spacing w:line="276" w:lineRule="auto"/>
        <w:rPr>
          <w:rFonts w:ascii="Tahoma" w:eastAsia="Tahoma" w:hAnsi="Tahoma" w:cs="Tahoma"/>
          <w:sz w:val="20"/>
          <w:szCs w:val="20"/>
          <w:lang w:val="en-US"/>
        </w:rPr>
      </w:pPr>
      <w:r w:rsidRPr="00AC5480">
        <w:rPr>
          <w:rFonts w:ascii="Tahoma" w:eastAsia="Tahoma" w:hAnsi="Tahoma" w:cs="Tahoma"/>
          <w:b/>
          <w:bCs/>
          <w:sz w:val="20"/>
          <w:szCs w:val="20"/>
          <w:lang w:val="en-US"/>
        </w:rPr>
        <w:t>3.7.</w:t>
      </w:r>
      <w:r w:rsidRPr="000301F2">
        <w:rPr>
          <w:rFonts w:ascii="Tahoma" w:eastAsia="Tahoma" w:hAnsi="Tahoma" w:cs="Tahoma"/>
          <w:sz w:val="20"/>
          <w:szCs w:val="20"/>
          <w:lang w:val="en-US"/>
        </w:rPr>
        <w:t xml:space="preserve"> It can be inferred from the passage that education aims to prepare students for ______.</w:t>
      </w:r>
    </w:p>
    <w:p w14:paraId="12CCB548" w14:textId="77777777" w:rsidR="00AC5480" w:rsidRPr="00AC5480" w:rsidRDefault="00AC5480" w:rsidP="00AC5480">
      <w:pPr>
        <w:widowControl w:val="0"/>
        <w:spacing w:line="276" w:lineRule="auto"/>
        <w:rPr>
          <w:rFonts w:ascii="Tahoma" w:eastAsia="Tahoma" w:hAnsi="Tahoma" w:cs="Tahoma"/>
          <w:sz w:val="20"/>
          <w:szCs w:val="20"/>
          <w:lang w:val="en-US"/>
        </w:rPr>
      </w:pPr>
      <w:r w:rsidRPr="00AC5480">
        <w:rPr>
          <w:rFonts w:ascii="Tahoma" w:eastAsia="Tahoma" w:hAnsi="Tahoma" w:cs="Tahoma"/>
          <w:b/>
          <w:bCs/>
          <w:sz w:val="20"/>
          <w:szCs w:val="20"/>
          <w:lang w:val="en-US"/>
        </w:rPr>
        <w:t>A.</w:t>
      </w:r>
      <w:r w:rsidRPr="00AC5480">
        <w:rPr>
          <w:rFonts w:ascii="Tahoma" w:eastAsia="Tahoma" w:hAnsi="Tahoma" w:cs="Tahoma"/>
          <w:sz w:val="20"/>
          <w:szCs w:val="20"/>
          <w:lang w:val="en-US"/>
        </w:rPr>
        <w:t xml:space="preserve"> obsolete career paths</w:t>
      </w:r>
    </w:p>
    <w:p w14:paraId="52534D3E" w14:textId="77777777" w:rsidR="00AC5480" w:rsidRPr="00AC5480" w:rsidRDefault="00AC5480" w:rsidP="00AC5480">
      <w:pPr>
        <w:widowControl w:val="0"/>
        <w:spacing w:line="276" w:lineRule="auto"/>
        <w:rPr>
          <w:rFonts w:ascii="Tahoma" w:eastAsia="Tahoma" w:hAnsi="Tahoma" w:cs="Tahoma"/>
          <w:sz w:val="20"/>
          <w:szCs w:val="20"/>
          <w:lang w:val="en-US"/>
        </w:rPr>
      </w:pPr>
      <w:r w:rsidRPr="00AC5480">
        <w:rPr>
          <w:rFonts w:ascii="Tahoma" w:eastAsia="Tahoma" w:hAnsi="Tahoma" w:cs="Tahoma"/>
          <w:b/>
          <w:bCs/>
          <w:sz w:val="20"/>
          <w:szCs w:val="20"/>
          <w:lang w:val="en-US"/>
        </w:rPr>
        <w:t>B.</w:t>
      </w:r>
      <w:r w:rsidRPr="00AC5480">
        <w:rPr>
          <w:rFonts w:ascii="Tahoma" w:eastAsia="Tahoma" w:hAnsi="Tahoma" w:cs="Tahoma"/>
          <w:sz w:val="20"/>
          <w:szCs w:val="20"/>
          <w:lang w:val="en-US"/>
        </w:rPr>
        <w:t xml:space="preserve"> passive consumption of information</w:t>
      </w:r>
    </w:p>
    <w:p w14:paraId="60C7254E" w14:textId="77777777" w:rsidR="00AC5480" w:rsidRPr="00AC5480" w:rsidRDefault="00AC5480" w:rsidP="00AC5480">
      <w:pPr>
        <w:widowControl w:val="0"/>
        <w:spacing w:line="276" w:lineRule="auto"/>
        <w:rPr>
          <w:rFonts w:ascii="Tahoma" w:eastAsia="Tahoma" w:hAnsi="Tahoma" w:cs="Tahoma"/>
          <w:sz w:val="20"/>
          <w:szCs w:val="20"/>
          <w:lang w:val="en-US"/>
        </w:rPr>
      </w:pPr>
      <w:r w:rsidRPr="00AC5480">
        <w:rPr>
          <w:rFonts w:ascii="Tahoma" w:eastAsia="Tahoma" w:hAnsi="Tahoma" w:cs="Tahoma"/>
          <w:b/>
          <w:bCs/>
          <w:color w:val="FF0000"/>
          <w:sz w:val="20"/>
          <w:szCs w:val="20"/>
          <w:u w:val="single"/>
          <w:lang w:val="en-US"/>
        </w:rPr>
        <w:t>C.</w:t>
      </w:r>
      <w:r w:rsidRPr="00AC5480">
        <w:rPr>
          <w:rFonts w:ascii="Tahoma" w:eastAsia="Tahoma" w:hAnsi="Tahoma" w:cs="Tahoma"/>
          <w:color w:val="FF0000"/>
          <w:sz w:val="20"/>
          <w:szCs w:val="20"/>
          <w:lang w:val="en-US"/>
        </w:rPr>
        <w:t xml:space="preserve"> </w:t>
      </w:r>
      <w:r w:rsidRPr="00AC5480">
        <w:rPr>
          <w:rFonts w:ascii="Tahoma" w:eastAsia="Tahoma" w:hAnsi="Tahoma" w:cs="Tahoma"/>
          <w:sz w:val="20"/>
          <w:szCs w:val="20"/>
          <w:lang w:val="en-US"/>
        </w:rPr>
        <w:t>future challenges and opportunities</w:t>
      </w:r>
    </w:p>
    <w:p w14:paraId="52EEFCBF" w14:textId="77777777" w:rsidR="00AC5480" w:rsidRPr="00AC5480" w:rsidRDefault="00AC5480" w:rsidP="00AC5480">
      <w:pPr>
        <w:widowControl w:val="0"/>
        <w:spacing w:line="276" w:lineRule="auto"/>
        <w:rPr>
          <w:rFonts w:ascii="Tahoma" w:eastAsia="Tahoma" w:hAnsi="Tahoma" w:cs="Tahoma"/>
          <w:sz w:val="20"/>
          <w:szCs w:val="20"/>
          <w:lang w:val="en-US"/>
        </w:rPr>
      </w:pPr>
      <w:r w:rsidRPr="00AC5480">
        <w:rPr>
          <w:rFonts w:ascii="Tahoma" w:eastAsia="Tahoma" w:hAnsi="Tahoma" w:cs="Tahoma"/>
          <w:b/>
          <w:bCs/>
          <w:sz w:val="20"/>
          <w:szCs w:val="20"/>
          <w:lang w:val="en-US"/>
        </w:rPr>
        <w:t>D.</w:t>
      </w:r>
      <w:r w:rsidRPr="00AC5480">
        <w:rPr>
          <w:rFonts w:ascii="Tahoma" w:eastAsia="Tahoma" w:hAnsi="Tahoma" w:cs="Tahoma"/>
          <w:sz w:val="20"/>
          <w:szCs w:val="20"/>
          <w:lang w:val="en-US"/>
        </w:rPr>
        <w:t xml:space="preserve"> isolation from societal issues </w:t>
      </w:r>
    </w:p>
    <w:p w14:paraId="4B46A182" w14:textId="77777777" w:rsidR="00AC5480" w:rsidRDefault="00AC5480">
      <w:pPr>
        <w:widowControl w:val="0"/>
        <w:spacing w:line="276" w:lineRule="auto"/>
        <w:rPr>
          <w:rFonts w:ascii="Tahoma" w:eastAsia="Tahoma" w:hAnsi="Tahoma" w:cs="Tahoma"/>
          <w:sz w:val="20"/>
          <w:szCs w:val="20"/>
          <w:lang w:val="en-US"/>
        </w:rPr>
      </w:pPr>
    </w:p>
    <w:p w14:paraId="71DE3A2F" w14:textId="077FC21E" w:rsidR="009748B3" w:rsidRDefault="00C21DAF">
      <w:pPr>
        <w:widowControl w:val="0"/>
        <w:spacing w:line="276" w:lineRule="auto"/>
        <w:rPr>
          <w:rFonts w:ascii="Tahoma" w:eastAsia="Tahoma" w:hAnsi="Tahoma" w:cs="Tahoma"/>
          <w:b/>
          <w:sz w:val="20"/>
          <w:szCs w:val="20"/>
        </w:rPr>
      </w:pPr>
      <w:r>
        <w:rPr>
          <w:rFonts w:ascii="Tahoma" w:eastAsia="Tahoma" w:hAnsi="Tahoma" w:cs="Tahoma"/>
          <w:b/>
          <w:sz w:val="20"/>
          <w:szCs w:val="20"/>
        </w:rPr>
        <w:t xml:space="preserve">Ví dụ 4. </w:t>
      </w:r>
      <w:r>
        <w:rPr>
          <w:rFonts w:ascii="Tahoma" w:eastAsia="Tahoma" w:hAnsi="Tahoma" w:cs="Tahoma"/>
          <w:b/>
          <w:i/>
          <w:sz w:val="20"/>
          <w:szCs w:val="20"/>
        </w:rPr>
        <w:t>Read the following passage and mark the answer A, B, C or D on your answer sheet to indicate the correct answer to each of the questions.</w:t>
      </w:r>
    </w:p>
    <w:p w14:paraId="262D68B8" w14:textId="77777777" w:rsidR="00667752" w:rsidRPr="006D79B2" w:rsidRDefault="00667752" w:rsidP="00667752">
      <w:pPr>
        <w:spacing w:line="276" w:lineRule="auto"/>
        <w:ind w:firstLine="720"/>
        <w:rPr>
          <w:rFonts w:ascii="Tahoma" w:eastAsia="Times New Roman" w:hAnsi="Tahoma" w:cs="Tahoma"/>
          <w:sz w:val="20"/>
          <w:szCs w:val="20"/>
        </w:rPr>
      </w:pPr>
      <w:r w:rsidRPr="006D79B2">
        <w:rPr>
          <w:rFonts w:ascii="Tahoma" w:eastAsia="Times New Roman" w:hAnsi="Tahoma" w:cs="Tahoma"/>
          <w:bCs/>
          <w:sz w:val="20"/>
          <w:szCs w:val="20"/>
        </w:rPr>
        <w:t>Protecting the environment</w:t>
      </w:r>
      <w:r w:rsidRPr="006D79B2">
        <w:rPr>
          <w:rFonts w:ascii="Tahoma" w:eastAsia="Times New Roman" w:hAnsi="Tahoma" w:cs="Tahoma"/>
          <w:sz w:val="20"/>
          <w:szCs w:val="20"/>
        </w:rPr>
        <w:t xml:space="preserve"> has become a crucial concern in today’s society, reflecting our growing awareness of the delicate balance between human activities and the natural world. At its core, environmental protection involves efforts to preserve ecosystems, conserve natural resources, and promote sustainable practices to ensure the well-being of current and future generations.</w:t>
      </w:r>
    </w:p>
    <w:p w14:paraId="37171630" w14:textId="77777777" w:rsidR="00667752" w:rsidRPr="006D79B2" w:rsidRDefault="00667752" w:rsidP="00667752">
      <w:pPr>
        <w:spacing w:line="276" w:lineRule="auto"/>
        <w:ind w:firstLine="720"/>
        <w:rPr>
          <w:rFonts w:ascii="Tahoma" w:eastAsia="Times New Roman" w:hAnsi="Tahoma" w:cs="Tahoma"/>
          <w:sz w:val="20"/>
          <w:szCs w:val="20"/>
        </w:rPr>
      </w:pPr>
      <w:r w:rsidRPr="006D79B2">
        <w:rPr>
          <w:rFonts w:ascii="Tahoma" w:eastAsia="Times New Roman" w:hAnsi="Tahoma" w:cs="Tahoma"/>
          <w:sz w:val="20"/>
          <w:szCs w:val="20"/>
        </w:rPr>
        <w:t>The urgency of environmental protection is highlighted by significant global challenges such as climate change, deforestation, pollution, and biodiversity loss. These issues have far-reaching effects, including rising sea levels, increased extreme weather events, and the decline of plant and animal species.</w:t>
      </w:r>
    </w:p>
    <w:p w14:paraId="0BBB03E3" w14:textId="77777777" w:rsidR="00667752" w:rsidRPr="006D79B2" w:rsidRDefault="00667752" w:rsidP="00667752">
      <w:pPr>
        <w:spacing w:line="276" w:lineRule="auto"/>
        <w:ind w:firstLine="720"/>
        <w:rPr>
          <w:rFonts w:ascii="Tahoma" w:eastAsia="Times New Roman" w:hAnsi="Tahoma" w:cs="Tahoma"/>
          <w:sz w:val="20"/>
          <w:szCs w:val="20"/>
        </w:rPr>
      </w:pPr>
      <w:r w:rsidRPr="006D79B2">
        <w:rPr>
          <w:rFonts w:ascii="Tahoma" w:eastAsia="Times New Roman" w:hAnsi="Tahoma" w:cs="Tahoma"/>
          <w:b/>
          <w:sz w:val="20"/>
          <w:szCs w:val="20"/>
          <w:u w:val="single"/>
        </w:rPr>
        <w:t>Historically, environmental awareness began with early conservation movements aimed at safeguarding natural spaces and species</w:t>
      </w:r>
      <w:r w:rsidRPr="006D79B2">
        <w:rPr>
          <w:rFonts w:ascii="Tahoma" w:eastAsia="Times New Roman" w:hAnsi="Tahoma" w:cs="Tahoma"/>
          <w:sz w:val="20"/>
          <w:szCs w:val="20"/>
          <w:u w:val="single"/>
        </w:rPr>
        <w:t>.</w:t>
      </w:r>
      <w:r w:rsidRPr="006D79B2">
        <w:rPr>
          <w:rFonts w:ascii="Tahoma" w:eastAsia="Times New Roman" w:hAnsi="Tahoma" w:cs="Tahoma"/>
          <w:sz w:val="20"/>
          <w:szCs w:val="20"/>
        </w:rPr>
        <w:t xml:space="preserve"> Over time, this awareness has evolved into a broad, collective effort involving scientists, activists, and everyday citizens who are all committed to environmental stewardship.</w:t>
      </w:r>
    </w:p>
    <w:p w14:paraId="2090C3C7" w14:textId="77777777" w:rsidR="00667752" w:rsidRPr="006D79B2" w:rsidRDefault="00667752" w:rsidP="00667752">
      <w:pPr>
        <w:spacing w:line="276" w:lineRule="auto"/>
        <w:ind w:firstLine="720"/>
        <w:rPr>
          <w:rFonts w:ascii="Tahoma" w:eastAsia="Times New Roman" w:hAnsi="Tahoma" w:cs="Tahoma"/>
          <w:sz w:val="20"/>
          <w:szCs w:val="20"/>
        </w:rPr>
      </w:pPr>
      <w:r w:rsidRPr="006D79B2">
        <w:rPr>
          <w:rFonts w:ascii="Tahoma" w:eastAsia="Times New Roman" w:hAnsi="Tahoma" w:cs="Tahoma"/>
          <w:b/>
          <w:sz w:val="20"/>
          <w:szCs w:val="20"/>
          <w:u w:val="single"/>
        </w:rPr>
        <w:t>Effective environmental protection requires both systemic change and individual action.</w:t>
      </w:r>
      <w:r w:rsidRPr="006D79B2">
        <w:rPr>
          <w:rFonts w:ascii="Tahoma" w:eastAsia="Times New Roman" w:hAnsi="Tahoma" w:cs="Tahoma"/>
          <w:sz w:val="20"/>
          <w:szCs w:val="20"/>
        </w:rPr>
        <w:t xml:space="preserve"> Efforts include advocating for policies to reduce carbon emissions, supporting conservation initiatives, and adopting eco-friendly practices like recycling and reducing waste. While these actions are vital, they face challenges such as balancing economic growth with environmental sustainability and overcoming resistance from entrenched interests.</w:t>
      </w:r>
    </w:p>
    <w:p w14:paraId="6CB3787D" w14:textId="77777777" w:rsidR="00667752" w:rsidRPr="006D79B2" w:rsidRDefault="00667752" w:rsidP="00667752">
      <w:pPr>
        <w:spacing w:after="100" w:afterAutospacing="1" w:line="276" w:lineRule="auto"/>
        <w:ind w:firstLine="720"/>
        <w:rPr>
          <w:rFonts w:ascii="Tahoma" w:eastAsia="Times New Roman" w:hAnsi="Tahoma" w:cs="Tahoma"/>
          <w:sz w:val="20"/>
          <w:szCs w:val="20"/>
        </w:rPr>
      </w:pPr>
      <w:r w:rsidRPr="006D79B2">
        <w:rPr>
          <w:rFonts w:ascii="Tahoma" w:eastAsia="Times New Roman" w:hAnsi="Tahoma" w:cs="Tahoma"/>
          <w:b/>
          <w:sz w:val="20"/>
          <w:szCs w:val="20"/>
          <w:u w:val="single"/>
        </w:rPr>
        <w:t>A balanced approach to environmental protection involves recognizing our impact on the planet and striving for solutions that promote long-term ecological health.</w:t>
      </w:r>
      <w:r w:rsidRPr="006D79B2">
        <w:rPr>
          <w:rFonts w:ascii="Tahoma" w:eastAsia="Times New Roman" w:hAnsi="Tahoma" w:cs="Tahoma"/>
          <w:sz w:val="20"/>
          <w:szCs w:val="20"/>
        </w:rPr>
        <w:t xml:space="preserve"> It is important to appreciate nature’s beauty while understanding our responsibility to preserve it for future generations.</w:t>
      </w:r>
    </w:p>
    <w:p w14:paraId="3C225363"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bCs/>
          <w:sz w:val="20"/>
          <w:szCs w:val="20"/>
        </w:rPr>
        <w:t>4.1. Which of the following best summarizes paragraph 1?</w:t>
      </w:r>
    </w:p>
    <w:p w14:paraId="0BE5E019"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color w:val="FF0000"/>
          <w:sz w:val="20"/>
          <w:szCs w:val="20"/>
          <w:u w:val="single"/>
        </w:rPr>
        <w:t>A.</w:t>
      </w:r>
      <w:r w:rsidRPr="006D79B2">
        <w:rPr>
          <w:rFonts w:ascii="Tahoma" w:eastAsia="Times New Roman" w:hAnsi="Tahoma" w:cs="Tahoma"/>
          <w:sz w:val="20"/>
          <w:szCs w:val="20"/>
        </w:rPr>
        <w:t xml:space="preserve"> Protect</w:t>
      </w:r>
      <w:r>
        <w:rPr>
          <w:rFonts w:ascii="Tahoma" w:eastAsia="Times New Roman" w:hAnsi="Tahoma" w:cs="Tahoma"/>
          <w:sz w:val="20"/>
          <w:szCs w:val="20"/>
        </w:rPr>
        <w:t>ing the environment involves con</w:t>
      </w:r>
      <w:r w:rsidRPr="006D79B2">
        <w:rPr>
          <w:rFonts w:ascii="Tahoma" w:eastAsia="Times New Roman" w:hAnsi="Tahoma" w:cs="Tahoma"/>
          <w:sz w:val="20"/>
          <w:szCs w:val="20"/>
        </w:rPr>
        <w:t>serving ecosystems and resources for future generations.</w:t>
      </w:r>
    </w:p>
    <w:p w14:paraId="0CD2DE7A"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sz w:val="20"/>
          <w:szCs w:val="20"/>
        </w:rPr>
        <w:t>B.</w:t>
      </w:r>
      <w:r w:rsidRPr="006D79B2">
        <w:rPr>
          <w:rFonts w:ascii="Tahoma" w:eastAsia="Times New Roman" w:hAnsi="Tahoma" w:cs="Tahoma"/>
          <w:sz w:val="20"/>
          <w:szCs w:val="20"/>
        </w:rPr>
        <w:t xml:space="preserve"> Environmental protection includes efforts to conserve nature and promote sustainability.</w:t>
      </w:r>
    </w:p>
    <w:p w14:paraId="10AD9510"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sz w:val="20"/>
          <w:szCs w:val="20"/>
        </w:rPr>
        <w:t>C.</w:t>
      </w:r>
      <w:r w:rsidRPr="006D79B2">
        <w:rPr>
          <w:rFonts w:ascii="Tahoma" w:eastAsia="Times New Roman" w:hAnsi="Tahoma" w:cs="Tahoma"/>
          <w:sz w:val="20"/>
          <w:szCs w:val="20"/>
        </w:rPr>
        <w:t xml:space="preserve"> The importance of environmental protection is driven by human activities affecting the natural world.</w:t>
      </w:r>
    </w:p>
    <w:p w14:paraId="6E3C36C4" w14:textId="77777777" w:rsidR="00667752" w:rsidRDefault="00667752" w:rsidP="00667752">
      <w:pPr>
        <w:rPr>
          <w:rFonts w:ascii="Tahoma" w:eastAsia="Times New Roman" w:hAnsi="Tahoma" w:cs="Tahoma"/>
          <w:sz w:val="20"/>
          <w:szCs w:val="20"/>
        </w:rPr>
      </w:pPr>
      <w:r w:rsidRPr="006D79B2">
        <w:rPr>
          <w:rFonts w:ascii="Tahoma" w:eastAsia="Times New Roman" w:hAnsi="Tahoma" w:cs="Tahoma"/>
          <w:b/>
          <w:sz w:val="20"/>
          <w:szCs w:val="20"/>
        </w:rPr>
        <w:t>D.</w:t>
      </w:r>
      <w:r w:rsidRPr="006D79B2">
        <w:rPr>
          <w:rFonts w:ascii="Tahoma" w:eastAsia="Times New Roman" w:hAnsi="Tahoma" w:cs="Tahoma"/>
          <w:sz w:val="20"/>
          <w:szCs w:val="20"/>
        </w:rPr>
        <w:t xml:space="preserve"> Environmental issues like pollution and climate change challenge our efforts to protect the environment.</w:t>
      </w:r>
    </w:p>
    <w:p w14:paraId="170DE0A3"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bCs/>
          <w:sz w:val="20"/>
          <w:szCs w:val="20"/>
        </w:rPr>
        <w:lastRenderedPageBreak/>
        <w:t xml:space="preserve">4.2. To which of the following is the sentence: “Historically, environmental awareness began with early conservation movements aimed at safeguarding natural spaces and species” </w:t>
      </w:r>
      <w:r w:rsidRPr="007C4ACF">
        <w:rPr>
          <w:rFonts w:ascii="Tahoma" w:eastAsia="Times New Roman" w:hAnsi="Tahoma" w:cs="Tahoma"/>
          <w:bCs/>
          <w:sz w:val="20"/>
          <w:szCs w:val="20"/>
        </w:rPr>
        <w:t>in paragraph 2 closest in meaning?</w:t>
      </w:r>
    </w:p>
    <w:p w14:paraId="0A6F8231"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sz w:val="20"/>
          <w:szCs w:val="20"/>
        </w:rPr>
        <w:t>A.</w:t>
      </w:r>
      <w:r w:rsidRPr="006D79B2">
        <w:rPr>
          <w:rFonts w:ascii="Tahoma" w:eastAsia="Times New Roman" w:hAnsi="Tahoma" w:cs="Tahoma"/>
          <w:sz w:val="20"/>
          <w:szCs w:val="20"/>
        </w:rPr>
        <w:t xml:space="preserve"> Early conservation efforts focused on protecting nature, leading to modern environmental awareness.</w:t>
      </w:r>
    </w:p>
    <w:p w14:paraId="72E25562"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color w:val="FF0000"/>
          <w:sz w:val="20"/>
          <w:szCs w:val="20"/>
          <w:u w:val="single"/>
        </w:rPr>
        <w:t>B.</w:t>
      </w:r>
      <w:r w:rsidRPr="006D79B2">
        <w:rPr>
          <w:rFonts w:ascii="Tahoma" w:eastAsia="Times New Roman" w:hAnsi="Tahoma" w:cs="Tahoma"/>
          <w:sz w:val="20"/>
          <w:szCs w:val="20"/>
        </w:rPr>
        <w:t xml:space="preserve"> Environmental aware</w:t>
      </w:r>
      <w:r>
        <w:rPr>
          <w:rFonts w:ascii="Tahoma" w:eastAsia="Times New Roman" w:hAnsi="Tahoma" w:cs="Tahoma"/>
          <w:sz w:val="20"/>
          <w:szCs w:val="20"/>
        </w:rPr>
        <w:t>ness started with action</w:t>
      </w:r>
      <w:r w:rsidRPr="006D79B2">
        <w:rPr>
          <w:rFonts w:ascii="Tahoma" w:eastAsia="Times New Roman" w:hAnsi="Tahoma" w:cs="Tahoma"/>
          <w:sz w:val="20"/>
          <w:szCs w:val="20"/>
        </w:rPr>
        <w:t>s to protect natural areas and wildlife</w:t>
      </w:r>
      <w:r>
        <w:rPr>
          <w:rFonts w:ascii="Tahoma" w:eastAsia="Times New Roman" w:hAnsi="Tahoma" w:cs="Tahoma"/>
          <w:sz w:val="20"/>
          <w:szCs w:val="20"/>
        </w:rPr>
        <w:t xml:space="preserve"> soon</w:t>
      </w:r>
      <w:r w:rsidRPr="006D79B2">
        <w:rPr>
          <w:rFonts w:ascii="Tahoma" w:eastAsia="Times New Roman" w:hAnsi="Tahoma" w:cs="Tahoma"/>
          <w:sz w:val="20"/>
          <w:szCs w:val="20"/>
        </w:rPr>
        <w:t>.</w:t>
      </w:r>
    </w:p>
    <w:p w14:paraId="6FF28AA8"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sz w:val="20"/>
          <w:szCs w:val="20"/>
        </w:rPr>
        <w:t>C.</w:t>
      </w:r>
      <w:r w:rsidRPr="006D79B2">
        <w:rPr>
          <w:rFonts w:ascii="Tahoma" w:eastAsia="Times New Roman" w:hAnsi="Tahoma" w:cs="Tahoma"/>
          <w:sz w:val="20"/>
          <w:szCs w:val="20"/>
        </w:rPr>
        <w:t xml:space="preserve"> The beginning of environmental awareness involved early conservation efforts to safeguard species and spaces.</w:t>
      </w:r>
    </w:p>
    <w:p w14:paraId="46BE4B30"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sz w:val="20"/>
          <w:szCs w:val="20"/>
        </w:rPr>
        <w:t>D.</w:t>
      </w:r>
      <w:r w:rsidRPr="006D79B2">
        <w:rPr>
          <w:rFonts w:ascii="Tahoma" w:eastAsia="Times New Roman" w:hAnsi="Tahoma" w:cs="Tahoma"/>
          <w:sz w:val="20"/>
          <w:szCs w:val="20"/>
        </w:rPr>
        <w:t xml:space="preserve"> Early efforts to conserve nature were the foundation for contemporary environmental awareness.</w:t>
      </w:r>
    </w:p>
    <w:p w14:paraId="0D574988"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bCs/>
          <w:sz w:val="20"/>
          <w:szCs w:val="20"/>
        </w:rPr>
        <w:t xml:space="preserve">4.3. To which of the following is the sentence: “Effective environmental protection requires both systemic change and individual action” </w:t>
      </w:r>
      <w:r w:rsidRPr="007C4ACF">
        <w:rPr>
          <w:rFonts w:ascii="Tahoma" w:eastAsia="Times New Roman" w:hAnsi="Tahoma" w:cs="Tahoma"/>
          <w:bCs/>
          <w:sz w:val="20"/>
          <w:szCs w:val="20"/>
        </w:rPr>
        <w:t>in paragraph 3 closest in meaning?</w:t>
      </w:r>
    </w:p>
    <w:p w14:paraId="68AC98C2"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sz w:val="20"/>
          <w:szCs w:val="20"/>
        </w:rPr>
        <w:t>A.</w:t>
      </w:r>
      <w:r w:rsidRPr="006D79B2">
        <w:rPr>
          <w:rFonts w:ascii="Tahoma" w:eastAsia="Times New Roman" w:hAnsi="Tahoma" w:cs="Tahoma"/>
          <w:sz w:val="20"/>
          <w:szCs w:val="20"/>
        </w:rPr>
        <w:t xml:space="preserve"> Both government policies and personal efforts are necessary for effective environmental protection.</w:t>
      </w:r>
    </w:p>
    <w:p w14:paraId="406D26B7"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sz w:val="20"/>
          <w:szCs w:val="20"/>
        </w:rPr>
        <w:t>B.</w:t>
      </w:r>
      <w:r w:rsidRPr="006D79B2">
        <w:rPr>
          <w:rFonts w:ascii="Tahoma" w:eastAsia="Times New Roman" w:hAnsi="Tahoma" w:cs="Tahoma"/>
          <w:sz w:val="20"/>
          <w:szCs w:val="20"/>
        </w:rPr>
        <w:t xml:space="preserve"> Protecting the environment requires both large-scale changes and small personal actions.</w:t>
      </w:r>
    </w:p>
    <w:p w14:paraId="367304F6"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color w:val="FF0000"/>
          <w:sz w:val="20"/>
          <w:szCs w:val="20"/>
          <w:u w:val="single"/>
        </w:rPr>
        <w:t>C.</w:t>
      </w:r>
      <w:r>
        <w:rPr>
          <w:rFonts w:ascii="Tahoma" w:eastAsia="Times New Roman" w:hAnsi="Tahoma" w:cs="Tahoma"/>
          <w:sz w:val="20"/>
          <w:szCs w:val="20"/>
        </w:rPr>
        <w:t xml:space="preserve"> Overall changes and personal actions are both vital</w:t>
      </w:r>
      <w:r w:rsidRPr="006D79B2">
        <w:rPr>
          <w:rFonts w:ascii="Tahoma" w:eastAsia="Times New Roman" w:hAnsi="Tahoma" w:cs="Tahoma"/>
          <w:sz w:val="20"/>
          <w:szCs w:val="20"/>
        </w:rPr>
        <w:t xml:space="preserve"> for effective environmental protection.</w:t>
      </w:r>
    </w:p>
    <w:p w14:paraId="759219F8"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sz w:val="20"/>
          <w:szCs w:val="20"/>
        </w:rPr>
        <w:t>D.</w:t>
      </w:r>
      <w:r w:rsidRPr="006D79B2">
        <w:rPr>
          <w:rFonts w:ascii="Tahoma" w:eastAsia="Times New Roman" w:hAnsi="Tahoma" w:cs="Tahoma"/>
          <w:sz w:val="20"/>
          <w:szCs w:val="20"/>
        </w:rPr>
        <w:t xml:space="preserve"> Effective environmental protection depends on making changes at both systemic and individual levels.</w:t>
      </w:r>
    </w:p>
    <w:p w14:paraId="00FB3FAD"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bCs/>
          <w:sz w:val="20"/>
          <w:szCs w:val="20"/>
        </w:rPr>
        <w:t xml:space="preserve">4.4. To which of the following is the sentence: “A balanced approach to environmental protection involves recognizing our impact on the planet and striving for solutions that promote long-term ecological health” </w:t>
      </w:r>
      <w:r w:rsidRPr="007C4ACF">
        <w:rPr>
          <w:rFonts w:ascii="Tahoma" w:eastAsia="Times New Roman" w:hAnsi="Tahoma" w:cs="Tahoma"/>
          <w:bCs/>
          <w:sz w:val="20"/>
          <w:szCs w:val="20"/>
        </w:rPr>
        <w:t>in paragraph 4 closest in meaning?</w:t>
      </w:r>
    </w:p>
    <w:p w14:paraId="41C677A3"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sz w:val="20"/>
          <w:szCs w:val="20"/>
        </w:rPr>
        <w:t>A.</w:t>
      </w:r>
      <w:r w:rsidRPr="006D79B2">
        <w:rPr>
          <w:rFonts w:ascii="Tahoma" w:eastAsia="Times New Roman" w:hAnsi="Tahoma" w:cs="Tahoma"/>
          <w:sz w:val="20"/>
          <w:szCs w:val="20"/>
        </w:rPr>
        <w:t xml:space="preserve"> It is essential to find solutions for environmental problems that ensure long-term health for the planet.</w:t>
      </w:r>
    </w:p>
    <w:p w14:paraId="75E86CFF"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color w:val="FF0000"/>
          <w:sz w:val="20"/>
          <w:szCs w:val="20"/>
          <w:u w:val="single"/>
        </w:rPr>
        <w:t>B.</w:t>
      </w:r>
      <w:r w:rsidRPr="006D79B2">
        <w:rPr>
          <w:rFonts w:ascii="Tahoma" w:eastAsia="Times New Roman" w:hAnsi="Tahoma" w:cs="Tahoma"/>
          <w:sz w:val="20"/>
          <w:szCs w:val="20"/>
        </w:rPr>
        <w:t xml:space="preserve"> A</w:t>
      </w:r>
      <w:r>
        <w:rPr>
          <w:rFonts w:ascii="Tahoma" w:eastAsia="Times New Roman" w:hAnsi="Tahoma" w:cs="Tahoma"/>
          <w:sz w:val="20"/>
          <w:szCs w:val="20"/>
        </w:rPr>
        <w:t xml:space="preserve"> balanced green lifestyle</w:t>
      </w:r>
      <w:r w:rsidRPr="006D79B2">
        <w:rPr>
          <w:rFonts w:ascii="Tahoma" w:eastAsia="Times New Roman" w:hAnsi="Tahoma" w:cs="Tahoma"/>
          <w:sz w:val="20"/>
          <w:szCs w:val="20"/>
        </w:rPr>
        <w:t xml:space="preserve"> means understanding our impact and seeking sustainable solutions.</w:t>
      </w:r>
    </w:p>
    <w:p w14:paraId="70AA748F"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sz w:val="20"/>
          <w:szCs w:val="20"/>
        </w:rPr>
        <w:t>C.</w:t>
      </w:r>
      <w:r w:rsidRPr="006D79B2">
        <w:rPr>
          <w:rFonts w:ascii="Tahoma" w:eastAsia="Times New Roman" w:hAnsi="Tahoma" w:cs="Tahoma"/>
          <w:sz w:val="20"/>
          <w:szCs w:val="20"/>
        </w:rPr>
        <w:t xml:space="preserve"> Striving for long-term ecological health requires a balanced understanding of our environmental impact.</w:t>
      </w:r>
    </w:p>
    <w:p w14:paraId="564690CD"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sz w:val="20"/>
          <w:szCs w:val="20"/>
        </w:rPr>
        <w:t>D.</w:t>
      </w:r>
      <w:r w:rsidRPr="006D79B2">
        <w:rPr>
          <w:rFonts w:ascii="Tahoma" w:eastAsia="Times New Roman" w:hAnsi="Tahoma" w:cs="Tahoma"/>
          <w:sz w:val="20"/>
          <w:szCs w:val="20"/>
        </w:rPr>
        <w:t xml:space="preserve"> Protecting the environment involves recognizing our impact and seeking solutions for long-term health.</w:t>
      </w:r>
    </w:p>
    <w:p w14:paraId="6C2DF63D"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bCs/>
          <w:sz w:val="20"/>
          <w:szCs w:val="20"/>
        </w:rPr>
        <w:t>4.5. Which of the following best summarizes paragraph 2?</w:t>
      </w:r>
    </w:p>
    <w:p w14:paraId="3A4C8656"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sz w:val="20"/>
          <w:szCs w:val="20"/>
        </w:rPr>
        <w:t>A.</w:t>
      </w:r>
      <w:r w:rsidRPr="006D79B2">
        <w:rPr>
          <w:rFonts w:ascii="Tahoma" w:eastAsia="Times New Roman" w:hAnsi="Tahoma" w:cs="Tahoma"/>
          <w:sz w:val="20"/>
          <w:szCs w:val="20"/>
        </w:rPr>
        <w:t xml:space="preserve"> Environmental issues such as climate change and pollution have broad and severe impacts.</w:t>
      </w:r>
    </w:p>
    <w:p w14:paraId="24CA549B"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sz w:val="20"/>
          <w:szCs w:val="20"/>
        </w:rPr>
        <w:t>B.</w:t>
      </w:r>
      <w:r w:rsidRPr="006D79B2">
        <w:rPr>
          <w:rFonts w:ascii="Tahoma" w:eastAsia="Times New Roman" w:hAnsi="Tahoma" w:cs="Tahoma"/>
          <w:sz w:val="20"/>
          <w:szCs w:val="20"/>
        </w:rPr>
        <w:t xml:space="preserve"> Global challenges include rising sea levels and the decline of species due to environmental problems.</w:t>
      </w:r>
    </w:p>
    <w:p w14:paraId="011C7D1A"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color w:val="FF0000"/>
          <w:sz w:val="20"/>
          <w:szCs w:val="20"/>
          <w:u w:val="single"/>
        </w:rPr>
        <w:t>C.</w:t>
      </w:r>
      <w:r w:rsidRPr="006D79B2">
        <w:rPr>
          <w:rFonts w:ascii="Tahoma" w:eastAsia="Times New Roman" w:hAnsi="Tahoma" w:cs="Tahoma"/>
          <w:sz w:val="20"/>
          <w:szCs w:val="20"/>
        </w:rPr>
        <w:t xml:space="preserve"> Climate change, deforestation</w:t>
      </w:r>
      <w:r>
        <w:rPr>
          <w:rFonts w:ascii="Tahoma" w:eastAsia="Times New Roman" w:hAnsi="Tahoma" w:cs="Tahoma"/>
          <w:sz w:val="20"/>
          <w:szCs w:val="20"/>
        </w:rPr>
        <w:t>, and pollution are major problems</w:t>
      </w:r>
      <w:r w:rsidRPr="006D79B2">
        <w:rPr>
          <w:rFonts w:ascii="Tahoma" w:eastAsia="Times New Roman" w:hAnsi="Tahoma" w:cs="Tahoma"/>
          <w:sz w:val="20"/>
          <w:szCs w:val="20"/>
        </w:rPr>
        <w:t xml:space="preserve"> affecting the environment today.</w:t>
      </w:r>
    </w:p>
    <w:p w14:paraId="3CF80A2A" w14:textId="77777777" w:rsidR="00667752" w:rsidRPr="006D79B2" w:rsidRDefault="00667752" w:rsidP="00667752">
      <w:pPr>
        <w:rPr>
          <w:rFonts w:ascii="Tahoma" w:eastAsia="Times New Roman" w:hAnsi="Tahoma" w:cs="Tahoma"/>
          <w:sz w:val="20"/>
          <w:szCs w:val="20"/>
        </w:rPr>
      </w:pPr>
      <w:r w:rsidRPr="006D79B2">
        <w:rPr>
          <w:rFonts w:ascii="Tahoma" w:eastAsia="Times New Roman" w:hAnsi="Tahoma" w:cs="Tahoma"/>
          <w:b/>
          <w:sz w:val="20"/>
          <w:szCs w:val="20"/>
        </w:rPr>
        <w:t>D.</w:t>
      </w:r>
      <w:r w:rsidRPr="006D79B2">
        <w:rPr>
          <w:rFonts w:ascii="Tahoma" w:eastAsia="Times New Roman" w:hAnsi="Tahoma" w:cs="Tahoma"/>
          <w:sz w:val="20"/>
          <w:szCs w:val="20"/>
        </w:rPr>
        <w:t xml:space="preserve"> Significant environmental problems include biodiversity loss and increased extreme weather events.</w:t>
      </w:r>
    </w:p>
    <w:p w14:paraId="58BC216E" w14:textId="1DC1F7C0" w:rsidR="009748B3" w:rsidRDefault="009748B3">
      <w:pPr>
        <w:spacing w:line="276" w:lineRule="auto"/>
        <w:jc w:val="both"/>
        <w:rPr>
          <w:rFonts w:ascii="Tahoma" w:eastAsia="Tahoma" w:hAnsi="Tahoma" w:cs="Tahoma"/>
          <w:color w:val="0D0D0D"/>
          <w:sz w:val="20"/>
          <w:szCs w:val="20"/>
        </w:rPr>
      </w:pPr>
    </w:p>
    <w:p w14:paraId="354A49E2" w14:textId="77777777" w:rsidR="008B64B5" w:rsidRDefault="008B64B5">
      <w:pPr>
        <w:spacing w:line="276" w:lineRule="auto"/>
        <w:jc w:val="both"/>
        <w:rPr>
          <w:rFonts w:ascii="Tahoma" w:eastAsia="Tahoma" w:hAnsi="Tahoma" w:cs="Tahoma"/>
          <w:sz w:val="20"/>
          <w:szCs w:val="20"/>
        </w:rPr>
      </w:pPr>
    </w:p>
    <w:p w14:paraId="445B4C95" w14:textId="77777777" w:rsidR="009748B3" w:rsidRDefault="009748B3">
      <w:pPr>
        <w:spacing w:line="276" w:lineRule="auto"/>
        <w:jc w:val="both"/>
        <w:rPr>
          <w:rFonts w:ascii="Tahoma" w:eastAsia="Tahoma" w:hAnsi="Tahoma" w:cs="Tahoma"/>
          <w:sz w:val="20"/>
          <w:szCs w:val="20"/>
        </w:rPr>
      </w:pPr>
    </w:p>
    <w:p w14:paraId="7D95BEE0" w14:textId="77777777" w:rsidR="009748B3" w:rsidRDefault="009748B3">
      <w:pPr>
        <w:spacing w:line="276" w:lineRule="auto"/>
        <w:jc w:val="both"/>
        <w:rPr>
          <w:rFonts w:ascii="Tahoma" w:eastAsia="Tahoma" w:hAnsi="Tahoma" w:cs="Tahoma"/>
          <w:sz w:val="20"/>
          <w:szCs w:val="20"/>
        </w:rPr>
      </w:pPr>
    </w:p>
    <w:p w14:paraId="12AABE2F" w14:textId="77777777" w:rsidR="00667752" w:rsidRDefault="00667752">
      <w:pPr>
        <w:spacing w:line="276" w:lineRule="auto"/>
        <w:jc w:val="both"/>
        <w:rPr>
          <w:rFonts w:ascii="Tahoma" w:eastAsia="Tahoma" w:hAnsi="Tahoma" w:cs="Tahoma"/>
          <w:sz w:val="20"/>
          <w:szCs w:val="20"/>
        </w:rPr>
      </w:pPr>
    </w:p>
    <w:p w14:paraId="07E4AE61" w14:textId="77777777" w:rsidR="00667752" w:rsidRDefault="00667752">
      <w:pPr>
        <w:spacing w:line="276" w:lineRule="auto"/>
        <w:jc w:val="both"/>
        <w:rPr>
          <w:rFonts w:ascii="Tahoma" w:eastAsia="Tahoma" w:hAnsi="Tahoma" w:cs="Tahoma"/>
          <w:sz w:val="20"/>
          <w:szCs w:val="20"/>
        </w:rPr>
      </w:pPr>
    </w:p>
    <w:p w14:paraId="3B4ED69C" w14:textId="77777777" w:rsidR="00667752" w:rsidRDefault="00667752">
      <w:pPr>
        <w:spacing w:line="276" w:lineRule="auto"/>
        <w:jc w:val="both"/>
        <w:rPr>
          <w:rFonts w:ascii="Tahoma" w:eastAsia="Tahoma" w:hAnsi="Tahoma" w:cs="Tahoma"/>
          <w:sz w:val="20"/>
          <w:szCs w:val="20"/>
        </w:rPr>
      </w:pPr>
    </w:p>
    <w:p w14:paraId="5A8BE7BA" w14:textId="77777777" w:rsidR="00667752" w:rsidRDefault="00667752">
      <w:pPr>
        <w:spacing w:line="276" w:lineRule="auto"/>
        <w:jc w:val="both"/>
        <w:rPr>
          <w:rFonts w:ascii="Tahoma" w:eastAsia="Tahoma" w:hAnsi="Tahoma" w:cs="Tahoma"/>
          <w:sz w:val="20"/>
          <w:szCs w:val="20"/>
        </w:rPr>
      </w:pPr>
    </w:p>
    <w:p w14:paraId="4445A83B" w14:textId="77777777" w:rsidR="00667752" w:rsidRDefault="00667752">
      <w:pPr>
        <w:spacing w:line="276" w:lineRule="auto"/>
        <w:jc w:val="both"/>
        <w:rPr>
          <w:rFonts w:ascii="Tahoma" w:eastAsia="Tahoma" w:hAnsi="Tahoma" w:cs="Tahoma"/>
          <w:sz w:val="20"/>
          <w:szCs w:val="20"/>
        </w:rPr>
      </w:pPr>
    </w:p>
    <w:p w14:paraId="3F53BB39" w14:textId="77777777" w:rsidR="00667752" w:rsidRDefault="00667752">
      <w:pPr>
        <w:spacing w:line="276" w:lineRule="auto"/>
        <w:jc w:val="both"/>
        <w:rPr>
          <w:rFonts w:ascii="Tahoma" w:eastAsia="Tahoma" w:hAnsi="Tahoma" w:cs="Tahoma"/>
          <w:sz w:val="20"/>
          <w:szCs w:val="20"/>
        </w:rPr>
      </w:pPr>
    </w:p>
    <w:p w14:paraId="0A4240BE" w14:textId="77777777" w:rsidR="00667752" w:rsidRDefault="00667752">
      <w:pPr>
        <w:spacing w:line="276" w:lineRule="auto"/>
        <w:jc w:val="both"/>
        <w:rPr>
          <w:rFonts w:ascii="Tahoma" w:eastAsia="Tahoma" w:hAnsi="Tahoma" w:cs="Tahoma"/>
          <w:sz w:val="20"/>
          <w:szCs w:val="20"/>
        </w:rPr>
      </w:pPr>
    </w:p>
    <w:p w14:paraId="2ABA73FE" w14:textId="77777777" w:rsidR="00667752" w:rsidRDefault="00667752">
      <w:pPr>
        <w:spacing w:line="276" w:lineRule="auto"/>
        <w:jc w:val="both"/>
        <w:rPr>
          <w:rFonts w:ascii="Tahoma" w:eastAsia="Tahoma" w:hAnsi="Tahoma" w:cs="Tahoma"/>
          <w:sz w:val="20"/>
          <w:szCs w:val="20"/>
        </w:rPr>
      </w:pPr>
    </w:p>
    <w:p w14:paraId="4E00AF3D" w14:textId="77777777" w:rsidR="00667752" w:rsidRDefault="00667752">
      <w:pPr>
        <w:spacing w:line="276" w:lineRule="auto"/>
        <w:jc w:val="both"/>
        <w:rPr>
          <w:rFonts w:ascii="Tahoma" w:eastAsia="Tahoma" w:hAnsi="Tahoma" w:cs="Tahoma"/>
          <w:sz w:val="20"/>
          <w:szCs w:val="20"/>
        </w:rPr>
      </w:pPr>
    </w:p>
    <w:p w14:paraId="0B4F9A72" w14:textId="77777777" w:rsidR="00667752" w:rsidRDefault="00667752">
      <w:pPr>
        <w:spacing w:line="276" w:lineRule="auto"/>
        <w:jc w:val="both"/>
        <w:rPr>
          <w:rFonts w:ascii="Tahoma" w:eastAsia="Tahoma" w:hAnsi="Tahoma" w:cs="Tahoma"/>
          <w:sz w:val="20"/>
          <w:szCs w:val="20"/>
        </w:rPr>
      </w:pPr>
    </w:p>
    <w:p w14:paraId="24CB7F3E" w14:textId="77777777" w:rsidR="009748B3" w:rsidRDefault="00C21DAF">
      <w:pPr>
        <w:spacing w:line="276" w:lineRule="auto"/>
        <w:jc w:val="center"/>
        <w:rPr>
          <w:rFonts w:ascii="Tahoma" w:eastAsia="Tahoma" w:hAnsi="Tahoma" w:cs="Tahoma"/>
          <w:b/>
        </w:rPr>
      </w:pPr>
      <w:r>
        <w:rPr>
          <w:rFonts w:ascii="Tahoma" w:eastAsia="Tahoma" w:hAnsi="Tahoma" w:cs="Tahoma"/>
          <w:b/>
        </w:rPr>
        <w:t>MA TRẬN NỘI DUNG, NĂNG LỰC VÀ CẤP ĐỘ TƯ DUY CỦA CÁC VÍ DỤ MINH HỌA</w:t>
      </w:r>
    </w:p>
    <w:tbl>
      <w:tblPr>
        <w:tblStyle w:val="a"/>
        <w:tblW w:w="11054"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
        <w:gridCol w:w="1355"/>
        <w:gridCol w:w="2328"/>
        <w:gridCol w:w="2028"/>
        <w:gridCol w:w="2179"/>
        <w:gridCol w:w="2016"/>
      </w:tblGrid>
      <w:tr w:rsidR="009748B3" w14:paraId="1586A11B" w14:textId="77777777">
        <w:trPr>
          <w:trHeight w:val="89"/>
        </w:trPr>
        <w:tc>
          <w:tcPr>
            <w:tcW w:w="2503" w:type="dxa"/>
            <w:gridSpan w:val="2"/>
            <w:vMerge w:val="restart"/>
            <w:shd w:val="clear" w:color="auto" w:fill="E8E8E8"/>
          </w:tcPr>
          <w:p w14:paraId="2DDD3A8D" w14:textId="77777777" w:rsidR="009748B3" w:rsidRDefault="009748B3">
            <w:pPr>
              <w:spacing w:line="276" w:lineRule="auto"/>
              <w:jc w:val="both"/>
              <w:rPr>
                <w:rFonts w:ascii="Tahoma" w:eastAsia="Tahoma" w:hAnsi="Tahoma" w:cs="Tahoma"/>
                <w:b/>
                <w:sz w:val="20"/>
                <w:szCs w:val="20"/>
              </w:rPr>
            </w:pPr>
          </w:p>
          <w:p w14:paraId="1B1C0293" w14:textId="77777777" w:rsidR="009748B3" w:rsidRDefault="00C21DAF">
            <w:pPr>
              <w:spacing w:line="276" w:lineRule="auto"/>
              <w:jc w:val="center"/>
              <w:rPr>
                <w:rFonts w:ascii="Tahoma" w:eastAsia="Tahoma" w:hAnsi="Tahoma" w:cs="Tahoma"/>
                <w:b/>
                <w:sz w:val="20"/>
                <w:szCs w:val="20"/>
              </w:rPr>
            </w:pPr>
            <w:r>
              <w:rPr>
                <w:rFonts w:ascii="Tahoma" w:eastAsia="Tahoma" w:hAnsi="Tahoma" w:cs="Tahoma"/>
                <w:b/>
                <w:sz w:val="20"/>
                <w:szCs w:val="20"/>
              </w:rPr>
              <w:t>Ví dụ</w:t>
            </w:r>
          </w:p>
        </w:tc>
        <w:tc>
          <w:tcPr>
            <w:tcW w:w="6535" w:type="dxa"/>
            <w:gridSpan w:val="3"/>
            <w:shd w:val="clear" w:color="auto" w:fill="E8E8E8"/>
          </w:tcPr>
          <w:p w14:paraId="1C9B8298" w14:textId="77777777" w:rsidR="009748B3" w:rsidRDefault="00C21DAF">
            <w:pPr>
              <w:spacing w:line="276" w:lineRule="auto"/>
              <w:jc w:val="center"/>
              <w:rPr>
                <w:rFonts w:ascii="Tahoma" w:eastAsia="Tahoma" w:hAnsi="Tahoma" w:cs="Tahoma"/>
                <w:b/>
                <w:sz w:val="20"/>
                <w:szCs w:val="20"/>
              </w:rPr>
            </w:pPr>
            <w:r>
              <w:rPr>
                <w:rFonts w:ascii="Tahoma" w:eastAsia="Tahoma" w:hAnsi="Tahoma" w:cs="Tahoma"/>
                <w:b/>
                <w:sz w:val="20"/>
                <w:szCs w:val="20"/>
              </w:rPr>
              <w:t>Năng lực đọc</w:t>
            </w:r>
          </w:p>
        </w:tc>
        <w:tc>
          <w:tcPr>
            <w:tcW w:w="2016" w:type="dxa"/>
            <w:vMerge w:val="restart"/>
            <w:shd w:val="clear" w:color="auto" w:fill="E8E8E8"/>
          </w:tcPr>
          <w:p w14:paraId="14EDB5BF" w14:textId="77777777" w:rsidR="009748B3" w:rsidRDefault="009748B3">
            <w:pPr>
              <w:spacing w:line="276" w:lineRule="auto"/>
              <w:jc w:val="center"/>
              <w:rPr>
                <w:rFonts w:ascii="Tahoma" w:eastAsia="Tahoma" w:hAnsi="Tahoma" w:cs="Tahoma"/>
                <w:b/>
                <w:sz w:val="20"/>
                <w:szCs w:val="20"/>
              </w:rPr>
            </w:pPr>
          </w:p>
          <w:p w14:paraId="7E622086" w14:textId="77777777" w:rsidR="009748B3" w:rsidRDefault="00C21DAF">
            <w:pPr>
              <w:spacing w:line="276" w:lineRule="auto"/>
              <w:jc w:val="center"/>
              <w:rPr>
                <w:rFonts w:ascii="Tahoma" w:eastAsia="Tahoma" w:hAnsi="Tahoma" w:cs="Tahoma"/>
                <w:b/>
                <w:sz w:val="20"/>
                <w:szCs w:val="20"/>
              </w:rPr>
            </w:pPr>
            <w:r>
              <w:rPr>
                <w:rFonts w:ascii="Tahoma" w:eastAsia="Tahoma" w:hAnsi="Tahoma" w:cs="Tahoma"/>
                <w:b/>
                <w:sz w:val="20"/>
                <w:szCs w:val="20"/>
              </w:rPr>
              <w:t xml:space="preserve">Chủ điểm </w:t>
            </w:r>
          </w:p>
        </w:tc>
      </w:tr>
      <w:tr w:rsidR="009748B3" w14:paraId="50C31FFE" w14:textId="77777777">
        <w:trPr>
          <w:trHeight w:val="102"/>
        </w:trPr>
        <w:tc>
          <w:tcPr>
            <w:tcW w:w="2503" w:type="dxa"/>
            <w:gridSpan w:val="2"/>
            <w:vMerge/>
            <w:shd w:val="clear" w:color="auto" w:fill="E8E8E8"/>
          </w:tcPr>
          <w:p w14:paraId="68DF35FD"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6535" w:type="dxa"/>
            <w:gridSpan w:val="3"/>
            <w:shd w:val="clear" w:color="auto" w:fill="E8E8E8"/>
          </w:tcPr>
          <w:p w14:paraId="5627190E" w14:textId="77777777" w:rsidR="009748B3" w:rsidRDefault="00C21DAF">
            <w:pPr>
              <w:spacing w:line="276" w:lineRule="auto"/>
              <w:jc w:val="center"/>
              <w:rPr>
                <w:rFonts w:ascii="Tahoma" w:eastAsia="Tahoma" w:hAnsi="Tahoma" w:cs="Tahoma"/>
                <w:b/>
                <w:sz w:val="20"/>
                <w:szCs w:val="20"/>
              </w:rPr>
            </w:pPr>
            <w:r>
              <w:rPr>
                <w:rFonts w:ascii="Tahoma" w:eastAsia="Tahoma" w:hAnsi="Tahoma" w:cs="Tahoma"/>
                <w:b/>
                <w:sz w:val="20"/>
                <w:szCs w:val="20"/>
              </w:rPr>
              <w:t>Cấp độ tư duy</w:t>
            </w:r>
          </w:p>
        </w:tc>
        <w:tc>
          <w:tcPr>
            <w:tcW w:w="2016" w:type="dxa"/>
            <w:vMerge/>
            <w:shd w:val="clear" w:color="auto" w:fill="E8E8E8"/>
          </w:tcPr>
          <w:p w14:paraId="34F90860"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39AE0463" w14:textId="77777777">
        <w:trPr>
          <w:trHeight w:val="87"/>
        </w:trPr>
        <w:tc>
          <w:tcPr>
            <w:tcW w:w="2503" w:type="dxa"/>
            <w:gridSpan w:val="2"/>
            <w:vMerge/>
            <w:shd w:val="clear" w:color="auto" w:fill="E8E8E8"/>
          </w:tcPr>
          <w:p w14:paraId="68AF3A4C"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2328" w:type="dxa"/>
            <w:shd w:val="clear" w:color="auto" w:fill="E8E8E8"/>
          </w:tcPr>
          <w:p w14:paraId="255C6C73" w14:textId="77777777" w:rsidR="009748B3" w:rsidRDefault="00C21DAF">
            <w:pPr>
              <w:spacing w:line="276" w:lineRule="auto"/>
              <w:jc w:val="center"/>
              <w:rPr>
                <w:rFonts w:ascii="Tahoma" w:eastAsia="Tahoma" w:hAnsi="Tahoma" w:cs="Tahoma"/>
                <w:b/>
                <w:sz w:val="20"/>
                <w:szCs w:val="20"/>
              </w:rPr>
            </w:pPr>
            <w:r>
              <w:rPr>
                <w:rFonts w:ascii="Tahoma" w:eastAsia="Tahoma" w:hAnsi="Tahoma" w:cs="Tahoma"/>
                <w:b/>
                <w:sz w:val="20"/>
                <w:szCs w:val="20"/>
              </w:rPr>
              <w:t>Biết</w:t>
            </w:r>
          </w:p>
        </w:tc>
        <w:tc>
          <w:tcPr>
            <w:tcW w:w="2028" w:type="dxa"/>
            <w:shd w:val="clear" w:color="auto" w:fill="E8E8E8"/>
          </w:tcPr>
          <w:p w14:paraId="65B92E66" w14:textId="77777777" w:rsidR="009748B3" w:rsidRDefault="00C21DAF">
            <w:pPr>
              <w:spacing w:line="276" w:lineRule="auto"/>
              <w:jc w:val="center"/>
              <w:rPr>
                <w:rFonts w:ascii="Tahoma" w:eastAsia="Tahoma" w:hAnsi="Tahoma" w:cs="Tahoma"/>
                <w:b/>
                <w:sz w:val="20"/>
                <w:szCs w:val="20"/>
              </w:rPr>
            </w:pPr>
            <w:r>
              <w:rPr>
                <w:rFonts w:ascii="Tahoma" w:eastAsia="Tahoma" w:hAnsi="Tahoma" w:cs="Tahoma"/>
                <w:b/>
                <w:sz w:val="20"/>
                <w:szCs w:val="20"/>
              </w:rPr>
              <w:t>Hiểu</w:t>
            </w:r>
          </w:p>
        </w:tc>
        <w:tc>
          <w:tcPr>
            <w:tcW w:w="2179" w:type="dxa"/>
            <w:shd w:val="clear" w:color="auto" w:fill="E8E8E8"/>
          </w:tcPr>
          <w:p w14:paraId="0C35E8DB" w14:textId="77777777" w:rsidR="009748B3" w:rsidRDefault="00C21DAF">
            <w:pPr>
              <w:spacing w:line="276" w:lineRule="auto"/>
              <w:jc w:val="center"/>
              <w:rPr>
                <w:rFonts w:ascii="Tahoma" w:eastAsia="Tahoma" w:hAnsi="Tahoma" w:cs="Tahoma"/>
                <w:b/>
                <w:sz w:val="20"/>
                <w:szCs w:val="20"/>
              </w:rPr>
            </w:pPr>
            <w:r>
              <w:rPr>
                <w:rFonts w:ascii="Tahoma" w:eastAsia="Tahoma" w:hAnsi="Tahoma" w:cs="Tahoma"/>
                <w:b/>
                <w:sz w:val="20"/>
                <w:szCs w:val="20"/>
              </w:rPr>
              <w:t>Vận dụng</w:t>
            </w:r>
          </w:p>
        </w:tc>
        <w:tc>
          <w:tcPr>
            <w:tcW w:w="2016" w:type="dxa"/>
            <w:vMerge/>
            <w:shd w:val="clear" w:color="auto" w:fill="E8E8E8"/>
          </w:tcPr>
          <w:p w14:paraId="0B32DF52"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3664A3F9" w14:textId="77777777" w:rsidTr="00667752">
        <w:trPr>
          <w:trHeight w:val="490"/>
        </w:trPr>
        <w:tc>
          <w:tcPr>
            <w:tcW w:w="1148" w:type="dxa"/>
            <w:vMerge w:val="restart"/>
            <w:shd w:val="clear" w:color="auto" w:fill="E8E8E8"/>
            <w:vAlign w:val="center"/>
          </w:tcPr>
          <w:p w14:paraId="63EB1B43" w14:textId="77777777" w:rsidR="009748B3" w:rsidRDefault="009748B3">
            <w:pPr>
              <w:spacing w:line="276" w:lineRule="auto"/>
              <w:jc w:val="center"/>
              <w:rPr>
                <w:rFonts w:ascii="Tahoma" w:eastAsia="Tahoma" w:hAnsi="Tahoma" w:cs="Tahoma"/>
                <w:b/>
                <w:sz w:val="20"/>
                <w:szCs w:val="20"/>
              </w:rPr>
            </w:pPr>
          </w:p>
          <w:p w14:paraId="4D81B640" w14:textId="77777777" w:rsidR="009748B3" w:rsidRDefault="00C21DAF">
            <w:pPr>
              <w:spacing w:line="276" w:lineRule="auto"/>
              <w:jc w:val="center"/>
              <w:rPr>
                <w:rFonts w:ascii="Tahoma" w:eastAsia="Tahoma" w:hAnsi="Tahoma" w:cs="Tahoma"/>
                <w:b/>
                <w:sz w:val="20"/>
                <w:szCs w:val="20"/>
              </w:rPr>
            </w:pPr>
            <w:r>
              <w:rPr>
                <w:rFonts w:ascii="Tahoma" w:eastAsia="Tahoma" w:hAnsi="Tahoma" w:cs="Tahoma"/>
                <w:b/>
                <w:sz w:val="20"/>
                <w:szCs w:val="20"/>
              </w:rPr>
              <w:t>Ví dụ 1</w:t>
            </w:r>
          </w:p>
        </w:tc>
        <w:tc>
          <w:tcPr>
            <w:tcW w:w="1355" w:type="dxa"/>
            <w:shd w:val="clear" w:color="auto" w:fill="E8E8E8"/>
          </w:tcPr>
          <w:p w14:paraId="04399816" w14:textId="77777777" w:rsidR="009748B3" w:rsidRDefault="00C21DAF">
            <w:pPr>
              <w:spacing w:line="276" w:lineRule="auto"/>
              <w:jc w:val="center"/>
              <w:rPr>
                <w:rFonts w:ascii="Tahoma" w:eastAsia="Tahoma" w:hAnsi="Tahoma" w:cs="Tahoma"/>
                <w:b/>
                <w:sz w:val="20"/>
                <w:szCs w:val="20"/>
              </w:rPr>
            </w:pPr>
            <w:r>
              <w:rPr>
                <w:rFonts w:ascii="Tahoma" w:eastAsia="Tahoma" w:hAnsi="Tahoma" w:cs="Tahoma"/>
                <w:b/>
                <w:sz w:val="20"/>
                <w:szCs w:val="20"/>
              </w:rPr>
              <w:t>1.1</w:t>
            </w:r>
          </w:p>
        </w:tc>
        <w:tc>
          <w:tcPr>
            <w:tcW w:w="2328" w:type="dxa"/>
            <w:shd w:val="clear" w:color="auto" w:fill="auto"/>
          </w:tcPr>
          <w:p w14:paraId="308C2782" w14:textId="7E01215D" w:rsidR="008B64B5" w:rsidRDefault="008B64B5">
            <w:pPr>
              <w:spacing w:line="276" w:lineRule="auto"/>
              <w:jc w:val="center"/>
              <w:rPr>
                <w:rFonts w:ascii="Tahoma" w:eastAsia="Tahoma" w:hAnsi="Tahoma" w:cs="Tahoma"/>
                <w:b/>
                <w:sz w:val="20"/>
                <w:szCs w:val="20"/>
              </w:rPr>
            </w:pPr>
          </w:p>
        </w:tc>
        <w:tc>
          <w:tcPr>
            <w:tcW w:w="2028" w:type="dxa"/>
          </w:tcPr>
          <w:p w14:paraId="0CBA0CAB" w14:textId="77777777" w:rsidR="00667752" w:rsidRDefault="00667752">
            <w:pPr>
              <w:spacing w:line="276" w:lineRule="auto"/>
              <w:jc w:val="center"/>
              <w:rPr>
                <w:b/>
              </w:rPr>
            </w:pPr>
            <w:r>
              <w:rPr>
                <w:rFonts w:ascii="Tahoma" w:eastAsia="Tahoma" w:hAnsi="Tahoma" w:cs="Tahoma"/>
                <w:b/>
                <w:sz w:val="20"/>
                <w:szCs w:val="20"/>
              </w:rPr>
              <w:t>X</w:t>
            </w:r>
            <w:r>
              <w:rPr>
                <w:b/>
              </w:rPr>
              <w:t xml:space="preserve"> </w:t>
            </w:r>
          </w:p>
          <w:p w14:paraId="0BD483D1" w14:textId="5884BD15" w:rsidR="009748B3" w:rsidRDefault="00667752" w:rsidP="00667752">
            <w:pPr>
              <w:spacing w:line="276" w:lineRule="auto"/>
              <w:jc w:val="right"/>
              <w:rPr>
                <w:rFonts w:ascii="Tahoma" w:eastAsia="Tahoma" w:hAnsi="Tahoma" w:cs="Tahoma"/>
                <w:b/>
                <w:sz w:val="20"/>
                <w:szCs w:val="20"/>
              </w:rPr>
            </w:pPr>
            <w:r w:rsidRPr="00667752">
              <w:rPr>
                <w:rFonts w:ascii="Tahoma" w:hAnsi="Tahoma" w:cs="Tahoma"/>
                <w:b/>
                <w:color w:val="FF0000"/>
                <w:sz w:val="20"/>
                <w:szCs w:val="20"/>
              </w:rPr>
              <w:t>(2.1)</w:t>
            </w:r>
          </w:p>
        </w:tc>
        <w:tc>
          <w:tcPr>
            <w:tcW w:w="2179" w:type="dxa"/>
          </w:tcPr>
          <w:p w14:paraId="6DA955C1" w14:textId="56621B7B" w:rsidR="009748B3" w:rsidRDefault="009748B3">
            <w:pPr>
              <w:spacing w:line="276" w:lineRule="auto"/>
              <w:jc w:val="right"/>
              <w:rPr>
                <w:rFonts w:ascii="Tahoma" w:eastAsia="Tahoma" w:hAnsi="Tahoma" w:cs="Tahoma"/>
                <w:b/>
                <w:sz w:val="20"/>
                <w:szCs w:val="20"/>
              </w:rPr>
            </w:pPr>
          </w:p>
        </w:tc>
        <w:tc>
          <w:tcPr>
            <w:tcW w:w="2016" w:type="dxa"/>
            <w:vMerge w:val="restart"/>
            <w:vAlign w:val="center"/>
          </w:tcPr>
          <w:p w14:paraId="144BAE26" w14:textId="459FFCAC" w:rsidR="009748B3" w:rsidRDefault="00667752">
            <w:pPr>
              <w:spacing w:line="276" w:lineRule="auto"/>
              <w:jc w:val="center"/>
              <w:rPr>
                <w:rFonts w:ascii="Tahoma" w:eastAsia="Tahoma" w:hAnsi="Tahoma" w:cs="Tahoma"/>
                <w:b/>
                <w:sz w:val="20"/>
                <w:szCs w:val="20"/>
              </w:rPr>
            </w:pPr>
            <w:r>
              <w:rPr>
                <w:rFonts w:ascii="Tahoma" w:eastAsia="Tahoma" w:hAnsi="Tahoma" w:cs="Tahoma"/>
                <w:b/>
                <w:sz w:val="20"/>
                <w:szCs w:val="20"/>
              </w:rPr>
              <w:t>Xã hội của chúng ta</w:t>
            </w:r>
          </w:p>
        </w:tc>
      </w:tr>
      <w:tr w:rsidR="009748B3" w14:paraId="44754D41" w14:textId="77777777">
        <w:trPr>
          <w:trHeight w:val="334"/>
        </w:trPr>
        <w:tc>
          <w:tcPr>
            <w:tcW w:w="1148" w:type="dxa"/>
            <w:vMerge/>
            <w:shd w:val="clear" w:color="auto" w:fill="E8E8E8"/>
            <w:vAlign w:val="center"/>
          </w:tcPr>
          <w:p w14:paraId="4DF35BD3"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0C169BBA" w14:textId="77777777" w:rsidR="009748B3" w:rsidRDefault="00C21DAF">
            <w:pPr>
              <w:spacing w:line="276" w:lineRule="auto"/>
              <w:jc w:val="center"/>
              <w:rPr>
                <w:rFonts w:ascii="Tahoma" w:eastAsia="Tahoma" w:hAnsi="Tahoma" w:cs="Tahoma"/>
                <w:b/>
                <w:sz w:val="20"/>
                <w:szCs w:val="20"/>
              </w:rPr>
            </w:pPr>
            <w:r>
              <w:rPr>
                <w:rFonts w:ascii="Tahoma" w:eastAsia="Tahoma" w:hAnsi="Tahoma" w:cs="Tahoma"/>
                <w:b/>
                <w:sz w:val="20"/>
                <w:szCs w:val="20"/>
              </w:rPr>
              <w:t>1.2</w:t>
            </w:r>
          </w:p>
        </w:tc>
        <w:tc>
          <w:tcPr>
            <w:tcW w:w="2328" w:type="dxa"/>
          </w:tcPr>
          <w:p w14:paraId="7756BAF9" w14:textId="77777777" w:rsidR="00667752" w:rsidRDefault="00667752" w:rsidP="00667752">
            <w:pPr>
              <w:spacing w:line="276" w:lineRule="auto"/>
              <w:jc w:val="center"/>
              <w:rPr>
                <w:rFonts w:ascii="Tahoma" w:eastAsia="Tahoma" w:hAnsi="Tahoma" w:cs="Tahoma"/>
                <w:b/>
                <w:sz w:val="20"/>
                <w:szCs w:val="20"/>
              </w:rPr>
            </w:pPr>
            <w:r>
              <w:rPr>
                <w:rFonts w:ascii="Tahoma" w:eastAsia="Tahoma" w:hAnsi="Tahoma" w:cs="Tahoma"/>
                <w:b/>
                <w:sz w:val="20"/>
                <w:szCs w:val="20"/>
              </w:rPr>
              <w:t>X</w:t>
            </w:r>
          </w:p>
          <w:p w14:paraId="50D2A348" w14:textId="554FD552" w:rsidR="009748B3" w:rsidRDefault="00667752" w:rsidP="00667752">
            <w:pPr>
              <w:spacing w:line="276" w:lineRule="auto"/>
              <w:jc w:val="right"/>
              <w:rPr>
                <w:rFonts w:ascii="Tahoma" w:eastAsia="Tahoma" w:hAnsi="Tahoma" w:cs="Tahoma"/>
                <w:b/>
                <w:sz w:val="20"/>
                <w:szCs w:val="20"/>
              </w:rPr>
            </w:pPr>
            <w:r>
              <w:rPr>
                <w:rFonts w:ascii="Tahoma" w:eastAsia="Tahoma" w:hAnsi="Tahoma" w:cs="Tahoma"/>
                <w:b/>
                <w:sz w:val="20"/>
                <w:szCs w:val="20"/>
              </w:rPr>
              <w:t xml:space="preserve"> </w:t>
            </w:r>
            <w:r w:rsidRPr="00667752">
              <w:rPr>
                <w:rFonts w:ascii="Tahoma" w:hAnsi="Tahoma" w:cs="Tahoma"/>
                <w:b/>
                <w:color w:val="FF0000"/>
                <w:sz w:val="20"/>
                <w:szCs w:val="20"/>
              </w:rPr>
              <w:t>(2.1)</w:t>
            </w:r>
          </w:p>
        </w:tc>
        <w:tc>
          <w:tcPr>
            <w:tcW w:w="2028" w:type="dxa"/>
          </w:tcPr>
          <w:p w14:paraId="3BCEE7CF" w14:textId="77777777" w:rsidR="009748B3" w:rsidRDefault="009748B3" w:rsidP="00667752">
            <w:pPr>
              <w:spacing w:line="276" w:lineRule="auto"/>
              <w:jc w:val="center"/>
              <w:rPr>
                <w:rFonts w:ascii="Tahoma" w:eastAsia="Tahoma" w:hAnsi="Tahoma" w:cs="Tahoma"/>
                <w:b/>
                <w:sz w:val="20"/>
                <w:szCs w:val="20"/>
              </w:rPr>
            </w:pPr>
          </w:p>
        </w:tc>
        <w:tc>
          <w:tcPr>
            <w:tcW w:w="2179" w:type="dxa"/>
          </w:tcPr>
          <w:p w14:paraId="0B9FC433" w14:textId="77777777" w:rsidR="009748B3" w:rsidRDefault="009748B3" w:rsidP="00667752">
            <w:pPr>
              <w:spacing w:line="276" w:lineRule="auto"/>
              <w:jc w:val="right"/>
              <w:rPr>
                <w:rFonts w:ascii="Tahoma" w:eastAsia="Tahoma" w:hAnsi="Tahoma" w:cs="Tahoma"/>
                <w:b/>
                <w:sz w:val="20"/>
                <w:szCs w:val="20"/>
              </w:rPr>
            </w:pPr>
          </w:p>
        </w:tc>
        <w:tc>
          <w:tcPr>
            <w:tcW w:w="2016" w:type="dxa"/>
            <w:vMerge/>
            <w:vAlign w:val="center"/>
          </w:tcPr>
          <w:p w14:paraId="0B367D65"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783F8875" w14:textId="77777777">
        <w:trPr>
          <w:trHeight w:val="302"/>
        </w:trPr>
        <w:tc>
          <w:tcPr>
            <w:tcW w:w="1148" w:type="dxa"/>
            <w:vMerge/>
            <w:shd w:val="clear" w:color="auto" w:fill="E8E8E8"/>
            <w:vAlign w:val="center"/>
          </w:tcPr>
          <w:p w14:paraId="63218DFA"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1950A815" w14:textId="77777777" w:rsidR="009748B3" w:rsidRDefault="00C21DAF">
            <w:pPr>
              <w:spacing w:line="276" w:lineRule="auto"/>
              <w:jc w:val="center"/>
              <w:rPr>
                <w:rFonts w:ascii="Tahoma" w:eastAsia="Tahoma" w:hAnsi="Tahoma" w:cs="Tahoma"/>
                <w:b/>
                <w:sz w:val="20"/>
                <w:szCs w:val="20"/>
              </w:rPr>
            </w:pPr>
            <w:r>
              <w:rPr>
                <w:rFonts w:ascii="Tahoma" w:eastAsia="Tahoma" w:hAnsi="Tahoma" w:cs="Tahoma"/>
                <w:b/>
                <w:sz w:val="20"/>
                <w:szCs w:val="20"/>
              </w:rPr>
              <w:t>1.3</w:t>
            </w:r>
          </w:p>
        </w:tc>
        <w:tc>
          <w:tcPr>
            <w:tcW w:w="2328" w:type="dxa"/>
          </w:tcPr>
          <w:p w14:paraId="1175572D" w14:textId="02D34272" w:rsidR="009748B3" w:rsidRDefault="009748B3" w:rsidP="00667752">
            <w:pPr>
              <w:spacing w:line="276" w:lineRule="auto"/>
              <w:jc w:val="right"/>
              <w:rPr>
                <w:rFonts w:ascii="Tahoma" w:eastAsia="Tahoma" w:hAnsi="Tahoma" w:cs="Tahoma"/>
                <w:b/>
                <w:sz w:val="20"/>
                <w:szCs w:val="20"/>
              </w:rPr>
            </w:pPr>
          </w:p>
        </w:tc>
        <w:tc>
          <w:tcPr>
            <w:tcW w:w="2028" w:type="dxa"/>
          </w:tcPr>
          <w:p w14:paraId="5D9E2639" w14:textId="77777777" w:rsidR="009748B3" w:rsidRDefault="009748B3" w:rsidP="00667752">
            <w:pPr>
              <w:spacing w:line="276" w:lineRule="auto"/>
              <w:jc w:val="center"/>
              <w:rPr>
                <w:rFonts w:ascii="Tahoma" w:eastAsia="Tahoma" w:hAnsi="Tahoma" w:cs="Tahoma"/>
                <w:b/>
                <w:sz w:val="20"/>
                <w:szCs w:val="20"/>
              </w:rPr>
            </w:pPr>
          </w:p>
        </w:tc>
        <w:tc>
          <w:tcPr>
            <w:tcW w:w="2179" w:type="dxa"/>
          </w:tcPr>
          <w:p w14:paraId="5C44CE60" w14:textId="77777777" w:rsidR="00667752" w:rsidRDefault="00667752" w:rsidP="00667752">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172D407C" w14:textId="7343D7C8" w:rsidR="009748B3" w:rsidRDefault="00667752" w:rsidP="00667752">
            <w:pPr>
              <w:spacing w:line="276" w:lineRule="auto"/>
              <w:jc w:val="right"/>
              <w:rPr>
                <w:rFonts w:ascii="Tahoma" w:eastAsia="Tahoma" w:hAnsi="Tahoma" w:cs="Tahoma"/>
                <w:b/>
                <w:sz w:val="20"/>
                <w:szCs w:val="20"/>
              </w:rPr>
            </w:pPr>
            <w:r>
              <w:rPr>
                <w:rFonts w:ascii="Tahoma" w:eastAsia="Tahoma" w:hAnsi="Tahoma" w:cs="Tahoma"/>
                <w:b/>
                <w:sz w:val="20"/>
                <w:szCs w:val="20"/>
              </w:rPr>
              <w:t xml:space="preserve"> </w:t>
            </w:r>
            <w:r w:rsidRPr="00667752">
              <w:rPr>
                <w:rFonts w:ascii="Tahoma" w:hAnsi="Tahoma" w:cs="Tahoma"/>
                <w:b/>
                <w:color w:val="FF0000"/>
                <w:sz w:val="20"/>
                <w:szCs w:val="20"/>
              </w:rPr>
              <w:t>(2.1)</w:t>
            </w:r>
            <w:r>
              <w:rPr>
                <w:b/>
              </w:rPr>
              <w:t xml:space="preserve"> </w:t>
            </w:r>
          </w:p>
        </w:tc>
        <w:tc>
          <w:tcPr>
            <w:tcW w:w="2016" w:type="dxa"/>
            <w:vMerge/>
            <w:vAlign w:val="center"/>
          </w:tcPr>
          <w:p w14:paraId="3E0F9E7A"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4DC2F5A8" w14:textId="77777777">
        <w:trPr>
          <w:trHeight w:val="302"/>
        </w:trPr>
        <w:tc>
          <w:tcPr>
            <w:tcW w:w="1148" w:type="dxa"/>
            <w:vMerge/>
            <w:shd w:val="clear" w:color="auto" w:fill="E8E8E8"/>
            <w:vAlign w:val="center"/>
          </w:tcPr>
          <w:p w14:paraId="3862DE0D"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43ED61C7" w14:textId="77777777" w:rsidR="009748B3" w:rsidRDefault="00C21DAF">
            <w:pPr>
              <w:spacing w:line="276" w:lineRule="auto"/>
              <w:jc w:val="center"/>
              <w:rPr>
                <w:rFonts w:ascii="Tahoma" w:eastAsia="Tahoma" w:hAnsi="Tahoma" w:cs="Tahoma"/>
                <w:b/>
                <w:sz w:val="20"/>
                <w:szCs w:val="20"/>
              </w:rPr>
            </w:pPr>
            <w:r>
              <w:rPr>
                <w:rFonts w:ascii="Tahoma" w:eastAsia="Tahoma" w:hAnsi="Tahoma" w:cs="Tahoma"/>
                <w:b/>
                <w:sz w:val="20"/>
                <w:szCs w:val="20"/>
              </w:rPr>
              <w:t>1.4</w:t>
            </w:r>
          </w:p>
        </w:tc>
        <w:tc>
          <w:tcPr>
            <w:tcW w:w="2328" w:type="dxa"/>
          </w:tcPr>
          <w:p w14:paraId="72B79629" w14:textId="77777777" w:rsidR="00667752" w:rsidRDefault="00667752" w:rsidP="00667752">
            <w:pPr>
              <w:spacing w:line="276" w:lineRule="auto"/>
              <w:jc w:val="center"/>
              <w:rPr>
                <w:b/>
              </w:rPr>
            </w:pPr>
            <w:r>
              <w:rPr>
                <w:rFonts w:ascii="Tahoma" w:eastAsia="Tahoma" w:hAnsi="Tahoma" w:cs="Tahoma"/>
                <w:b/>
                <w:sz w:val="20"/>
                <w:szCs w:val="20"/>
              </w:rPr>
              <w:t xml:space="preserve">X </w:t>
            </w:r>
            <w:r>
              <w:rPr>
                <w:b/>
              </w:rPr>
              <w:t xml:space="preserve"> </w:t>
            </w:r>
          </w:p>
          <w:p w14:paraId="04CCECF5" w14:textId="080887E7" w:rsidR="009748B3" w:rsidRDefault="00667752" w:rsidP="00667752">
            <w:pPr>
              <w:spacing w:line="276" w:lineRule="auto"/>
              <w:jc w:val="right"/>
              <w:rPr>
                <w:rFonts w:ascii="Tahoma" w:eastAsia="Tahoma" w:hAnsi="Tahoma" w:cs="Tahoma"/>
                <w:b/>
                <w:sz w:val="20"/>
                <w:szCs w:val="20"/>
              </w:rPr>
            </w:pPr>
            <w:r w:rsidRPr="00667752">
              <w:rPr>
                <w:rFonts w:ascii="Tahoma" w:hAnsi="Tahoma" w:cs="Tahoma"/>
                <w:b/>
                <w:color w:val="FF0000"/>
                <w:sz w:val="20"/>
                <w:szCs w:val="20"/>
              </w:rPr>
              <w:t>(2.1)</w:t>
            </w:r>
          </w:p>
        </w:tc>
        <w:tc>
          <w:tcPr>
            <w:tcW w:w="2028" w:type="dxa"/>
          </w:tcPr>
          <w:p w14:paraId="44AB286E" w14:textId="77777777" w:rsidR="009748B3" w:rsidRDefault="009748B3" w:rsidP="00667752">
            <w:pPr>
              <w:spacing w:line="276" w:lineRule="auto"/>
              <w:jc w:val="center"/>
              <w:rPr>
                <w:rFonts w:ascii="Tahoma" w:eastAsia="Tahoma" w:hAnsi="Tahoma" w:cs="Tahoma"/>
                <w:b/>
                <w:sz w:val="20"/>
                <w:szCs w:val="20"/>
              </w:rPr>
            </w:pPr>
          </w:p>
        </w:tc>
        <w:tc>
          <w:tcPr>
            <w:tcW w:w="2179" w:type="dxa"/>
          </w:tcPr>
          <w:p w14:paraId="6B8A539A" w14:textId="7DA8CEF3" w:rsidR="009748B3" w:rsidRDefault="009748B3" w:rsidP="00667752">
            <w:pPr>
              <w:spacing w:line="276" w:lineRule="auto"/>
              <w:jc w:val="right"/>
              <w:rPr>
                <w:rFonts w:ascii="Tahoma" w:eastAsia="Tahoma" w:hAnsi="Tahoma" w:cs="Tahoma"/>
                <w:b/>
                <w:sz w:val="20"/>
                <w:szCs w:val="20"/>
              </w:rPr>
            </w:pPr>
          </w:p>
        </w:tc>
        <w:tc>
          <w:tcPr>
            <w:tcW w:w="2016" w:type="dxa"/>
            <w:vMerge/>
            <w:vAlign w:val="center"/>
          </w:tcPr>
          <w:p w14:paraId="34B6395A"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371B809F" w14:textId="77777777">
        <w:trPr>
          <w:trHeight w:val="302"/>
        </w:trPr>
        <w:tc>
          <w:tcPr>
            <w:tcW w:w="1148" w:type="dxa"/>
            <w:vMerge/>
            <w:shd w:val="clear" w:color="auto" w:fill="E8E8E8"/>
            <w:vAlign w:val="center"/>
          </w:tcPr>
          <w:p w14:paraId="4B56FE34"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6362F85D" w14:textId="77777777" w:rsidR="009748B3" w:rsidRDefault="00C21DAF">
            <w:pPr>
              <w:spacing w:line="276" w:lineRule="auto"/>
              <w:jc w:val="center"/>
              <w:rPr>
                <w:rFonts w:ascii="Tahoma" w:eastAsia="Tahoma" w:hAnsi="Tahoma" w:cs="Tahoma"/>
                <w:b/>
                <w:sz w:val="20"/>
                <w:szCs w:val="20"/>
              </w:rPr>
            </w:pPr>
            <w:r>
              <w:rPr>
                <w:rFonts w:ascii="Tahoma" w:eastAsia="Tahoma" w:hAnsi="Tahoma" w:cs="Tahoma"/>
                <w:b/>
                <w:sz w:val="20"/>
                <w:szCs w:val="20"/>
              </w:rPr>
              <w:t>1.5</w:t>
            </w:r>
          </w:p>
        </w:tc>
        <w:tc>
          <w:tcPr>
            <w:tcW w:w="2328" w:type="dxa"/>
          </w:tcPr>
          <w:p w14:paraId="145F30CD" w14:textId="501841AE" w:rsidR="009748B3" w:rsidRDefault="009748B3" w:rsidP="00667752">
            <w:pPr>
              <w:spacing w:line="276" w:lineRule="auto"/>
              <w:jc w:val="right"/>
              <w:rPr>
                <w:rFonts w:ascii="Tahoma" w:eastAsia="Tahoma" w:hAnsi="Tahoma" w:cs="Tahoma"/>
                <w:b/>
                <w:sz w:val="20"/>
                <w:szCs w:val="20"/>
              </w:rPr>
            </w:pPr>
          </w:p>
        </w:tc>
        <w:tc>
          <w:tcPr>
            <w:tcW w:w="2028" w:type="dxa"/>
          </w:tcPr>
          <w:p w14:paraId="22DFEE28" w14:textId="77777777" w:rsidR="009748B3" w:rsidRDefault="009748B3" w:rsidP="00667752">
            <w:pPr>
              <w:spacing w:line="276" w:lineRule="auto"/>
              <w:jc w:val="center"/>
              <w:rPr>
                <w:rFonts w:ascii="Tahoma" w:eastAsia="Tahoma" w:hAnsi="Tahoma" w:cs="Tahoma"/>
                <w:b/>
                <w:sz w:val="20"/>
                <w:szCs w:val="20"/>
              </w:rPr>
            </w:pPr>
          </w:p>
        </w:tc>
        <w:tc>
          <w:tcPr>
            <w:tcW w:w="2179" w:type="dxa"/>
          </w:tcPr>
          <w:p w14:paraId="4A5256B3" w14:textId="77777777" w:rsidR="00667752" w:rsidRDefault="00667752" w:rsidP="00667752">
            <w:pPr>
              <w:spacing w:line="276" w:lineRule="auto"/>
              <w:jc w:val="center"/>
              <w:rPr>
                <w:b/>
              </w:rPr>
            </w:pPr>
            <w:r>
              <w:rPr>
                <w:rFonts w:ascii="Tahoma" w:eastAsia="Tahoma" w:hAnsi="Tahoma" w:cs="Tahoma"/>
                <w:b/>
                <w:sz w:val="20"/>
                <w:szCs w:val="20"/>
              </w:rPr>
              <w:t>X</w:t>
            </w:r>
            <w:r>
              <w:rPr>
                <w:b/>
              </w:rPr>
              <w:t xml:space="preserve"> </w:t>
            </w:r>
          </w:p>
          <w:p w14:paraId="03C04B87" w14:textId="53D4EA31" w:rsidR="009748B3" w:rsidRDefault="00667752" w:rsidP="00667752">
            <w:pPr>
              <w:spacing w:line="276" w:lineRule="auto"/>
              <w:jc w:val="right"/>
              <w:rPr>
                <w:rFonts w:ascii="Tahoma" w:eastAsia="Tahoma" w:hAnsi="Tahoma" w:cs="Tahoma"/>
                <w:b/>
                <w:sz w:val="20"/>
                <w:szCs w:val="20"/>
              </w:rPr>
            </w:pPr>
            <w:r w:rsidRPr="00667752">
              <w:rPr>
                <w:rFonts w:ascii="Tahoma" w:hAnsi="Tahoma" w:cs="Tahoma"/>
                <w:b/>
                <w:color w:val="FF0000"/>
                <w:sz w:val="20"/>
                <w:szCs w:val="20"/>
              </w:rPr>
              <w:lastRenderedPageBreak/>
              <w:t>(2.1)</w:t>
            </w:r>
          </w:p>
        </w:tc>
        <w:tc>
          <w:tcPr>
            <w:tcW w:w="2016" w:type="dxa"/>
            <w:vMerge/>
            <w:vAlign w:val="center"/>
          </w:tcPr>
          <w:p w14:paraId="031E291A"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AC5480" w14:paraId="268E5454" w14:textId="77777777">
        <w:trPr>
          <w:trHeight w:val="302"/>
        </w:trPr>
        <w:tc>
          <w:tcPr>
            <w:tcW w:w="1148" w:type="dxa"/>
            <w:vMerge w:val="restart"/>
            <w:shd w:val="clear" w:color="auto" w:fill="E8E8E8"/>
            <w:vAlign w:val="center"/>
          </w:tcPr>
          <w:p w14:paraId="352213C1" w14:textId="77777777" w:rsidR="00AC5480" w:rsidRDefault="00AC5480" w:rsidP="00AC5480">
            <w:pPr>
              <w:spacing w:line="276" w:lineRule="auto"/>
              <w:jc w:val="center"/>
              <w:rPr>
                <w:rFonts w:ascii="Tahoma" w:eastAsia="Tahoma" w:hAnsi="Tahoma" w:cs="Tahoma"/>
                <w:b/>
                <w:sz w:val="20"/>
                <w:szCs w:val="20"/>
              </w:rPr>
            </w:pPr>
          </w:p>
          <w:p w14:paraId="775CA23C"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Ví dụ 2</w:t>
            </w:r>
          </w:p>
        </w:tc>
        <w:tc>
          <w:tcPr>
            <w:tcW w:w="1355" w:type="dxa"/>
            <w:shd w:val="clear" w:color="auto" w:fill="E8E8E8"/>
          </w:tcPr>
          <w:p w14:paraId="37C8D0CF"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2.1</w:t>
            </w:r>
          </w:p>
        </w:tc>
        <w:tc>
          <w:tcPr>
            <w:tcW w:w="2328" w:type="dxa"/>
          </w:tcPr>
          <w:p w14:paraId="2DFF562A" w14:textId="77777777" w:rsidR="00AC5480" w:rsidRDefault="00AC5480" w:rsidP="00AC5480">
            <w:pPr>
              <w:spacing w:line="276" w:lineRule="auto"/>
              <w:jc w:val="center"/>
              <w:rPr>
                <w:rFonts w:ascii="Tahoma" w:eastAsia="Tahoma" w:hAnsi="Tahoma" w:cs="Tahoma"/>
                <w:b/>
                <w:sz w:val="20"/>
                <w:szCs w:val="20"/>
              </w:rPr>
            </w:pPr>
          </w:p>
        </w:tc>
        <w:tc>
          <w:tcPr>
            <w:tcW w:w="2028" w:type="dxa"/>
          </w:tcPr>
          <w:p w14:paraId="68450333"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0F81CA07" w14:textId="3A98B24A" w:rsidR="00AC5480" w:rsidRDefault="00AC5480" w:rsidP="00AC5480">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14:paraId="0130337B" w14:textId="77777777" w:rsidR="00AC5480" w:rsidRDefault="00AC5480" w:rsidP="00AC5480">
            <w:pPr>
              <w:spacing w:line="276" w:lineRule="auto"/>
              <w:jc w:val="center"/>
              <w:rPr>
                <w:rFonts w:ascii="Tahoma" w:eastAsia="Tahoma" w:hAnsi="Tahoma" w:cs="Tahoma"/>
                <w:b/>
                <w:sz w:val="20"/>
                <w:szCs w:val="20"/>
              </w:rPr>
            </w:pPr>
          </w:p>
        </w:tc>
        <w:tc>
          <w:tcPr>
            <w:tcW w:w="2016" w:type="dxa"/>
            <w:vMerge w:val="restart"/>
            <w:vAlign w:val="center"/>
          </w:tcPr>
          <w:p w14:paraId="3133AD5B" w14:textId="553AD66D"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Môi trường của chúng ta</w:t>
            </w:r>
          </w:p>
        </w:tc>
      </w:tr>
      <w:tr w:rsidR="00AC5480" w14:paraId="1B130E90" w14:textId="77777777">
        <w:trPr>
          <w:trHeight w:val="525"/>
        </w:trPr>
        <w:tc>
          <w:tcPr>
            <w:tcW w:w="1148" w:type="dxa"/>
            <w:vMerge/>
            <w:shd w:val="clear" w:color="auto" w:fill="E8E8E8"/>
            <w:vAlign w:val="center"/>
          </w:tcPr>
          <w:p w14:paraId="3D45D872" w14:textId="77777777" w:rsidR="00AC5480" w:rsidRDefault="00AC5480" w:rsidP="00AC5480">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3B8D58E8"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2.2</w:t>
            </w:r>
          </w:p>
        </w:tc>
        <w:tc>
          <w:tcPr>
            <w:tcW w:w="2328" w:type="dxa"/>
          </w:tcPr>
          <w:p w14:paraId="38988304" w14:textId="77777777" w:rsidR="00AC5480" w:rsidRDefault="00AC5480" w:rsidP="00AC5480">
            <w:pPr>
              <w:spacing w:line="276" w:lineRule="auto"/>
              <w:jc w:val="right"/>
              <w:rPr>
                <w:rFonts w:ascii="Tahoma" w:eastAsia="Tahoma" w:hAnsi="Tahoma" w:cs="Tahoma"/>
                <w:b/>
                <w:sz w:val="20"/>
                <w:szCs w:val="20"/>
              </w:rPr>
            </w:pPr>
          </w:p>
        </w:tc>
        <w:tc>
          <w:tcPr>
            <w:tcW w:w="2028" w:type="dxa"/>
          </w:tcPr>
          <w:p w14:paraId="4DE6F5E9" w14:textId="77777777" w:rsidR="00AC5480" w:rsidRDefault="00AC5480" w:rsidP="00AC5480">
            <w:pPr>
              <w:spacing w:line="276" w:lineRule="auto"/>
              <w:jc w:val="center"/>
              <w:rPr>
                <w:rFonts w:ascii="Tahoma" w:eastAsia="Tahoma" w:hAnsi="Tahoma" w:cs="Tahoma"/>
                <w:b/>
                <w:sz w:val="20"/>
                <w:szCs w:val="20"/>
              </w:rPr>
            </w:pPr>
          </w:p>
        </w:tc>
        <w:tc>
          <w:tcPr>
            <w:tcW w:w="2179" w:type="dxa"/>
          </w:tcPr>
          <w:p w14:paraId="0EFC96E7"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0CF97E81" w14:textId="0B35E37A" w:rsidR="00AC5480" w:rsidRDefault="00AC5480" w:rsidP="00AC5480">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14:paraId="5A76CFE9" w14:textId="77777777" w:rsidR="00AC5480" w:rsidRDefault="00AC5480" w:rsidP="00AC5480">
            <w:pPr>
              <w:widowControl w:val="0"/>
              <w:pBdr>
                <w:top w:val="nil"/>
                <w:left w:val="nil"/>
                <w:bottom w:val="nil"/>
                <w:right w:val="nil"/>
                <w:between w:val="nil"/>
              </w:pBdr>
              <w:spacing w:line="276" w:lineRule="auto"/>
              <w:rPr>
                <w:rFonts w:ascii="Tahoma" w:eastAsia="Tahoma" w:hAnsi="Tahoma" w:cs="Tahoma"/>
                <w:b/>
                <w:sz w:val="20"/>
                <w:szCs w:val="20"/>
              </w:rPr>
            </w:pPr>
          </w:p>
        </w:tc>
      </w:tr>
      <w:tr w:rsidR="00AC5480" w14:paraId="56F5D357" w14:textId="77777777">
        <w:trPr>
          <w:trHeight w:val="302"/>
        </w:trPr>
        <w:tc>
          <w:tcPr>
            <w:tcW w:w="1148" w:type="dxa"/>
            <w:vMerge/>
            <w:shd w:val="clear" w:color="auto" w:fill="E8E8E8"/>
            <w:vAlign w:val="center"/>
          </w:tcPr>
          <w:p w14:paraId="452279E3" w14:textId="77777777" w:rsidR="00AC5480" w:rsidRDefault="00AC5480" w:rsidP="00AC5480">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56AACF8E"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2.3</w:t>
            </w:r>
          </w:p>
        </w:tc>
        <w:tc>
          <w:tcPr>
            <w:tcW w:w="2328" w:type="dxa"/>
          </w:tcPr>
          <w:p w14:paraId="71E96F79" w14:textId="77777777" w:rsidR="00AC5480" w:rsidRDefault="00AC5480" w:rsidP="00AC5480">
            <w:pPr>
              <w:spacing w:line="276" w:lineRule="auto"/>
              <w:jc w:val="right"/>
              <w:rPr>
                <w:rFonts w:ascii="Tahoma" w:eastAsia="Tahoma" w:hAnsi="Tahoma" w:cs="Tahoma"/>
                <w:b/>
                <w:sz w:val="20"/>
                <w:szCs w:val="20"/>
              </w:rPr>
            </w:pPr>
          </w:p>
        </w:tc>
        <w:tc>
          <w:tcPr>
            <w:tcW w:w="2028" w:type="dxa"/>
            <w:shd w:val="clear" w:color="auto" w:fill="auto"/>
          </w:tcPr>
          <w:p w14:paraId="28FAA210" w14:textId="4F002BA8" w:rsidR="00AC5480" w:rsidRDefault="00AC5480" w:rsidP="00AC5480">
            <w:pPr>
              <w:spacing w:line="276" w:lineRule="auto"/>
              <w:jc w:val="right"/>
              <w:rPr>
                <w:rFonts w:ascii="Tahoma" w:eastAsia="Tahoma" w:hAnsi="Tahoma" w:cs="Tahoma"/>
                <w:b/>
                <w:sz w:val="20"/>
                <w:szCs w:val="20"/>
              </w:rPr>
            </w:pPr>
          </w:p>
        </w:tc>
        <w:tc>
          <w:tcPr>
            <w:tcW w:w="2179" w:type="dxa"/>
          </w:tcPr>
          <w:p w14:paraId="2D6484B5"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322802CD" w14:textId="0443CEE0" w:rsidR="00AC5480" w:rsidRDefault="00AC5480" w:rsidP="00AC5480">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14:paraId="440034C9" w14:textId="77777777" w:rsidR="00AC5480" w:rsidRDefault="00AC5480" w:rsidP="00AC5480">
            <w:pPr>
              <w:widowControl w:val="0"/>
              <w:pBdr>
                <w:top w:val="nil"/>
                <w:left w:val="nil"/>
                <w:bottom w:val="nil"/>
                <w:right w:val="nil"/>
                <w:between w:val="nil"/>
              </w:pBdr>
              <w:spacing w:line="276" w:lineRule="auto"/>
              <w:rPr>
                <w:rFonts w:ascii="Tahoma" w:eastAsia="Tahoma" w:hAnsi="Tahoma" w:cs="Tahoma"/>
                <w:b/>
                <w:sz w:val="20"/>
                <w:szCs w:val="20"/>
              </w:rPr>
            </w:pPr>
          </w:p>
        </w:tc>
      </w:tr>
      <w:tr w:rsidR="00AC5480" w14:paraId="60AC3135" w14:textId="77777777">
        <w:trPr>
          <w:trHeight w:val="302"/>
        </w:trPr>
        <w:tc>
          <w:tcPr>
            <w:tcW w:w="1148" w:type="dxa"/>
            <w:vMerge/>
            <w:shd w:val="clear" w:color="auto" w:fill="E8E8E8"/>
            <w:vAlign w:val="center"/>
          </w:tcPr>
          <w:p w14:paraId="2FB9A605" w14:textId="77777777" w:rsidR="00AC5480" w:rsidRDefault="00AC5480" w:rsidP="00AC5480">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0022D980"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2.4</w:t>
            </w:r>
          </w:p>
        </w:tc>
        <w:tc>
          <w:tcPr>
            <w:tcW w:w="2328" w:type="dxa"/>
          </w:tcPr>
          <w:p w14:paraId="53FEA225" w14:textId="77777777" w:rsidR="00AC5480" w:rsidRDefault="00AC5480" w:rsidP="00AC5480">
            <w:pPr>
              <w:spacing w:line="276" w:lineRule="auto"/>
              <w:jc w:val="center"/>
              <w:rPr>
                <w:rFonts w:ascii="Tahoma" w:eastAsia="Tahoma" w:hAnsi="Tahoma" w:cs="Tahoma"/>
                <w:b/>
                <w:sz w:val="20"/>
                <w:szCs w:val="20"/>
              </w:rPr>
            </w:pPr>
          </w:p>
        </w:tc>
        <w:tc>
          <w:tcPr>
            <w:tcW w:w="2028" w:type="dxa"/>
          </w:tcPr>
          <w:p w14:paraId="386426EA"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X</w:t>
            </w:r>
          </w:p>
          <w:p w14:paraId="6A9F4A72" w14:textId="7535BA0B" w:rsidR="00AC5480" w:rsidRDefault="00AC5480" w:rsidP="00AC5480">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14:paraId="6E70ED48" w14:textId="67F5EA83" w:rsidR="00AC5480" w:rsidRDefault="00AC5480" w:rsidP="00AC5480">
            <w:pPr>
              <w:spacing w:line="276" w:lineRule="auto"/>
              <w:jc w:val="right"/>
              <w:rPr>
                <w:rFonts w:ascii="Tahoma" w:eastAsia="Tahoma" w:hAnsi="Tahoma" w:cs="Tahoma"/>
                <w:b/>
                <w:sz w:val="20"/>
                <w:szCs w:val="20"/>
              </w:rPr>
            </w:pPr>
          </w:p>
        </w:tc>
        <w:tc>
          <w:tcPr>
            <w:tcW w:w="2016" w:type="dxa"/>
            <w:vMerge/>
            <w:vAlign w:val="center"/>
          </w:tcPr>
          <w:p w14:paraId="7D4BD15F" w14:textId="77777777" w:rsidR="00AC5480" w:rsidRDefault="00AC5480" w:rsidP="00AC5480">
            <w:pPr>
              <w:widowControl w:val="0"/>
              <w:pBdr>
                <w:top w:val="nil"/>
                <w:left w:val="nil"/>
                <w:bottom w:val="nil"/>
                <w:right w:val="nil"/>
                <w:between w:val="nil"/>
              </w:pBdr>
              <w:spacing w:line="276" w:lineRule="auto"/>
              <w:rPr>
                <w:rFonts w:ascii="Tahoma" w:eastAsia="Tahoma" w:hAnsi="Tahoma" w:cs="Tahoma"/>
                <w:b/>
                <w:sz w:val="20"/>
                <w:szCs w:val="20"/>
              </w:rPr>
            </w:pPr>
          </w:p>
        </w:tc>
      </w:tr>
      <w:tr w:rsidR="00AC5480" w14:paraId="768198F5" w14:textId="77777777">
        <w:trPr>
          <w:trHeight w:val="302"/>
        </w:trPr>
        <w:tc>
          <w:tcPr>
            <w:tcW w:w="1148" w:type="dxa"/>
            <w:vMerge/>
            <w:shd w:val="clear" w:color="auto" w:fill="E8E8E8"/>
            <w:vAlign w:val="center"/>
          </w:tcPr>
          <w:p w14:paraId="48E8964B" w14:textId="77777777" w:rsidR="00AC5480" w:rsidRDefault="00AC5480" w:rsidP="00AC5480">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1DDAA57F"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2.5</w:t>
            </w:r>
          </w:p>
        </w:tc>
        <w:tc>
          <w:tcPr>
            <w:tcW w:w="2328" w:type="dxa"/>
          </w:tcPr>
          <w:p w14:paraId="680BC257" w14:textId="77777777" w:rsidR="00AC5480" w:rsidRDefault="00AC5480" w:rsidP="00AC5480">
            <w:pPr>
              <w:spacing w:line="276" w:lineRule="auto"/>
              <w:jc w:val="center"/>
              <w:rPr>
                <w:rFonts w:ascii="Tahoma" w:eastAsia="Tahoma" w:hAnsi="Tahoma" w:cs="Tahoma"/>
                <w:b/>
                <w:sz w:val="20"/>
                <w:szCs w:val="20"/>
              </w:rPr>
            </w:pPr>
          </w:p>
        </w:tc>
        <w:tc>
          <w:tcPr>
            <w:tcW w:w="2028" w:type="dxa"/>
          </w:tcPr>
          <w:p w14:paraId="292F2C70"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6B55F16F" w14:textId="11C882A8" w:rsidR="00AC5480" w:rsidRDefault="00AC5480" w:rsidP="00AC5480">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14:paraId="5B1C1D78" w14:textId="77777777" w:rsidR="00AC5480" w:rsidRDefault="00AC5480" w:rsidP="00AC5480">
            <w:pPr>
              <w:spacing w:line="276" w:lineRule="auto"/>
              <w:jc w:val="center"/>
              <w:rPr>
                <w:rFonts w:ascii="Tahoma" w:eastAsia="Tahoma" w:hAnsi="Tahoma" w:cs="Tahoma"/>
                <w:b/>
                <w:sz w:val="20"/>
                <w:szCs w:val="20"/>
              </w:rPr>
            </w:pPr>
          </w:p>
        </w:tc>
        <w:tc>
          <w:tcPr>
            <w:tcW w:w="2016" w:type="dxa"/>
            <w:vMerge/>
            <w:vAlign w:val="center"/>
          </w:tcPr>
          <w:p w14:paraId="60A35F08" w14:textId="77777777" w:rsidR="00AC5480" w:rsidRDefault="00AC5480" w:rsidP="00AC5480">
            <w:pPr>
              <w:widowControl w:val="0"/>
              <w:pBdr>
                <w:top w:val="nil"/>
                <w:left w:val="nil"/>
                <w:bottom w:val="nil"/>
                <w:right w:val="nil"/>
                <w:between w:val="nil"/>
              </w:pBdr>
              <w:spacing w:line="276" w:lineRule="auto"/>
              <w:rPr>
                <w:rFonts w:ascii="Tahoma" w:eastAsia="Tahoma" w:hAnsi="Tahoma" w:cs="Tahoma"/>
                <w:b/>
                <w:sz w:val="20"/>
                <w:szCs w:val="20"/>
              </w:rPr>
            </w:pPr>
          </w:p>
        </w:tc>
      </w:tr>
      <w:tr w:rsidR="00AC5480" w14:paraId="2A4909EB" w14:textId="77777777">
        <w:trPr>
          <w:trHeight w:val="302"/>
        </w:trPr>
        <w:tc>
          <w:tcPr>
            <w:tcW w:w="1148" w:type="dxa"/>
            <w:vMerge w:val="restart"/>
            <w:shd w:val="clear" w:color="auto" w:fill="E8E8E8"/>
            <w:vAlign w:val="center"/>
          </w:tcPr>
          <w:p w14:paraId="64D5F426"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Ví dụ 3</w:t>
            </w:r>
          </w:p>
        </w:tc>
        <w:tc>
          <w:tcPr>
            <w:tcW w:w="1355" w:type="dxa"/>
            <w:shd w:val="clear" w:color="auto" w:fill="E8E8E8"/>
          </w:tcPr>
          <w:p w14:paraId="7F044D76"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3.1</w:t>
            </w:r>
          </w:p>
        </w:tc>
        <w:tc>
          <w:tcPr>
            <w:tcW w:w="2328" w:type="dxa"/>
          </w:tcPr>
          <w:p w14:paraId="631CAB24" w14:textId="77777777" w:rsidR="00AC5480" w:rsidRDefault="00AC5480" w:rsidP="00AC5480">
            <w:pPr>
              <w:spacing w:line="276" w:lineRule="auto"/>
              <w:jc w:val="center"/>
              <w:rPr>
                <w:rFonts w:ascii="Tahoma" w:eastAsia="Tahoma" w:hAnsi="Tahoma" w:cs="Tahoma"/>
                <w:b/>
                <w:sz w:val="20"/>
                <w:szCs w:val="20"/>
              </w:rPr>
            </w:pPr>
          </w:p>
        </w:tc>
        <w:tc>
          <w:tcPr>
            <w:tcW w:w="2028" w:type="dxa"/>
          </w:tcPr>
          <w:p w14:paraId="5DDE66E8" w14:textId="77777777" w:rsidR="00AC5480" w:rsidRDefault="00AC5480" w:rsidP="00AC5480">
            <w:pPr>
              <w:spacing w:line="276" w:lineRule="auto"/>
              <w:jc w:val="right"/>
              <w:rPr>
                <w:rFonts w:ascii="Tahoma" w:eastAsia="Tahoma" w:hAnsi="Tahoma" w:cs="Tahoma"/>
                <w:b/>
                <w:sz w:val="20"/>
                <w:szCs w:val="20"/>
              </w:rPr>
            </w:pPr>
          </w:p>
        </w:tc>
        <w:tc>
          <w:tcPr>
            <w:tcW w:w="2179" w:type="dxa"/>
          </w:tcPr>
          <w:p w14:paraId="0EB6C55D"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0F196C45" w14:textId="14BE4B0B" w:rsidR="00AC5480" w:rsidRDefault="00AC5480" w:rsidP="00AC5480">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restart"/>
            <w:vAlign w:val="center"/>
          </w:tcPr>
          <w:p w14:paraId="1D60EBF6" w14:textId="09DF6890"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Xã hội của chúng ta</w:t>
            </w:r>
          </w:p>
        </w:tc>
      </w:tr>
      <w:tr w:rsidR="00AC5480" w14:paraId="3BF48D1E" w14:textId="77777777">
        <w:trPr>
          <w:trHeight w:val="302"/>
        </w:trPr>
        <w:tc>
          <w:tcPr>
            <w:tcW w:w="1148" w:type="dxa"/>
            <w:vMerge/>
            <w:shd w:val="clear" w:color="auto" w:fill="E8E8E8"/>
            <w:vAlign w:val="center"/>
          </w:tcPr>
          <w:p w14:paraId="4F0E5622" w14:textId="77777777" w:rsidR="00AC5480" w:rsidRDefault="00AC5480" w:rsidP="00AC5480">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740B476A"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3.2</w:t>
            </w:r>
          </w:p>
        </w:tc>
        <w:tc>
          <w:tcPr>
            <w:tcW w:w="2328" w:type="dxa"/>
          </w:tcPr>
          <w:p w14:paraId="6FBFB161" w14:textId="77777777" w:rsidR="00AC5480" w:rsidRDefault="00AC5480" w:rsidP="00AC5480">
            <w:pPr>
              <w:spacing w:line="276" w:lineRule="auto"/>
              <w:jc w:val="center"/>
              <w:rPr>
                <w:rFonts w:ascii="Tahoma" w:eastAsia="Tahoma" w:hAnsi="Tahoma" w:cs="Tahoma"/>
                <w:b/>
                <w:sz w:val="20"/>
                <w:szCs w:val="20"/>
              </w:rPr>
            </w:pPr>
          </w:p>
        </w:tc>
        <w:tc>
          <w:tcPr>
            <w:tcW w:w="2028" w:type="dxa"/>
          </w:tcPr>
          <w:p w14:paraId="2804CA74" w14:textId="77777777" w:rsidR="00AC5480" w:rsidRDefault="00AC5480" w:rsidP="00AC5480">
            <w:pPr>
              <w:spacing w:line="276" w:lineRule="auto"/>
              <w:jc w:val="center"/>
              <w:rPr>
                <w:rFonts w:ascii="Tahoma" w:eastAsia="Tahoma" w:hAnsi="Tahoma" w:cs="Tahoma"/>
                <w:b/>
                <w:sz w:val="20"/>
                <w:szCs w:val="20"/>
              </w:rPr>
            </w:pPr>
          </w:p>
        </w:tc>
        <w:tc>
          <w:tcPr>
            <w:tcW w:w="2179" w:type="dxa"/>
          </w:tcPr>
          <w:p w14:paraId="635198B2"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1B4209F7" w14:textId="4C5BCB3E" w:rsidR="00AC5480" w:rsidRDefault="00AC5480" w:rsidP="00AC5480">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14:paraId="4F84FD41" w14:textId="77777777" w:rsidR="00AC5480" w:rsidRDefault="00AC5480" w:rsidP="00AC5480">
            <w:pPr>
              <w:widowControl w:val="0"/>
              <w:pBdr>
                <w:top w:val="nil"/>
                <w:left w:val="nil"/>
                <w:bottom w:val="nil"/>
                <w:right w:val="nil"/>
                <w:between w:val="nil"/>
              </w:pBdr>
              <w:spacing w:line="276" w:lineRule="auto"/>
              <w:rPr>
                <w:rFonts w:ascii="Tahoma" w:eastAsia="Tahoma" w:hAnsi="Tahoma" w:cs="Tahoma"/>
                <w:b/>
                <w:sz w:val="20"/>
                <w:szCs w:val="20"/>
              </w:rPr>
            </w:pPr>
          </w:p>
        </w:tc>
      </w:tr>
      <w:tr w:rsidR="00AC5480" w14:paraId="774CFD83" w14:textId="77777777">
        <w:trPr>
          <w:trHeight w:val="302"/>
        </w:trPr>
        <w:tc>
          <w:tcPr>
            <w:tcW w:w="1148" w:type="dxa"/>
            <w:vMerge/>
            <w:shd w:val="clear" w:color="auto" w:fill="E8E8E8"/>
            <w:vAlign w:val="center"/>
          </w:tcPr>
          <w:p w14:paraId="2FD67DF5" w14:textId="77777777" w:rsidR="00AC5480" w:rsidRDefault="00AC5480" w:rsidP="00AC5480">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52AAF379"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3.3</w:t>
            </w:r>
          </w:p>
        </w:tc>
        <w:tc>
          <w:tcPr>
            <w:tcW w:w="2328" w:type="dxa"/>
          </w:tcPr>
          <w:p w14:paraId="034B5023" w14:textId="77777777" w:rsidR="00AC5480" w:rsidRDefault="00AC5480" w:rsidP="00AC5480">
            <w:pPr>
              <w:spacing w:line="276" w:lineRule="auto"/>
              <w:jc w:val="center"/>
              <w:rPr>
                <w:rFonts w:ascii="Tahoma" w:eastAsia="Tahoma" w:hAnsi="Tahoma" w:cs="Tahoma"/>
                <w:b/>
                <w:sz w:val="20"/>
                <w:szCs w:val="20"/>
              </w:rPr>
            </w:pPr>
          </w:p>
        </w:tc>
        <w:tc>
          <w:tcPr>
            <w:tcW w:w="2028" w:type="dxa"/>
          </w:tcPr>
          <w:p w14:paraId="7890D68C"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7B663B95" w14:textId="6783AE92" w:rsidR="00AC5480" w:rsidRDefault="00AC5480" w:rsidP="00AC5480">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14:paraId="1C08C4AF" w14:textId="77777777" w:rsidR="00AC5480" w:rsidRDefault="00AC5480" w:rsidP="00AC5480">
            <w:pPr>
              <w:spacing w:line="276" w:lineRule="auto"/>
              <w:jc w:val="right"/>
              <w:rPr>
                <w:rFonts w:ascii="Tahoma" w:eastAsia="Tahoma" w:hAnsi="Tahoma" w:cs="Tahoma"/>
                <w:b/>
                <w:sz w:val="20"/>
                <w:szCs w:val="20"/>
              </w:rPr>
            </w:pPr>
          </w:p>
        </w:tc>
        <w:tc>
          <w:tcPr>
            <w:tcW w:w="2016" w:type="dxa"/>
            <w:vMerge/>
            <w:vAlign w:val="center"/>
          </w:tcPr>
          <w:p w14:paraId="176E234D" w14:textId="77777777" w:rsidR="00AC5480" w:rsidRDefault="00AC5480" w:rsidP="00AC5480">
            <w:pPr>
              <w:widowControl w:val="0"/>
              <w:pBdr>
                <w:top w:val="nil"/>
                <w:left w:val="nil"/>
                <w:bottom w:val="nil"/>
                <w:right w:val="nil"/>
                <w:between w:val="nil"/>
              </w:pBdr>
              <w:spacing w:line="276" w:lineRule="auto"/>
              <w:rPr>
                <w:rFonts w:ascii="Tahoma" w:eastAsia="Tahoma" w:hAnsi="Tahoma" w:cs="Tahoma"/>
                <w:b/>
                <w:sz w:val="20"/>
                <w:szCs w:val="20"/>
              </w:rPr>
            </w:pPr>
          </w:p>
        </w:tc>
      </w:tr>
      <w:tr w:rsidR="00AC5480" w14:paraId="4BA9E671" w14:textId="77777777">
        <w:trPr>
          <w:trHeight w:val="302"/>
        </w:trPr>
        <w:tc>
          <w:tcPr>
            <w:tcW w:w="1148" w:type="dxa"/>
            <w:vMerge/>
            <w:shd w:val="clear" w:color="auto" w:fill="E8E8E8"/>
            <w:vAlign w:val="center"/>
          </w:tcPr>
          <w:p w14:paraId="5FA681CD" w14:textId="77777777" w:rsidR="00AC5480" w:rsidRDefault="00AC5480" w:rsidP="00AC5480">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11CE6F04"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3.4</w:t>
            </w:r>
          </w:p>
        </w:tc>
        <w:tc>
          <w:tcPr>
            <w:tcW w:w="2328" w:type="dxa"/>
          </w:tcPr>
          <w:p w14:paraId="3785A241" w14:textId="77777777" w:rsidR="00AC5480" w:rsidRDefault="00AC5480" w:rsidP="00AC5480">
            <w:pPr>
              <w:spacing w:line="276" w:lineRule="auto"/>
              <w:jc w:val="center"/>
              <w:rPr>
                <w:rFonts w:ascii="Tahoma" w:eastAsia="Tahoma" w:hAnsi="Tahoma" w:cs="Tahoma"/>
                <w:b/>
                <w:sz w:val="20"/>
                <w:szCs w:val="20"/>
              </w:rPr>
            </w:pPr>
          </w:p>
        </w:tc>
        <w:tc>
          <w:tcPr>
            <w:tcW w:w="2028" w:type="dxa"/>
          </w:tcPr>
          <w:p w14:paraId="41CCFEAA"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X</w:t>
            </w:r>
          </w:p>
          <w:p w14:paraId="67EAA759" w14:textId="7052A19D" w:rsidR="00AC5480" w:rsidRDefault="00AC5480" w:rsidP="00AC5480">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14:paraId="30230189" w14:textId="77777777" w:rsidR="00AC5480" w:rsidRDefault="00AC5480" w:rsidP="00AC5480">
            <w:pPr>
              <w:spacing w:line="276" w:lineRule="auto"/>
              <w:jc w:val="right"/>
              <w:rPr>
                <w:rFonts w:ascii="Tahoma" w:eastAsia="Tahoma" w:hAnsi="Tahoma" w:cs="Tahoma"/>
                <w:b/>
                <w:sz w:val="20"/>
                <w:szCs w:val="20"/>
              </w:rPr>
            </w:pPr>
          </w:p>
        </w:tc>
        <w:tc>
          <w:tcPr>
            <w:tcW w:w="2016" w:type="dxa"/>
            <w:vMerge/>
            <w:vAlign w:val="center"/>
          </w:tcPr>
          <w:p w14:paraId="49FEB671" w14:textId="77777777" w:rsidR="00AC5480" w:rsidRDefault="00AC5480" w:rsidP="00AC5480">
            <w:pPr>
              <w:widowControl w:val="0"/>
              <w:pBdr>
                <w:top w:val="nil"/>
                <w:left w:val="nil"/>
                <w:bottom w:val="nil"/>
                <w:right w:val="nil"/>
                <w:between w:val="nil"/>
              </w:pBdr>
              <w:spacing w:line="276" w:lineRule="auto"/>
              <w:rPr>
                <w:rFonts w:ascii="Tahoma" w:eastAsia="Tahoma" w:hAnsi="Tahoma" w:cs="Tahoma"/>
                <w:b/>
                <w:sz w:val="20"/>
                <w:szCs w:val="20"/>
              </w:rPr>
            </w:pPr>
          </w:p>
        </w:tc>
      </w:tr>
      <w:tr w:rsidR="00AC5480" w14:paraId="3118473B" w14:textId="77777777">
        <w:trPr>
          <w:trHeight w:val="302"/>
        </w:trPr>
        <w:tc>
          <w:tcPr>
            <w:tcW w:w="1148" w:type="dxa"/>
            <w:vMerge/>
            <w:shd w:val="clear" w:color="auto" w:fill="E8E8E8"/>
            <w:vAlign w:val="center"/>
          </w:tcPr>
          <w:p w14:paraId="4FFA4B46" w14:textId="77777777" w:rsidR="00AC5480" w:rsidRDefault="00AC5480" w:rsidP="00AC5480">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5026AE8B"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3.5</w:t>
            </w:r>
          </w:p>
        </w:tc>
        <w:tc>
          <w:tcPr>
            <w:tcW w:w="2328" w:type="dxa"/>
          </w:tcPr>
          <w:p w14:paraId="2D0EE66B"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48AA7EA0" w14:textId="2FAA5D61" w:rsidR="00AC5480" w:rsidRDefault="00AC5480" w:rsidP="00AC5480">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28" w:type="dxa"/>
          </w:tcPr>
          <w:p w14:paraId="4FC894B8" w14:textId="77777777" w:rsidR="00AC5480" w:rsidRDefault="00AC5480" w:rsidP="00AC5480">
            <w:pPr>
              <w:spacing w:line="276" w:lineRule="auto"/>
              <w:jc w:val="center"/>
              <w:rPr>
                <w:rFonts w:ascii="Tahoma" w:eastAsia="Tahoma" w:hAnsi="Tahoma" w:cs="Tahoma"/>
                <w:b/>
                <w:sz w:val="20"/>
                <w:szCs w:val="20"/>
              </w:rPr>
            </w:pPr>
          </w:p>
        </w:tc>
        <w:tc>
          <w:tcPr>
            <w:tcW w:w="2179" w:type="dxa"/>
          </w:tcPr>
          <w:p w14:paraId="5CFE3374" w14:textId="77777777" w:rsidR="00AC5480" w:rsidRDefault="00AC5480" w:rsidP="00AC5480">
            <w:pPr>
              <w:spacing w:line="276" w:lineRule="auto"/>
              <w:jc w:val="right"/>
              <w:rPr>
                <w:rFonts w:ascii="Tahoma" w:eastAsia="Tahoma" w:hAnsi="Tahoma" w:cs="Tahoma"/>
                <w:b/>
                <w:sz w:val="20"/>
                <w:szCs w:val="20"/>
              </w:rPr>
            </w:pPr>
          </w:p>
        </w:tc>
        <w:tc>
          <w:tcPr>
            <w:tcW w:w="2016" w:type="dxa"/>
            <w:vMerge/>
            <w:vAlign w:val="center"/>
          </w:tcPr>
          <w:p w14:paraId="1F08D677" w14:textId="77777777" w:rsidR="00AC5480" w:rsidRDefault="00AC5480" w:rsidP="00AC5480">
            <w:pPr>
              <w:widowControl w:val="0"/>
              <w:pBdr>
                <w:top w:val="nil"/>
                <w:left w:val="nil"/>
                <w:bottom w:val="nil"/>
                <w:right w:val="nil"/>
                <w:between w:val="nil"/>
              </w:pBdr>
              <w:spacing w:line="276" w:lineRule="auto"/>
              <w:rPr>
                <w:rFonts w:ascii="Tahoma" w:eastAsia="Tahoma" w:hAnsi="Tahoma" w:cs="Tahoma"/>
                <w:b/>
                <w:sz w:val="20"/>
                <w:szCs w:val="20"/>
              </w:rPr>
            </w:pPr>
          </w:p>
        </w:tc>
      </w:tr>
      <w:tr w:rsidR="00AC5480" w14:paraId="746F3CD7" w14:textId="77777777">
        <w:trPr>
          <w:trHeight w:val="302"/>
        </w:trPr>
        <w:tc>
          <w:tcPr>
            <w:tcW w:w="1148" w:type="dxa"/>
            <w:vMerge/>
            <w:shd w:val="clear" w:color="auto" w:fill="E8E8E8"/>
            <w:vAlign w:val="center"/>
          </w:tcPr>
          <w:p w14:paraId="0B717E86" w14:textId="77777777" w:rsidR="00AC5480" w:rsidRDefault="00AC5480" w:rsidP="00AC5480">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1C0F9739"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3.6</w:t>
            </w:r>
          </w:p>
        </w:tc>
        <w:tc>
          <w:tcPr>
            <w:tcW w:w="2328" w:type="dxa"/>
          </w:tcPr>
          <w:p w14:paraId="1D29368F" w14:textId="77777777" w:rsidR="00AC5480" w:rsidRDefault="00AC5480" w:rsidP="00AC5480">
            <w:pPr>
              <w:spacing w:line="276" w:lineRule="auto"/>
              <w:jc w:val="center"/>
              <w:rPr>
                <w:rFonts w:ascii="Tahoma" w:eastAsia="Tahoma" w:hAnsi="Tahoma" w:cs="Tahoma"/>
                <w:b/>
                <w:sz w:val="20"/>
                <w:szCs w:val="20"/>
              </w:rPr>
            </w:pPr>
          </w:p>
        </w:tc>
        <w:tc>
          <w:tcPr>
            <w:tcW w:w="2028" w:type="dxa"/>
          </w:tcPr>
          <w:p w14:paraId="35CD2928"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23942AEB" w14:textId="1AB0B1FC" w:rsidR="00AC5480" w:rsidRDefault="00AC5480" w:rsidP="00AC5480">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14:paraId="063F4102" w14:textId="77777777" w:rsidR="00AC5480" w:rsidRDefault="00AC5480" w:rsidP="00AC5480">
            <w:pPr>
              <w:spacing w:line="276" w:lineRule="auto"/>
              <w:jc w:val="right"/>
              <w:rPr>
                <w:rFonts w:ascii="Tahoma" w:eastAsia="Tahoma" w:hAnsi="Tahoma" w:cs="Tahoma"/>
                <w:b/>
                <w:sz w:val="20"/>
                <w:szCs w:val="20"/>
              </w:rPr>
            </w:pPr>
          </w:p>
        </w:tc>
        <w:tc>
          <w:tcPr>
            <w:tcW w:w="2016" w:type="dxa"/>
            <w:vMerge/>
            <w:vAlign w:val="center"/>
          </w:tcPr>
          <w:p w14:paraId="43AD8FB7" w14:textId="77777777" w:rsidR="00AC5480" w:rsidRDefault="00AC5480" w:rsidP="00AC5480">
            <w:pPr>
              <w:widowControl w:val="0"/>
              <w:pBdr>
                <w:top w:val="nil"/>
                <w:left w:val="nil"/>
                <w:bottom w:val="nil"/>
                <w:right w:val="nil"/>
                <w:between w:val="nil"/>
              </w:pBdr>
              <w:spacing w:line="276" w:lineRule="auto"/>
              <w:rPr>
                <w:rFonts w:ascii="Tahoma" w:eastAsia="Tahoma" w:hAnsi="Tahoma" w:cs="Tahoma"/>
                <w:b/>
                <w:sz w:val="20"/>
                <w:szCs w:val="20"/>
              </w:rPr>
            </w:pPr>
          </w:p>
        </w:tc>
      </w:tr>
      <w:tr w:rsidR="00AC5480" w14:paraId="5002D184" w14:textId="77777777">
        <w:trPr>
          <w:trHeight w:val="302"/>
        </w:trPr>
        <w:tc>
          <w:tcPr>
            <w:tcW w:w="1148" w:type="dxa"/>
            <w:vMerge/>
            <w:shd w:val="clear" w:color="auto" w:fill="E8E8E8"/>
            <w:vAlign w:val="center"/>
          </w:tcPr>
          <w:p w14:paraId="6A7DEA61" w14:textId="77777777" w:rsidR="00AC5480" w:rsidRDefault="00AC5480" w:rsidP="00AC5480">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7B958930"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3.7</w:t>
            </w:r>
          </w:p>
        </w:tc>
        <w:tc>
          <w:tcPr>
            <w:tcW w:w="2328" w:type="dxa"/>
          </w:tcPr>
          <w:p w14:paraId="32BD039B" w14:textId="77777777" w:rsidR="00AC5480" w:rsidRDefault="00AC5480" w:rsidP="00AC5480">
            <w:pPr>
              <w:spacing w:line="276" w:lineRule="auto"/>
              <w:jc w:val="center"/>
              <w:rPr>
                <w:rFonts w:ascii="Tahoma" w:eastAsia="Tahoma" w:hAnsi="Tahoma" w:cs="Tahoma"/>
                <w:b/>
                <w:sz w:val="20"/>
                <w:szCs w:val="20"/>
              </w:rPr>
            </w:pPr>
          </w:p>
        </w:tc>
        <w:tc>
          <w:tcPr>
            <w:tcW w:w="2028" w:type="dxa"/>
          </w:tcPr>
          <w:p w14:paraId="18400CE1" w14:textId="77777777" w:rsidR="00AC5480" w:rsidRDefault="00AC5480" w:rsidP="00AC5480">
            <w:pPr>
              <w:spacing w:line="276" w:lineRule="auto"/>
              <w:jc w:val="center"/>
              <w:rPr>
                <w:rFonts w:ascii="Tahoma" w:eastAsia="Tahoma" w:hAnsi="Tahoma" w:cs="Tahoma"/>
                <w:b/>
                <w:sz w:val="20"/>
                <w:szCs w:val="20"/>
              </w:rPr>
            </w:pPr>
          </w:p>
        </w:tc>
        <w:tc>
          <w:tcPr>
            <w:tcW w:w="2179" w:type="dxa"/>
          </w:tcPr>
          <w:p w14:paraId="07A8CAD8" w14:textId="77777777" w:rsidR="00AC5480" w:rsidRDefault="00AC5480" w:rsidP="00AC5480">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284C5FE2" w14:textId="717A8015" w:rsidR="00AC5480" w:rsidRDefault="00AC5480" w:rsidP="00AC5480">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14:paraId="15073181" w14:textId="77777777" w:rsidR="00AC5480" w:rsidRDefault="00AC5480" w:rsidP="00AC5480">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0A5354B6" w14:textId="77777777">
        <w:trPr>
          <w:trHeight w:val="302"/>
        </w:trPr>
        <w:tc>
          <w:tcPr>
            <w:tcW w:w="1148" w:type="dxa"/>
            <w:vMerge w:val="restart"/>
            <w:shd w:val="clear" w:color="auto" w:fill="E8E8E8"/>
            <w:vAlign w:val="center"/>
          </w:tcPr>
          <w:p w14:paraId="172CA2E0" w14:textId="77777777" w:rsidR="009748B3" w:rsidRDefault="00C21DAF">
            <w:pPr>
              <w:spacing w:line="276" w:lineRule="auto"/>
              <w:jc w:val="center"/>
              <w:rPr>
                <w:rFonts w:ascii="Tahoma" w:eastAsia="Tahoma" w:hAnsi="Tahoma" w:cs="Tahoma"/>
                <w:b/>
                <w:sz w:val="20"/>
                <w:szCs w:val="20"/>
              </w:rPr>
            </w:pPr>
            <w:r>
              <w:rPr>
                <w:rFonts w:ascii="Tahoma" w:eastAsia="Tahoma" w:hAnsi="Tahoma" w:cs="Tahoma"/>
                <w:b/>
                <w:sz w:val="20"/>
                <w:szCs w:val="20"/>
              </w:rPr>
              <w:t>Ví dụ 4</w:t>
            </w:r>
          </w:p>
        </w:tc>
        <w:tc>
          <w:tcPr>
            <w:tcW w:w="1355" w:type="dxa"/>
            <w:shd w:val="clear" w:color="auto" w:fill="E8E8E8"/>
          </w:tcPr>
          <w:p w14:paraId="267130C3" w14:textId="77777777" w:rsidR="009748B3" w:rsidRDefault="00C21DAF">
            <w:pPr>
              <w:spacing w:line="276" w:lineRule="auto"/>
              <w:jc w:val="center"/>
              <w:rPr>
                <w:rFonts w:ascii="Tahoma" w:eastAsia="Tahoma" w:hAnsi="Tahoma" w:cs="Tahoma"/>
                <w:b/>
                <w:sz w:val="20"/>
                <w:szCs w:val="20"/>
              </w:rPr>
            </w:pPr>
            <w:r>
              <w:rPr>
                <w:rFonts w:ascii="Tahoma" w:eastAsia="Tahoma" w:hAnsi="Tahoma" w:cs="Tahoma"/>
                <w:b/>
                <w:sz w:val="20"/>
                <w:szCs w:val="20"/>
              </w:rPr>
              <w:t>4.1</w:t>
            </w:r>
          </w:p>
        </w:tc>
        <w:tc>
          <w:tcPr>
            <w:tcW w:w="2328" w:type="dxa"/>
          </w:tcPr>
          <w:p w14:paraId="5F6863F5" w14:textId="77777777" w:rsidR="009748B3" w:rsidRDefault="009748B3">
            <w:pPr>
              <w:spacing w:line="276" w:lineRule="auto"/>
              <w:jc w:val="center"/>
              <w:rPr>
                <w:rFonts w:ascii="Tahoma" w:eastAsia="Tahoma" w:hAnsi="Tahoma" w:cs="Tahoma"/>
                <w:b/>
                <w:sz w:val="20"/>
                <w:szCs w:val="20"/>
              </w:rPr>
            </w:pPr>
          </w:p>
        </w:tc>
        <w:tc>
          <w:tcPr>
            <w:tcW w:w="2028" w:type="dxa"/>
          </w:tcPr>
          <w:p w14:paraId="42CF93E8" w14:textId="740D9688" w:rsidR="009748B3" w:rsidRDefault="009748B3" w:rsidP="00667752">
            <w:pPr>
              <w:spacing w:line="276" w:lineRule="auto"/>
              <w:jc w:val="center"/>
              <w:rPr>
                <w:rFonts w:ascii="Tahoma" w:eastAsia="Tahoma" w:hAnsi="Tahoma" w:cs="Tahoma"/>
                <w:b/>
                <w:sz w:val="20"/>
                <w:szCs w:val="20"/>
              </w:rPr>
            </w:pPr>
          </w:p>
        </w:tc>
        <w:tc>
          <w:tcPr>
            <w:tcW w:w="2179" w:type="dxa"/>
          </w:tcPr>
          <w:p w14:paraId="78314AA8" w14:textId="77777777" w:rsidR="00667752" w:rsidRDefault="00667752" w:rsidP="00667752">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6E8145DD" w14:textId="160A05DF" w:rsidR="009748B3" w:rsidRDefault="00667752" w:rsidP="00667752">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val="restart"/>
          </w:tcPr>
          <w:p w14:paraId="203971CD" w14:textId="77777777" w:rsidR="00667752" w:rsidRDefault="00667752" w:rsidP="00667752">
            <w:pPr>
              <w:spacing w:line="276" w:lineRule="auto"/>
              <w:rPr>
                <w:rFonts w:ascii="Tahoma" w:eastAsia="Tahoma" w:hAnsi="Tahoma" w:cs="Tahoma"/>
                <w:b/>
                <w:sz w:val="20"/>
                <w:szCs w:val="20"/>
              </w:rPr>
            </w:pPr>
          </w:p>
          <w:p w14:paraId="56CF81F0" w14:textId="77777777" w:rsidR="00667752" w:rsidRDefault="00667752" w:rsidP="00667752">
            <w:pPr>
              <w:spacing w:line="276" w:lineRule="auto"/>
              <w:rPr>
                <w:rFonts w:ascii="Tahoma" w:eastAsia="Tahoma" w:hAnsi="Tahoma" w:cs="Tahoma"/>
                <w:b/>
                <w:sz w:val="20"/>
                <w:szCs w:val="20"/>
              </w:rPr>
            </w:pPr>
          </w:p>
          <w:p w14:paraId="71B8C46D" w14:textId="77777777" w:rsidR="00667752" w:rsidRDefault="00667752" w:rsidP="00667752">
            <w:pPr>
              <w:spacing w:line="276" w:lineRule="auto"/>
              <w:rPr>
                <w:rFonts w:ascii="Tahoma" w:eastAsia="Tahoma" w:hAnsi="Tahoma" w:cs="Tahoma"/>
                <w:b/>
                <w:sz w:val="20"/>
                <w:szCs w:val="20"/>
              </w:rPr>
            </w:pPr>
          </w:p>
          <w:p w14:paraId="5A04EF0B" w14:textId="64B5743F" w:rsidR="009748B3" w:rsidRDefault="00667752" w:rsidP="00667752">
            <w:pPr>
              <w:spacing w:line="276" w:lineRule="auto"/>
              <w:jc w:val="center"/>
              <w:rPr>
                <w:rFonts w:ascii="Tahoma" w:eastAsia="Tahoma" w:hAnsi="Tahoma" w:cs="Tahoma"/>
                <w:b/>
                <w:sz w:val="20"/>
                <w:szCs w:val="20"/>
              </w:rPr>
            </w:pPr>
            <w:r>
              <w:rPr>
                <w:rFonts w:ascii="Tahoma" w:eastAsia="Tahoma" w:hAnsi="Tahoma" w:cs="Tahoma"/>
                <w:b/>
                <w:sz w:val="20"/>
                <w:szCs w:val="20"/>
              </w:rPr>
              <w:t>Môi trường của chúng ta</w:t>
            </w:r>
          </w:p>
        </w:tc>
      </w:tr>
      <w:tr w:rsidR="009748B3" w14:paraId="51CEDE08" w14:textId="77777777">
        <w:trPr>
          <w:trHeight w:val="302"/>
        </w:trPr>
        <w:tc>
          <w:tcPr>
            <w:tcW w:w="1148" w:type="dxa"/>
            <w:vMerge/>
            <w:shd w:val="clear" w:color="auto" w:fill="E8E8E8"/>
            <w:vAlign w:val="center"/>
          </w:tcPr>
          <w:p w14:paraId="39E58A2E"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35F2EC2A" w14:textId="77777777" w:rsidR="009748B3" w:rsidRDefault="00C21DAF">
            <w:pPr>
              <w:spacing w:line="276" w:lineRule="auto"/>
              <w:jc w:val="center"/>
              <w:rPr>
                <w:rFonts w:ascii="Tahoma" w:eastAsia="Tahoma" w:hAnsi="Tahoma" w:cs="Tahoma"/>
                <w:b/>
                <w:sz w:val="20"/>
                <w:szCs w:val="20"/>
              </w:rPr>
            </w:pPr>
            <w:r>
              <w:rPr>
                <w:rFonts w:ascii="Tahoma" w:eastAsia="Tahoma" w:hAnsi="Tahoma" w:cs="Tahoma"/>
                <w:b/>
                <w:sz w:val="20"/>
                <w:szCs w:val="20"/>
              </w:rPr>
              <w:t>4.2</w:t>
            </w:r>
          </w:p>
        </w:tc>
        <w:tc>
          <w:tcPr>
            <w:tcW w:w="2328" w:type="dxa"/>
          </w:tcPr>
          <w:p w14:paraId="435ADED9" w14:textId="77777777" w:rsidR="009748B3" w:rsidRDefault="009748B3">
            <w:pPr>
              <w:spacing w:line="276" w:lineRule="auto"/>
              <w:jc w:val="center"/>
              <w:rPr>
                <w:rFonts w:ascii="Tahoma" w:eastAsia="Tahoma" w:hAnsi="Tahoma" w:cs="Tahoma"/>
                <w:b/>
                <w:sz w:val="20"/>
                <w:szCs w:val="20"/>
              </w:rPr>
            </w:pPr>
          </w:p>
        </w:tc>
        <w:tc>
          <w:tcPr>
            <w:tcW w:w="2028" w:type="dxa"/>
          </w:tcPr>
          <w:p w14:paraId="4854DF4F" w14:textId="77777777" w:rsidR="00667752" w:rsidRDefault="00667752" w:rsidP="00667752">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52C555C8" w14:textId="7B07B5EF" w:rsidR="009748B3" w:rsidRDefault="00667752" w:rsidP="00667752">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14:paraId="7778C301" w14:textId="77777777" w:rsidR="009748B3" w:rsidRDefault="009748B3">
            <w:pPr>
              <w:spacing w:line="276" w:lineRule="auto"/>
              <w:jc w:val="right"/>
              <w:rPr>
                <w:rFonts w:ascii="Tahoma" w:eastAsia="Tahoma" w:hAnsi="Tahoma" w:cs="Tahoma"/>
                <w:b/>
                <w:sz w:val="20"/>
                <w:szCs w:val="20"/>
              </w:rPr>
            </w:pPr>
          </w:p>
        </w:tc>
        <w:tc>
          <w:tcPr>
            <w:tcW w:w="2016" w:type="dxa"/>
            <w:vMerge/>
          </w:tcPr>
          <w:p w14:paraId="6EDDE609"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50294BAE" w14:textId="77777777">
        <w:trPr>
          <w:trHeight w:val="302"/>
        </w:trPr>
        <w:tc>
          <w:tcPr>
            <w:tcW w:w="1148" w:type="dxa"/>
            <w:vMerge/>
            <w:shd w:val="clear" w:color="auto" w:fill="E8E8E8"/>
            <w:vAlign w:val="center"/>
          </w:tcPr>
          <w:p w14:paraId="0828AF01"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1BCE6187" w14:textId="77777777" w:rsidR="009748B3" w:rsidRDefault="00C21DAF">
            <w:pPr>
              <w:spacing w:line="276" w:lineRule="auto"/>
              <w:jc w:val="center"/>
              <w:rPr>
                <w:rFonts w:ascii="Tahoma" w:eastAsia="Tahoma" w:hAnsi="Tahoma" w:cs="Tahoma"/>
                <w:b/>
                <w:sz w:val="20"/>
                <w:szCs w:val="20"/>
              </w:rPr>
            </w:pPr>
            <w:r>
              <w:rPr>
                <w:rFonts w:ascii="Tahoma" w:eastAsia="Tahoma" w:hAnsi="Tahoma" w:cs="Tahoma"/>
                <w:b/>
                <w:sz w:val="20"/>
                <w:szCs w:val="20"/>
              </w:rPr>
              <w:t>4.3</w:t>
            </w:r>
          </w:p>
        </w:tc>
        <w:tc>
          <w:tcPr>
            <w:tcW w:w="2328" w:type="dxa"/>
          </w:tcPr>
          <w:p w14:paraId="5780394E" w14:textId="77777777" w:rsidR="009748B3" w:rsidRDefault="009748B3">
            <w:pPr>
              <w:spacing w:line="276" w:lineRule="auto"/>
              <w:jc w:val="center"/>
              <w:rPr>
                <w:rFonts w:ascii="Tahoma" w:eastAsia="Tahoma" w:hAnsi="Tahoma" w:cs="Tahoma"/>
                <w:b/>
                <w:sz w:val="20"/>
                <w:szCs w:val="20"/>
              </w:rPr>
            </w:pPr>
          </w:p>
        </w:tc>
        <w:tc>
          <w:tcPr>
            <w:tcW w:w="2028" w:type="dxa"/>
          </w:tcPr>
          <w:p w14:paraId="71DB82AA" w14:textId="77777777" w:rsidR="00667752" w:rsidRDefault="00667752" w:rsidP="00667752">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7D6F052E" w14:textId="0D30A2BB" w:rsidR="009748B3" w:rsidRDefault="00667752" w:rsidP="00667752">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14:paraId="2726A295" w14:textId="77777777" w:rsidR="009748B3" w:rsidRDefault="009748B3">
            <w:pPr>
              <w:spacing w:line="276" w:lineRule="auto"/>
              <w:jc w:val="right"/>
              <w:rPr>
                <w:rFonts w:ascii="Tahoma" w:eastAsia="Tahoma" w:hAnsi="Tahoma" w:cs="Tahoma"/>
                <w:b/>
                <w:sz w:val="20"/>
                <w:szCs w:val="20"/>
              </w:rPr>
            </w:pPr>
          </w:p>
        </w:tc>
        <w:tc>
          <w:tcPr>
            <w:tcW w:w="2016" w:type="dxa"/>
            <w:vMerge/>
          </w:tcPr>
          <w:p w14:paraId="10380520"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153D1EB5" w14:textId="77777777">
        <w:trPr>
          <w:trHeight w:val="302"/>
        </w:trPr>
        <w:tc>
          <w:tcPr>
            <w:tcW w:w="1148" w:type="dxa"/>
            <w:vMerge/>
            <w:shd w:val="clear" w:color="auto" w:fill="E8E8E8"/>
            <w:vAlign w:val="center"/>
          </w:tcPr>
          <w:p w14:paraId="5B492EBF"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21933BBE" w14:textId="77777777" w:rsidR="009748B3" w:rsidRDefault="00C21DAF">
            <w:pPr>
              <w:spacing w:line="276" w:lineRule="auto"/>
              <w:jc w:val="center"/>
              <w:rPr>
                <w:rFonts w:ascii="Tahoma" w:eastAsia="Tahoma" w:hAnsi="Tahoma" w:cs="Tahoma"/>
                <w:b/>
                <w:sz w:val="20"/>
                <w:szCs w:val="20"/>
              </w:rPr>
            </w:pPr>
            <w:r>
              <w:rPr>
                <w:rFonts w:ascii="Tahoma" w:eastAsia="Tahoma" w:hAnsi="Tahoma" w:cs="Tahoma"/>
                <w:b/>
                <w:sz w:val="20"/>
                <w:szCs w:val="20"/>
              </w:rPr>
              <w:t>4.4</w:t>
            </w:r>
          </w:p>
        </w:tc>
        <w:tc>
          <w:tcPr>
            <w:tcW w:w="2328" w:type="dxa"/>
          </w:tcPr>
          <w:p w14:paraId="2867A026" w14:textId="77777777" w:rsidR="009748B3" w:rsidRDefault="009748B3">
            <w:pPr>
              <w:spacing w:line="276" w:lineRule="auto"/>
              <w:jc w:val="center"/>
              <w:rPr>
                <w:rFonts w:ascii="Tahoma" w:eastAsia="Tahoma" w:hAnsi="Tahoma" w:cs="Tahoma"/>
                <w:b/>
                <w:sz w:val="20"/>
                <w:szCs w:val="20"/>
              </w:rPr>
            </w:pPr>
          </w:p>
        </w:tc>
        <w:tc>
          <w:tcPr>
            <w:tcW w:w="2028" w:type="dxa"/>
          </w:tcPr>
          <w:p w14:paraId="1DDF93DC" w14:textId="77777777" w:rsidR="00667752" w:rsidRDefault="00667752" w:rsidP="00667752">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4688C998" w14:textId="2538340B" w:rsidR="009748B3" w:rsidRDefault="00667752" w:rsidP="00667752">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14:paraId="08AAB1AD" w14:textId="77777777" w:rsidR="009748B3" w:rsidRDefault="009748B3">
            <w:pPr>
              <w:spacing w:line="276" w:lineRule="auto"/>
              <w:jc w:val="right"/>
              <w:rPr>
                <w:rFonts w:ascii="Tahoma" w:eastAsia="Tahoma" w:hAnsi="Tahoma" w:cs="Tahoma"/>
                <w:b/>
                <w:sz w:val="20"/>
                <w:szCs w:val="20"/>
              </w:rPr>
            </w:pPr>
          </w:p>
        </w:tc>
        <w:tc>
          <w:tcPr>
            <w:tcW w:w="2016" w:type="dxa"/>
            <w:vMerge/>
          </w:tcPr>
          <w:p w14:paraId="176EEB14"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r w:rsidR="009748B3" w14:paraId="6286F1D4" w14:textId="77777777">
        <w:trPr>
          <w:trHeight w:val="302"/>
        </w:trPr>
        <w:tc>
          <w:tcPr>
            <w:tcW w:w="1148" w:type="dxa"/>
            <w:vMerge/>
            <w:shd w:val="clear" w:color="auto" w:fill="E8E8E8"/>
            <w:vAlign w:val="center"/>
          </w:tcPr>
          <w:p w14:paraId="64CFC152"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11385024" w14:textId="77777777" w:rsidR="009748B3" w:rsidRDefault="00C21DAF">
            <w:pPr>
              <w:spacing w:line="276" w:lineRule="auto"/>
              <w:jc w:val="center"/>
              <w:rPr>
                <w:rFonts w:ascii="Tahoma" w:eastAsia="Tahoma" w:hAnsi="Tahoma" w:cs="Tahoma"/>
                <w:b/>
                <w:sz w:val="20"/>
                <w:szCs w:val="20"/>
              </w:rPr>
            </w:pPr>
            <w:r>
              <w:rPr>
                <w:rFonts w:ascii="Tahoma" w:eastAsia="Tahoma" w:hAnsi="Tahoma" w:cs="Tahoma"/>
                <w:b/>
                <w:sz w:val="20"/>
                <w:szCs w:val="20"/>
              </w:rPr>
              <w:t>4.5</w:t>
            </w:r>
          </w:p>
        </w:tc>
        <w:tc>
          <w:tcPr>
            <w:tcW w:w="2328" w:type="dxa"/>
          </w:tcPr>
          <w:p w14:paraId="38673764" w14:textId="77777777" w:rsidR="009748B3" w:rsidRDefault="009748B3">
            <w:pPr>
              <w:spacing w:line="276" w:lineRule="auto"/>
              <w:jc w:val="center"/>
              <w:rPr>
                <w:rFonts w:ascii="Tahoma" w:eastAsia="Tahoma" w:hAnsi="Tahoma" w:cs="Tahoma"/>
                <w:b/>
                <w:sz w:val="20"/>
                <w:szCs w:val="20"/>
              </w:rPr>
            </w:pPr>
          </w:p>
        </w:tc>
        <w:tc>
          <w:tcPr>
            <w:tcW w:w="2028" w:type="dxa"/>
          </w:tcPr>
          <w:p w14:paraId="6AC4C7A6" w14:textId="77777777" w:rsidR="009748B3" w:rsidRDefault="009748B3">
            <w:pPr>
              <w:spacing w:line="276" w:lineRule="auto"/>
              <w:jc w:val="center"/>
              <w:rPr>
                <w:rFonts w:ascii="Tahoma" w:eastAsia="Tahoma" w:hAnsi="Tahoma" w:cs="Tahoma"/>
                <w:b/>
                <w:sz w:val="20"/>
                <w:szCs w:val="20"/>
              </w:rPr>
            </w:pPr>
          </w:p>
        </w:tc>
        <w:tc>
          <w:tcPr>
            <w:tcW w:w="2179" w:type="dxa"/>
          </w:tcPr>
          <w:p w14:paraId="198FF2A3" w14:textId="77777777" w:rsidR="00667752" w:rsidRDefault="00667752" w:rsidP="00667752">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29EFFE99" w14:textId="425C1AA7" w:rsidR="009748B3" w:rsidRDefault="00667752" w:rsidP="00667752">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tcPr>
          <w:p w14:paraId="7706FF8E" w14:textId="77777777" w:rsidR="009748B3" w:rsidRDefault="009748B3">
            <w:pPr>
              <w:widowControl w:val="0"/>
              <w:pBdr>
                <w:top w:val="nil"/>
                <w:left w:val="nil"/>
                <w:bottom w:val="nil"/>
                <w:right w:val="nil"/>
                <w:between w:val="nil"/>
              </w:pBdr>
              <w:spacing w:line="276" w:lineRule="auto"/>
              <w:rPr>
                <w:rFonts w:ascii="Tahoma" w:eastAsia="Tahoma" w:hAnsi="Tahoma" w:cs="Tahoma"/>
                <w:b/>
                <w:sz w:val="20"/>
                <w:szCs w:val="20"/>
              </w:rPr>
            </w:pPr>
          </w:p>
        </w:tc>
      </w:tr>
    </w:tbl>
    <w:p w14:paraId="6DF84CF8" w14:textId="77777777" w:rsidR="009748B3" w:rsidRDefault="009748B3">
      <w:pPr>
        <w:spacing w:line="276" w:lineRule="auto"/>
        <w:rPr>
          <w:rFonts w:ascii="Tahoma" w:eastAsia="Tahoma" w:hAnsi="Tahoma" w:cs="Tahoma"/>
        </w:rPr>
      </w:pPr>
    </w:p>
    <w:p w14:paraId="69ADC911" w14:textId="77777777" w:rsidR="009748B3" w:rsidRDefault="009748B3">
      <w:pPr>
        <w:spacing w:line="276" w:lineRule="auto"/>
        <w:jc w:val="center"/>
        <w:rPr>
          <w:rFonts w:ascii="Tahoma" w:eastAsia="Tahoma" w:hAnsi="Tahoma" w:cs="Tahoma"/>
          <w:b/>
        </w:rPr>
      </w:pPr>
    </w:p>
    <w:p w14:paraId="4B077E7F" w14:textId="77777777" w:rsidR="009748B3" w:rsidRDefault="009748B3">
      <w:pPr>
        <w:spacing w:line="276" w:lineRule="auto"/>
        <w:rPr>
          <w:rFonts w:ascii="Tahoma" w:eastAsia="Tahoma" w:hAnsi="Tahoma" w:cs="Tahoma"/>
          <w:sz w:val="20"/>
          <w:szCs w:val="20"/>
        </w:rPr>
      </w:pPr>
    </w:p>
    <w:p w14:paraId="798CA87F" w14:textId="77777777" w:rsidR="009748B3" w:rsidRDefault="009748B3">
      <w:pPr>
        <w:spacing w:line="276" w:lineRule="auto"/>
        <w:jc w:val="center"/>
        <w:rPr>
          <w:rFonts w:ascii="Tahoma" w:eastAsia="Tahoma" w:hAnsi="Tahoma" w:cs="Tahoma"/>
          <w:sz w:val="20"/>
          <w:szCs w:val="20"/>
        </w:rPr>
      </w:pPr>
    </w:p>
    <w:p w14:paraId="24291297" w14:textId="77777777" w:rsidR="009748B3" w:rsidRDefault="009748B3">
      <w:pPr>
        <w:spacing w:line="276" w:lineRule="auto"/>
        <w:jc w:val="center"/>
        <w:rPr>
          <w:rFonts w:ascii="Tahoma" w:eastAsia="Tahoma" w:hAnsi="Tahoma" w:cs="Tahoma"/>
          <w:sz w:val="20"/>
          <w:szCs w:val="20"/>
        </w:rPr>
      </w:pPr>
    </w:p>
    <w:p w14:paraId="56BAE779" w14:textId="77777777" w:rsidR="009748B3" w:rsidRDefault="009748B3">
      <w:pPr>
        <w:spacing w:line="276" w:lineRule="auto"/>
        <w:jc w:val="center"/>
        <w:rPr>
          <w:rFonts w:ascii="Tahoma" w:eastAsia="Tahoma" w:hAnsi="Tahoma" w:cs="Tahoma"/>
          <w:sz w:val="20"/>
          <w:szCs w:val="20"/>
        </w:rPr>
      </w:pPr>
    </w:p>
    <w:p w14:paraId="5B4EE4C6" w14:textId="77777777" w:rsidR="009748B3" w:rsidRDefault="009748B3">
      <w:pPr>
        <w:spacing w:line="276" w:lineRule="auto"/>
        <w:jc w:val="center"/>
        <w:rPr>
          <w:rFonts w:ascii="Tahoma" w:eastAsia="Tahoma" w:hAnsi="Tahoma" w:cs="Tahoma"/>
          <w:sz w:val="20"/>
          <w:szCs w:val="20"/>
        </w:rPr>
      </w:pPr>
    </w:p>
    <w:p w14:paraId="7CAB5545" w14:textId="77777777" w:rsidR="009748B3" w:rsidRDefault="009748B3">
      <w:pPr>
        <w:spacing w:line="276" w:lineRule="auto"/>
        <w:jc w:val="center"/>
        <w:rPr>
          <w:rFonts w:ascii="Tahoma" w:eastAsia="Tahoma" w:hAnsi="Tahoma" w:cs="Tahoma"/>
          <w:sz w:val="20"/>
          <w:szCs w:val="20"/>
        </w:rPr>
      </w:pPr>
    </w:p>
    <w:p w14:paraId="53F333FF" w14:textId="77777777" w:rsidR="009748B3" w:rsidRDefault="009748B3">
      <w:pPr>
        <w:spacing w:line="276" w:lineRule="auto"/>
        <w:rPr>
          <w:rFonts w:ascii="Tahoma" w:eastAsia="Tahoma" w:hAnsi="Tahoma" w:cs="Tahoma"/>
          <w:b/>
        </w:rPr>
      </w:pPr>
    </w:p>
    <w:p w14:paraId="341EA843" w14:textId="77777777" w:rsidR="009748B3" w:rsidRDefault="009748B3"/>
    <w:sectPr w:rsidR="009748B3">
      <w:footerReference w:type="even" r:id="rId9"/>
      <w:footerReference w:type="default" r:id="rId10"/>
      <w:pgSz w:w="11900" w:h="16840"/>
      <w:pgMar w:top="1440" w:right="985" w:bottom="1418"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61566" w14:textId="77777777" w:rsidR="00B47D49" w:rsidRDefault="00B47D49">
      <w:r>
        <w:separator/>
      </w:r>
    </w:p>
  </w:endnote>
  <w:endnote w:type="continuationSeparator" w:id="0">
    <w:p w14:paraId="4B3D9DBF" w14:textId="77777777" w:rsidR="00B47D49" w:rsidRDefault="00B47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FA5BC" w14:textId="77777777" w:rsidR="009748B3" w:rsidRDefault="00C21DA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3A561B41" w14:textId="77777777" w:rsidR="009748B3" w:rsidRDefault="009748B3">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BAD86" w14:textId="77777777" w:rsidR="009748B3" w:rsidRDefault="00C21DA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FB2AE3">
      <w:rPr>
        <w:noProof/>
        <w:color w:val="000000"/>
      </w:rPr>
      <w:t>5</w:t>
    </w:r>
    <w:r>
      <w:rPr>
        <w:color w:val="000000"/>
      </w:rPr>
      <w:fldChar w:fldCharType="end"/>
    </w:r>
  </w:p>
  <w:p w14:paraId="1CBCD2E9" w14:textId="77777777" w:rsidR="009748B3" w:rsidRDefault="009748B3">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AC7AB" w14:textId="77777777" w:rsidR="00B47D49" w:rsidRDefault="00B47D49">
      <w:r>
        <w:separator/>
      </w:r>
    </w:p>
  </w:footnote>
  <w:footnote w:type="continuationSeparator" w:id="0">
    <w:p w14:paraId="18FE2C9D" w14:textId="77777777" w:rsidR="00B47D49" w:rsidRDefault="00B47D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81B3A"/>
    <w:multiLevelType w:val="multilevel"/>
    <w:tmpl w:val="50D2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A3054F"/>
    <w:multiLevelType w:val="multilevel"/>
    <w:tmpl w:val="9E86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517C4E"/>
    <w:multiLevelType w:val="multilevel"/>
    <w:tmpl w:val="3AC8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ED6B63"/>
    <w:multiLevelType w:val="multilevel"/>
    <w:tmpl w:val="F3DE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8B3"/>
    <w:rsid w:val="00015A0A"/>
    <w:rsid w:val="00051041"/>
    <w:rsid w:val="00075973"/>
    <w:rsid w:val="000D33BB"/>
    <w:rsid w:val="001226F1"/>
    <w:rsid w:val="001F495F"/>
    <w:rsid w:val="002464D7"/>
    <w:rsid w:val="00257A07"/>
    <w:rsid w:val="003E4569"/>
    <w:rsid w:val="004A5E66"/>
    <w:rsid w:val="005F7299"/>
    <w:rsid w:val="0063576C"/>
    <w:rsid w:val="00667752"/>
    <w:rsid w:val="00713571"/>
    <w:rsid w:val="00794D76"/>
    <w:rsid w:val="008B64B5"/>
    <w:rsid w:val="008E34EC"/>
    <w:rsid w:val="009748B3"/>
    <w:rsid w:val="00AC5480"/>
    <w:rsid w:val="00AD0545"/>
    <w:rsid w:val="00B47D49"/>
    <w:rsid w:val="00C21DAF"/>
    <w:rsid w:val="00DA3C6D"/>
    <w:rsid w:val="00DE234E"/>
    <w:rsid w:val="00DF445A"/>
    <w:rsid w:val="00E355CB"/>
    <w:rsid w:val="00E96AB2"/>
    <w:rsid w:val="00ED1F6F"/>
    <w:rsid w:val="00F20504"/>
    <w:rsid w:val="00FB2A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4"/>
        <w:szCs w:val="24"/>
        <w:lang w:val="en-GB"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4"/>
        <w:szCs w:val="24"/>
        <w:lang w:val="en-GB"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879453">
      <w:bodyDiv w:val="1"/>
      <w:marLeft w:val="0"/>
      <w:marRight w:val="0"/>
      <w:marTop w:val="0"/>
      <w:marBottom w:val="0"/>
      <w:divBdr>
        <w:top w:val="none" w:sz="0" w:space="0" w:color="auto"/>
        <w:left w:val="none" w:sz="0" w:space="0" w:color="auto"/>
        <w:bottom w:val="none" w:sz="0" w:space="0" w:color="auto"/>
        <w:right w:val="none" w:sz="0" w:space="0" w:color="auto"/>
      </w:divBdr>
      <w:divsChild>
        <w:div w:id="2003972977">
          <w:marLeft w:val="0"/>
          <w:marRight w:val="0"/>
          <w:marTop w:val="0"/>
          <w:marBottom w:val="0"/>
          <w:divBdr>
            <w:top w:val="none" w:sz="0" w:space="0" w:color="auto"/>
            <w:left w:val="none" w:sz="0" w:space="0" w:color="auto"/>
            <w:bottom w:val="none" w:sz="0" w:space="0" w:color="auto"/>
            <w:right w:val="none" w:sz="0" w:space="0" w:color="auto"/>
          </w:divBdr>
          <w:divsChild>
            <w:div w:id="505218498">
              <w:marLeft w:val="0"/>
              <w:marRight w:val="0"/>
              <w:marTop w:val="0"/>
              <w:marBottom w:val="0"/>
              <w:divBdr>
                <w:top w:val="none" w:sz="0" w:space="0" w:color="auto"/>
                <w:left w:val="none" w:sz="0" w:space="0" w:color="auto"/>
                <w:bottom w:val="none" w:sz="0" w:space="0" w:color="auto"/>
                <w:right w:val="none" w:sz="0" w:space="0" w:color="auto"/>
              </w:divBdr>
              <w:divsChild>
                <w:div w:id="747264130">
                  <w:marLeft w:val="0"/>
                  <w:marRight w:val="-90"/>
                  <w:marTop w:val="0"/>
                  <w:marBottom w:val="0"/>
                  <w:divBdr>
                    <w:top w:val="none" w:sz="0" w:space="0" w:color="auto"/>
                    <w:left w:val="none" w:sz="0" w:space="0" w:color="auto"/>
                    <w:bottom w:val="none" w:sz="0" w:space="0" w:color="auto"/>
                    <w:right w:val="none" w:sz="0" w:space="0" w:color="auto"/>
                  </w:divBdr>
                  <w:divsChild>
                    <w:div w:id="396440334">
                      <w:marLeft w:val="0"/>
                      <w:marRight w:val="0"/>
                      <w:marTop w:val="0"/>
                      <w:marBottom w:val="0"/>
                      <w:divBdr>
                        <w:top w:val="none" w:sz="0" w:space="0" w:color="auto"/>
                        <w:left w:val="none" w:sz="0" w:space="0" w:color="auto"/>
                        <w:bottom w:val="none" w:sz="0" w:space="0" w:color="auto"/>
                        <w:right w:val="none" w:sz="0" w:space="0" w:color="auto"/>
                      </w:divBdr>
                      <w:divsChild>
                        <w:div w:id="947617701">
                          <w:marLeft w:val="0"/>
                          <w:marRight w:val="0"/>
                          <w:marTop w:val="0"/>
                          <w:marBottom w:val="0"/>
                          <w:divBdr>
                            <w:top w:val="none" w:sz="0" w:space="0" w:color="auto"/>
                            <w:left w:val="none" w:sz="0" w:space="0" w:color="auto"/>
                            <w:bottom w:val="none" w:sz="0" w:space="0" w:color="auto"/>
                            <w:right w:val="none" w:sz="0" w:space="0" w:color="auto"/>
                          </w:divBdr>
                          <w:divsChild>
                            <w:div w:id="2125884158">
                              <w:marLeft w:val="240"/>
                              <w:marRight w:val="240"/>
                              <w:marTop w:val="0"/>
                              <w:marBottom w:val="60"/>
                              <w:divBdr>
                                <w:top w:val="none" w:sz="0" w:space="0" w:color="auto"/>
                                <w:left w:val="none" w:sz="0" w:space="0" w:color="auto"/>
                                <w:bottom w:val="none" w:sz="0" w:space="0" w:color="auto"/>
                                <w:right w:val="none" w:sz="0" w:space="0" w:color="auto"/>
                              </w:divBdr>
                              <w:divsChild>
                                <w:div w:id="152570994">
                                  <w:marLeft w:val="150"/>
                                  <w:marRight w:val="0"/>
                                  <w:marTop w:val="0"/>
                                  <w:marBottom w:val="0"/>
                                  <w:divBdr>
                                    <w:top w:val="none" w:sz="0" w:space="0" w:color="auto"/>
                                    <w:left w:val="none" w:sz="0" w:space="0" w:color="auto"/>
                                    <w:bottom w:val="none" w:sz="0" w:space="0" w:color="auto"/>
                                    <w:right w:val="none" w:sz="0" w:space="0" w:color="auto"/>
                                  </w:divBdr>
                                  <w:divsChild>
                                    <w:div w:id="1601988555">
                                      <w:marLeft w:val="0"/>
                                      <w:marRight w:val="0"/>
                                      <w:marTop w:val="0"/>
                                      <w:marBottom w:val="0"/>
                                      <w:divBdr>
                                        <w:top w:val="none" w:sz="0" w:space="0" w:color="auto"/>
                                        <w:left w:val="none" w:sz="0" w:space="0" w:color="auto"/>
                                        <w:bottom w:val="none" w:sz="0" w:space="0" w:color="auto"/>
                                        <w:right w:val="none" w:sz="0" w:space="0" w:color="auto"/>
                                      </w:divBdr>
                                      <w:divsChild>
                                        <w:div w:id="1958757186">
                                          <w:marLeft w:val="0"/>
                                          <w:marRight w:val="0"/>
                                          <w:marTop w:val="0"/>
                                          <w:marBottom w:val="0"/>
                                          <w:divBdr>
                                            <w:top w:val="none" w:sz="0" w:space="0" w:color="auto"/>
                                            <w:left w:val="none" w:sz="0" w:space="0" w:color="auto"/>
                                            <w:bottom w:val="none" w:sz="0" w:space="0" w:color="auto"/>
                                            <w:right w:val="none" w:sz="0" w:space="0" w:color="auto"/>
                                          </w:divBdr>
                                          <w:divsChild>
                                            <w:div w:id="1141924871">
                                              <w:marLeft w:val="0"/>
                                              <w:marRight w:val="0"/>
                                              <w:marTop w:val="0"/>
                                              <w:marBottom w:val="60"/>
                                              <w:divBdr>
                                                <w:top w:val="none" w:sz="0" w:space="0" w:color="auto"/>
                                                <w:left w:val="none" w:sz="0" w:space="0" w:color="auto"/>
                                                <w:bottom w:val="none" w:sz="0" w:space="0" w:color="auto"/>
                                                <w:right w:val="none" w:sz="0" w:space="0" w:color="auto"/>
                                              </w:divBdr>
                                              <w:divsChild>
                                                <w:div w:id="1511020617">
                                                  <w:marLeft w:val="0"/>
                                                  <w:marRight w:val="0"/>
                                                  <w:marTop w:val="0"/>
                                                  <w:marBottom w:val="0"/>
                                                  <w:divBdr>
                                                    <w:top w:val="none" w:sz="0" w:space="0" w:color="auto"/>
                                                    <w:left w:val="none" w:sz="0" w:space="0" w:color="auto"/>
                                                    <w:bottom w:val="none" w:sz="0" w:space="0" w:color="auto"/>
                                                    <w:right w:val="none" w:sz="0" w:space="0" w:color="auto"/>
                                                  </w:divBdr>
                                                  <w:divsChild>
                                                    <w:div w:id="1232231032">
                                                      <w:marLeft w:val="0"/>
                                                      <w:marRight w:val="0"/>
                                                      <w:marTop w:val="0"/>
                                                      <w:marBottom w:val="0"/>
                                                      <w:divBdr>
                                                        <w:top w:val="none" w:sz="0" w:space="0" w:color="auto"/>
                                                        <w:left w:val="none" w:sz="0" w:space="0" w:color="auto"/>
                                                        <w:bottom w:val="none" w:sz="0" w:space="0" w:color="auto"/>
                                                        <w:right w:val="none" w:sz="0" w:space="0" w:color="auto"/>
                                                      </w:divBdr>
                                                    </w:div>
                                                  </w:divsChild>
                                                </w:div>
                                                <w:div w:id="2105102408">
                                                  <w:marLeft w:val="0"/>
                                                  <w:marRight w:val="0"/>
                                                  <w:marTop w:val="150"/>
                                                  <w:marBottom w:val="0"/>
                                                  <w:divBdr>
                                                    <w:top w:val="none" w:sz="0" w:space="0" w:color="auto"/>
                                                    <w:left w:val="none" w:sz="0" w:space="0" w:color="auto"/>
                                                    <w:bottom w:val="none" w:sz="0" w:space="0" w:color="auto"/>
                                                    <w:right w:val="none" w:sz="0" w:space="0" w:color="auto"/>
                                                  </w:divBdr>
                                                </w:div>
                                                <w:div w:id="1233586288">
                                                  <w:marLeft w:val="0"/>
                                                  <w:marRight w:val="0"/>
                                                  <w:marTop w:val="0"/>
                                                  <w:marBottom w:val="0"/>
                                                  <w:divBdr>
                                                    <w:top w:val="none" w:sz="0" w:space="0" w:color="auto"/>
                                                    <w:left w:val="none" w:sz="0" w:space="0" w:color="auto"/>
                                                    <w:bottom w:val="none" w:sz="0" w:space="0" w:color="auto"/>
                                                    <w:right w:val="none" w:sz="0" w:space="0" w:color="auto"/>
                                                  </w:divBdr>
                                                  <w:divsChild>
                                                    <w:div w:id="1014501482">
                                                      <w:marLeft w:val="0"/>
                                                      <w:marRight w:val="0"/>
                                                      <w:marTop w:val="0"/>
                                                      <w:marBottom w:val="0"/>
                                                      <w:divBdr>
                                                        <w:top w:val="none" w:sz="0" w:space="0" w:color="auto"/>
                                                        <w:left w:val="none" w:sz="0" w:space="0" w:color="auto"/>
                                                        <w:bottom w:val="none" w:sz="0" w:space="0" w:color="auto"/>
                                                        <w:right w:val="none" w:sz="0" w:space="0" w:color="auto"/>
                                                      </w:divBdr>
                                                      <w:divsChild>
                                                        <w:div w:id="1076584970">
                                                          <w:marLeft w:val="0"/>
                                                          <w:marRight w:val="0"/>
                                                          <w:marTop w:val="0"/>
                                                          <w:marBottom w:val="0"/>
                                                          <w:divBdr>
                                                            <w:top w:val="none" w:sz="0" w:space="0" w:color="auto"/>
                                                            <w:left w:val="none" w:sz="0" w:space="0" w:color="auto"/>
                                                            <w:bottom w:val="none" w:sz="0" w:space="0" w:color="auto"/>
                                                            <w:right w:val="none" w:sz="0" w:space="0" w:color="auto"/>
                                                          </w:divBdr>
                                                          <w:divsChild>
                                                            <w:div w:id="1584222258">
                                                              <w:marLeft w:val="0"/>
                                                              <w:marRight w:val="0"/>
                                                              <w:marTop w:val="0"/>
                                                              <w:marBottom w:val="0"/>
                                                              <w:divBdr>
                                                                <w:top w:val="none" w:sz="0" w:space="0" w:color="auto"/>
                                                                <w:left w:val="none" w:sz="0" w:space="0" w:color="auto"/>
                                                                <w:bottom w:val="none" w:sz="0" w:space="0" w:color="auto"/>
                                                                <w:right w:val="none" w:sz="0" w:space="0" w:color="auto"/>
                                                              </w:divBdr>
                                                              <w:divsChild>
                                                                <w:div w:id="1879271760">
                                                                  <w:marLeft w:val="105"/>
                                                                  <w:marRight w:val="105"/>
                                                                  <w:marTop w:val="90"/>
                                                                  <w:marBottom w:val="150"/>
                                                                  <w:divBdr>
                                                                    <w:top w:val="none" w:sz="0" w:space="0" w:color="auto"/>
                                                                    <w:left w:val="none" w:sz="0" w:space="0" w:color="auto"/>
                                                                    <w:bottom w:val="none" w:sz="0" w:space="0" w:color="auto"/>
                                                                    <w:right w:val="none" w:sz="0" w:space="0" w:color="auto"/>
                                                                  </w:divBdr>
                                                                </w:div>
                                                                <w:div w:id="1504272476">
                                                                  <w:marLeft w:val="105"/>
                                                                  <w:marRight w:val="105"/>
                                                                  <w:marTop w:val="90"/>
                                                                  <w:marBottom w:val="150"/>
                                                                  <w:divBdr>
                                                                    <w:top w:val="none" w:sz="0" w:space="0" w:color="auto"/>
                                                                    <w:left w:val="none" w:sz="0" w:space="0" w:color="auto"/>
                                                                    <w:bottom w:val="none" w:sz="0" w:space="0" w:color="auto"/>
                                                                    <w:right w:val="none" w:sz="0" w:space="0" w:color="auto"/>
                                                                  </w:divBdr>
                                                                </w:div>
                                                                <w:div w:id="1623803406">
                                                                  <w:marLeft w:val="105"/>
                                                                  <w:marRight w:val="105"/>
                                                                  <w:marTop w:val="90"/>
                                                                  <w:marBottom w:val="150"/>
                                                                  <w:divBdr>
                                                                    <w:top w:val="none" w:sz="0" w:space="0" w:color="auto"/>
                                                                    <w:left w:val="none" w:sz="0" w:space="0" w:color="auto"/>
                                                                    <w:bottom w:val="none" w:sz="0" w:space="0" w:color="auto"/>
                                                                    <w:right w:val="none" w:sz="0" w:space="0" w:color="auto"/>
                                                                  </w:divBdr>
                                                                </w:div>
                                                                <w:div w:id="810750936">
                                                                  <w:marLeft w:val="105"/>
                                                                  <w:marRight w:val="105"/>
                                                                  <w:marTop w:val="90"/>
                                                                  <w:marBottom w:val="150"/>
                                                                  <w:divBdr>
                                                                    <w:top w:val="none" w:sz="0" w:space="0" w:color="auto"/>
                                                                    <w:left w:val="none" w:sz="0" w:space="0" w:color="auto"/>
                                                                    <w:bottom w:val="none" w:sz="0" w:space="0" w:color="auto"/>
                                                                    <w:right w:val="none" w:sz="0" w:space="0" w:color="auto"/>
                                                                  </w:divBdr>
                                                                </w:div>
                                                                <w:div w:id="1097628853">
                                                                  <w:marLeft w:val="105"/>
                                                                  <w:marRight w:val="105"/>
                                                                  <w:marTop w:val="90"/>
                                                                  <w:marBottom w:val="150"/>
                                                                  <w:divBdr>
                                                                    <w:top w:val="none" w:sz="0" w:space="0" w:color="auto"/>
                                                                    <w:left w:val="none" w:sz="0" w:space="0" w:color="auto"/>
                                                                    <w:bottom w:val="none" w:sz="0" w:space="0" w:color="auto"/>
                                                                    <w:right w:val="none" w:sz="0" w:space="0" w:color="auto"/>
                                                                  </w:divBdr>
                                                                </w:div>
                                                                <w:div w:id="154035892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1599961">
          <w:marLeft w:val="0"/>
          <w:marRight w:val="0"/>
          <w:marTop w:val="0"/>
          <w:marBottom w:val="0"/>
          <w:divBdr>
            <w:top w:val="none" w:sz="0" w:space="0" w:color="auto"/>
            <w:left w:val="none" w:sz="0" w:space="0" w:color="auto"/>
            <w:bottom w:val="none" w:sz="0" w:space="0" w:color="auto"/>
            <w:right w:val="none" w:sz="0" w:space="0" w:color="auto"/>
          </w:divBdr>
          <w:divsChild>
            <w:div w:id="1698850744">
              <w:marLeft w:val="0"/>
              <w:marRight w:val="0"/>
              <w:marTop w:val="0"/>
              <w:marBottom w:val="0"/>
              <w:divBdr>
                <w:top w:val="none" w:sz="0" w:space="0" w:color="auto"/>
                <w:left w:val="none" w:sz="0" w:space="0" w:color="auto"/>
                <w:bottom w:val="none" w:sz="0" w:space="0" w:color="auto"/>
                <w:right w:val="none" w:sz="0" w:space="0" w:color="auto"/>
              </w:divBdr>
              <w:divsChild>
                <w:div w:id="6840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13023">
      <w:bodyDiv w:val="1"/>
      <w:marLeft w:val="0"/>
      <w:marRight w:val="0"/>
      <w:marTop w:val="0"/>
      <w:marBottom w:val="0"/>
      <w:divBdr>
        <w:top w:val="none" w:sz="0" w:space="0" w:color="auto"/>
        <w:left w:val="none" w:sz="0" w:space="0" w:color="auto"/>
        <w:bottom w:val="none" w:sz="0" w:space="0" w:color="auto"/>
        <w:right w:val="none" w:sz="0" w:space="0" w:color="auto"/>
      </w:divBdr>
    </w:div>
    <w:div w:id="882139521">
      <w:bodyDiv w:val="1"/>
      <w:marLeft w:val="0"/>
      <w:marRight w:val="0"/>
      <w:marTop w:val="0"/>
      <w:marBottom w:val="0"/>
      <w:divBdr>
        <w:top w:val="none" w:sz="0" w:space="0" w:color="auto"/>
        <w:left w:val="none" w:sz="0" w:space="0" w:color="auto"/>
        <w:bottom w:val="none" w:sz="0" w:space="0" w:color="auto"/>
        <w:right w:val="none" w:sz="0" w:space="0" w:color="auto"/>
      </w:divBdr>
      <w:divsChild>
        <w:div w:id="833954420">
          <w:marLeft w:val="0"/>
          <w:marRight w:val="0"/>
          <w:marTop w:val="0"/>
          <w:marBottom w:val="0"/>
          <w:divBdr>
            <w:top w:val="none" w:sz="0" w:space="0" w:color="auto"/>
            <w:left w:val="none" w:sz="0" w:space="0" w:color="auto"/>
            <w:bottom w:val="none" w:sz="0" w:space="0" w:color="auto"/>
            <w:right w:val="none" w:sz="0" w:space="0" w:color="auto"/>
          </w:divBdr>
          <w:divsChild>
            <w:div w:id="751051272">
              <w:marLeft w:val="0"/>
              <w:marRight w:val="0"/>
              <w:marTop w:val="0"/>
              <w:marBottom w:val="0"/>
              <w:divBdr>
                <w:top w:val="none" w:sz="0" w:space="0" w:color="auto"/>
                <w:left w:val="none" w:sz="0" w:space="0" w:color="auto"/>
                <w:bottom w:val="none" w:sz="0" w:space="0" w:color="auto"/>
                <w:right w:val="none" w:sz="0" w:space="0" w:color="auto"/>
              </w:divBdr>
              <w:divsChild>
                <w:div w:id="868882958">
                  <w:marLeft w:val="0"/>
                  <w:marRight w:val="-90"/>
                  <w:marTop w:val="0"/>
                  <w:marBottom w:val="0"/>
                  <w:divBdr>
                    <w:top w:val="none" w:sz="0" w:space="0" w:color="auto"/>
                    <w:left w:val="none" w:sz="0" w:space="0" w:color="auto"/>
                    <w:bottom w:val="none" w:sz="0" w:space="0" w:color="auto"/>
                    <w:right w:val="none" w:sz="0" w:space="0" w:color="auto"/>
                  </w:divBdr>
                  <w:divsChild>
                    <w:div w:id="265891895">
                      <w:marLeft w:val="0"/>
                      <w:marRight w:val="0"/>
                      <w:marTop w:val="0"/>
                      <w:marBottom w:val="0"/>
                      <w:divBdr>
                        <w:top w:val="none" w:sz="0" w:space="0" w:color="auto"/>
                        <w:left w:val="none" w:sz="0" w:space="0" w:color="auto"/>
                        <w:bottom w:val="none" w:sz="0" w:space="0" w:color="auto"/>
                        <w:right w:val="none" w:sz="0" w:space="0" w:color="auto"/>
                      </w:divBdr>
                      <w:divsChild>
                        <w:div w:id="582645085">
                          <w:marLeft w:val="0"/>
                          <w:marRight w:val="0"/>
                          <w:marTop w:val="0"/>
                          <w:marBottom w:val="0"/>
                          <w:divBdr>
                            <w:top w:val="none" w:sz="0" w:space="0" w:color="auto"/>
                            <w:left w:val="none" w:sz="0" w:space="0" w:color="auto"/>
                            <w:bottom w:val="none" w:sz="0" w:space="0" w:color="auto"/>
                            <w:right w:val="none" w:sz="0" w:space="0" w:color="auto"/>
                          </w:divBdr>
                          <w:divsChild>
                            <w:div w:id="322507908">
                              <w:marLeft w:val="240"/>
                              <w:marRight w:val="240"/>
                              <w:marTop w:val="0"/>
                              <w:marBottom w:val="60"/>
                              <w:divBdr>
                                <w:top w:val="none" w:sz="0" w:space="0" w:color="auto"/>
                                <w:left w:val="none" w:sz="0" w:space="0" w:color="auto"/>
                                <w:bottom w:val="none" w:sz="0" w:space="0" w:color="auto"/>
                                <w:right w:val="none" w:sz="0" w:space="0" w:color="auto"/>
                              </w:divBdr>
                              <w:divsChild>
                                <w:div w:id="1372265915">
                                  <w:marLeft w:val="150"/>
                                  <w:marRight w:val="0"/>
                                  <w:marTop w:val="0"/>
                                  <w:marBottom w:val="0"/>
                                  <w:divBdr>
                                    <w:top w:val="none" w:sz="0" w:space="0" w:color="auto"/>
                                    <w:left w:val="none" w:sz="0" w:space="0" w:color="auto"/>
                                    <w:bottom w:val="none" w:sz="0" w:space="0" w:color="auto"/>
                                    <w:right w:val="none" w:sz="0" w:space="0" w:color="auto"/>
                                  </w:divBdr>
                                  <w:divsChild>
                                    <w:div w:id="214585115">
                                      <w:marLeft w:val="0"/>
                                      <w:marRight w:val="0"/>
                                      <w:marTop w:val="0"/>
                                      <w:marBottom w:val="0"/>
                                      <w:divBdr>
                                        <w:top w:val="none" w:sz="0" w:space="0" w:color="auto"/>
                                        <w:left w:val="none" w:sz="0" w:space="0" w:color="auto"/>
                                        <w:bottom w:val="none" w:sz="0" w:space="0" w:color="auto"/>
                                        <w:right w:val="none" w:sz="0" w:space="0" w:color="auto"/>
                                      </w:divBdr>
                                      <w:divsChild>
                                        <w:div w:id="1735857717">
                                          <w:marLeft w:val="0"/>
                                          <w:marRight w:val="0"/>
                                          <w:marTop w:val="0"/>
                                          <w:marBottom w:val="0"/>
                                          <w:divBdr>
                                            <w:top w:val="none" w:sz="0" w:space="0" w:color="auto"/>
                                            <w:left w:val="none" w:sz="0" w:space="0" w:color="auto"/>
                                            <w:bottom w:val="none" w:sz="0" w:space="0" w:color="auto"/>
                                            <w:right w:val="none" w:sz="0" w:space="0" w:color="auto"/>
                                          </w:divBdr>
                                          <w:divsChild>
                                            <w:div w:id="1576353766">
                                              <w:marLeft w:val="0"/>
                                              <w:marRight w:val="0"/>
                                              <w:marTop w:val="0"/>
                                              <w:marBottom w:val="60"/>
                                              <w:divBdr>
                                                <w:top w:val="none" w:sz="0" w:space="0" w:color="auto"/>
                                                <w:left w:val="none" w:sz="0" w:space="0" w:color="auto"/>
                                                <w:bottom w:val="none" w:sz="0" w:space="0" w:color="auto"/>
                                                <w:right w:val="none" w:sz="0" w:space="0" w:color="auto"/>
                                              </w:divBdr>
                                              <w:divsChild>
                                                <w:div w:id="1058556644">
                                                  <w:marLeft w:val="0"/>
                                                  <w:marRight w:val="0"/>
                                                  <w:marTop w:val="0"/>
                                                  <w:marBottom w:val="0"/>
                                                  <w:divBdr>
                                                    <w:top w:val="none" w:sz="0" w:space="0" w:color="auto"/>
                                                    <w:left w:val="none" w:sz="0" w:space="0" w:color="auto"/>
                                                    <w:bottom w:val="none" w:sz="0" w:space="0" w:color="auto"/>
                                                    <w:right w:val="none" w:sz="0" w:space="0" w:color="auto"/>
                                                  </w:divBdr>
                                                  <w:divsChild>
                                                    <w:div w:id="1438915344">
                                                      <w:marLeft w:val="0"/>
                                                      <w:marRight w:val="0"/>
                                                      <w:marTop w:val="0"/>
                                                      <w:marBottom w:val="0"/>
                                                      <w:divBdr>
                                                        <w:top w:val="none" w:sz="0" w:space="0" w:color="auto"/>
                                                        <w:left w:val="none" w:sz="0" w:space="0" w:color="auto"/>
                                                        <w:bottom w:val="none" w:sz="0" w:space="0" w:color="auto"/>
                                                        <w:right w:val="none" w:sz="0" w:space="0" w:color="auto"/>
                                                      </w:divBdr>
                                                    </w:div>
                                                  </w:divsChild>
                                                </w:div>
                                                <w:div w:id="807866296">
                                                  <w:marLeft w:val="0"/>
                                                  <w:marRight w:val="0"/>
                                                  <w:marTop w:val="150"/>
                                                  <w:marBottom w:val="0"/>
                                                  <w:divBdr>
                                                    <w:top w:val="none" w:sz="0" w:space="0" w:color="auto"/>
                                                    <w:left w:val="none" w:sz="0" w:space="0" w:color="auto"/>
                                                    <w:bottom w:val="none" w:sz="0" w:space="0" w:color="auto"/>
                                                    <w:right w:val="none" w:sz="0" w:space="0" w:color="auto"/>
                                                  </w:divBdr>
                                                </w:div>
                                                <w:div w:id="263849530">
                                                  <w:marLeft w:val="0"/>
                                                  <w:marRight w:val="0"/>
                                                  <w:marTop w:val="0"/>
                                                  <w:marBottom w:val="0"/>
                                                  <w:divBdr>
                                                    <w:top w:val="none" w:sz="0" w:space="0" w:color="auto"/>
                                                    <w:left w:val="none" w:sz="0" w:space="0" w:color="auto"/>
                                                    <w:bottom w:val="none" w:sz="0" w:space="0" w:color="auto"/>
                                                    <w:right w:val="none" w:sz="0" w:space="0" w:color="auto"/>
                                                  </w:divBdr>
                                                  <w:divsChild>
                                                    <w:div w:id="1549874100">
                                                      <w:marLeft w:val="0"/>
                                                      <w:marRight w:val="0"/>
                                                      <w:marTop w:val="0"/>
                                                      <w:marBottom w:val="0"/>
                                                      <w:divBdr>
                                                        <w:top w:val="none" w:sz="0" w:space="0" w:color="auto"/>
                                                        <w:left w:val="none" w:sz="0" w:space="0" w:color="auto"/>
                                                        <w:bottom w:val="none" w:sz="0" w:space="0" w:color="auto"/>
                                                        <w:right w:val="none" w:sz="0" w:space="0" w:color="auto"/>
                                                      </w:divBdr>
                                                      <w:divsChild>
                                                        <w:div w:id="1259217468">
                                                          <w:marLeft w:val="0"/>
                                                          <w:marRight w:val="0"/>
                                                          <w:marTop w:val="0"/>
                                                          <w:marBottom w:val="0"/>
                                                          <w:divBdr>
                                                            <w:top w:val="none" w:sz="0" w:space="0" w:color="auto"/>
                                                            <w:left w:val="none" w:sz="0" w:space="0" w:color="auto"/>
                                                            <w:bottom w:val="none" w:sz="0" w:space="0" w:color="auto"/>
                                                            <w:right w:val="none" w:sz="0" w:space="0" w:color="auto"/>
                                                          </w:divBdr>
                                                          <w:divsChild>
                                                            <w:div w:id="1898592702">
                                                              <w:marLeft w:val="0"/>
                                                              <w:marRight w:val="0"/>
                                                              <w:marTop w:val="0"/>
                                                              <w:marBottom w:val="0"/>
                                                              <w:divBdr>
                                                                <w:top w:val="none" w:sz="0" w:space="0" w:color="auto"/>
                                                                <w:left w:val="none" w:sz="0" w:space="0" w:color="auto"/>
                                                                <w:bottom w:val="none" w:sz="0" w:space="0" w:color="auto"/>
                                                                <w:right w:val="none" w:sz="0" w:space="0" w:color="auto"/>
                                                              </w:divBdr>
                                                              <w:divsChild>
                                                                <w:div w:id="521435973">
                                                                  <w:marLeft w:val="105"/>
                                                                  <w:marRight w:val="105"/>
                                                                  <w:marTop w:val="90"/>
                                                                  <w:marBottom w:val="150"/>
                                                                  <w:divBdr>
                                                                    <w:top w:val="none" w:sz="0" w:space="0" w:color="auto"/>
                                                                    <w:left w:val="none" w:sz="0" w:space="0" w:color="auto"/>
                                                                    <w:bottom w:val="none" w:sz="0" w:space="0" w:color="auto"/>
                                                                    <w:right w:val="none" w:sz="0" w:space="0" w:color="auto"/>
                                                                  </w:divBdr>
                                                                </w:div>
                                                                <w:div w:id="943655649">
                                                                  <w:marLeft w:val="105"/>
                                                                  <w:marRight w:val="105"/>
                                                                  <w:marTop w:val="90"/>
                                                                  <w:marBottom w:val="150"/>
                                                                  <w:divBdr>
                                                                    <w:top w:val="none" w:sz="0" w:space="0" w:color="auto"/>
                                                                    <w:left w:val="none" w:sz="0" w:space="0" w:color="auto"/>
                                                                    <w:bottom w:val="none" w:sz="0" w:space="0" w:color="auto"/>
                                                                    <w:right w:val="none" w:sz="0" w:space="0" w:color="auto"/>
                                                                  </w:divBdr>
                                                                </w:div>
                                                                <w:div w:id="1793865861">
                                                                  <w:marLeft w:val="105"/>
                                                                  <w:marRight w:val="105"/>
                                                                  <w:marTop w:val="90"/>
                                                                  <w:marBottom w:val="150"/>
                                                                  <w:divBdr>
                                                                    <w:top w:val="none" w:sz="0" w:space="0" w:color="auto"/>
                                                                    <w:left w:val="none" w:sz="0" w:space="0" w:color="auto"/>
                                                                    <w:bottom w:val="none" w:sz="0" w:space="0" w:color="auto"/>
                                                                    <w:right w:val="none" w:sz="0" w:space="0" w:color="auto"/>
                                                                  </w:divBdr>
                                                                </w:div>
                                                                <w:div w:id="1842351262">
                                                                  <w:marLeft w:val="105"/>
                                                                  <w:marRight w:val="105"/>
                                                                  <w:marTop w:val="90"/>
                                                                  <w:marBottom w:val="150"/>
                                                                  <w:divBdr>
                                                                    <w:top w:val="none" w:sz="0" w:space="0" w:color="auto"/>
                                                                    <w:left w:val="none" w:sz="0" w:space="0" w:color="auto"/>
                                                                    <w:bottom w:val="none" w:sz="0" w:space="0" w:color="auto"/>
                                                                    <w:right w:val="none" w:sz="0" w:space="0" w:color="auto"/>
                                                                  </w:divBdr>
                                                                </w:div>
                                                                <w:div w:id="493762425">
                                                                  <w:marLeft w:val="105"/>
                                                                  <w:marRight w:val="105"/>
                                                                  <w:marTop w:val="90"/>
                                                                  <w:marBottom w:val="150"/>
                                                                  <w:divBdr>
                                                                    <w:top w:val="none" w:sz="0" w:space="0" w:color="auto"/>
                                                                    <w:left w:val="none" w:sz="0" w:space="0" w:color="auto"/>
                                                                    <w:bottom w:val="none" w:sz="0" w:space="0" w:color="auto"/>
                                                                    <w:right w:val="none" w:sz="0" w:space="0" w:color="auto"/>
                                                                  </w:divBdr>
                                                                </w:div>
                                                                <w:div w:id="104964427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9116141">
          <w:marLeft w:val="0"/>
          <w:marRight w:val="0"/>
          <w:marTop w:val="0"/>
          <w:marBottom w:val="0"/>
          <w:divBdr>
            <w:top w:val="none" w:sz="0" w:space="0" w:color="auto"/>
            <w:left w:val="none" w:sz="0" w:space="0" w:color="auto"/>
            <w:bottom w:val="none" w:sz="0" w:space="0" w:color="auto"/>
            <w:right w:val="none" w:sz="0" w:space="0" w:color="auto"/>
          </w:divBdr>
          <w:divsChild>
            <w:div w:id="1997491629">
              <w:marLeft w:val="0"/>
              <w:marRight w:val="0"/>
              <w:marTop w:val="0"/>
              <w:marBottom w:val="0"/>
              <w:divBdr>
                <w:top w:val="none" w:sz="0" w:space="0" w:color="auto"/>
                <w:left w:val="none" w:sz="0" w:space="0" w:color="auto"/>
                <w:bottom w:val="none" w:sz="0" w:space="0" w:color="auto"/>
                <w:right w:val="none" w:sz="0" w:space="0" w:color="auto"/>
              </w:divBdr>
              <w:divsChild>
                <w:div w:id="205379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G53y5tHNnYCaWlaKfCrnN0Ydg==">CgMxLjA4AHIhMWdUc3NfVlFGLWxzaGxRbDlDZEVvZXU3cXZpSTFGZV9R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 Ho</dc:creator>
  <cp:lastModifiedBy>DUC</cp:lastModifiedBy>
  <cp:revision>4</cp:revision>
  <dcterms:created xsi:type="dcterms:W3CDTF">2024-07-12T08:21:00Z</dcterms:created>
  <dcterms:modified xsi:type="dcterms:W3CDTF">2024-07-24T17:37:00Z</dcterms:modified>
</cp:coreProperties>
</file>