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2A9CD" w14:textId="7248E87C" w:rsidR="00D97058" w:rsidRPr="00094674" w:rsidRDefault="00E077C8">
      <w:pPr>
        <w:rPr>
          <w:rFonts w:ascii="Times New Roman" w:hAnsi="Times New Roman" w:cs="Times New Roman"/>
          <w:sz w:val="28"/>
          <w:szCs w:val="28"/>
          <w:lang w:val="en-GB"/>
        </w:rPr>
      </w:pPr>
      <w:r w:rsidRPr="00094674">
        <w:rPr>
          <w:rFonts w:ascii="Times New Roman" w:hAnsi="Times New Roman" w:cs="Times New Roman"/>
          <w:sz w:val="28"/>
          <w:szCs w:val="28"/>
          <w:lang w:val="en-GB"/>
        </w:rPr>
        <w:t>Bài 23:</w:t>
      </w:r>
    </w:p>
    <w:p w14:paraId="4AF4A047" w14:textId="77777777" w:rsidR="00FE1727" w:rsidRPr="00094674" w:rsidRDefault="00FE1727" w:rsidP="00FE1727">
      <w:pPr>
        <w:rPr>
          <w:rFonts w:ascii="Times New Roman" w:hAnsi="Times New Roman" w:cs="Times New Roman"/>
          <w:sz w:val="28"/>
          <w:szCs w:val="28"/>
        </w:rPr>
      </w:pPr>
      <w:r w:rsidRPr="00094674">
        <w:rPr>
          <w:rFonts w:ascii="Times New Roman" w:hAnsi="Times New Roman" w:cs="Times New Roman"/>
          <w:sz w:val="28"/>
          <w:szCs w:val="28"/>
        </w:rPr>
        <w:t xml:space="preserve">Câu 1: Đại lượng nào sau đây </w:t>
      </w:r>
      <w:r w:rsidRPr="00094674">
        <w:rPr>
          <w:rFonts w:ascii="Times New Roman" w:hAnsi="Times New Roman" w:cs="Times New Roman"/>
          <w:b/>
          <w:bCs/>
          <w:sz w:val="28"/>
          <w:szCs w:val="28"/>
        </w:rPr>
        <w:t>không phải</w:t>
      </w:r>
      <w:r w:rsidRPr="00094674">
        <w:rPr>
          <w:rFonts w:ascii="Times New Roman" w:hAnsi="Times New Roman" w:cs="Times New Roman"/>
          <w:sz w:val="28"/>
          <w:szCs w:val="28"/>
        </w:rPr>
        <w:t xml:space="preserve"> là một dạng năng lượng?</w:t>
      </w:r>
    </w:p>
    <w:p w14:paraId="720BD4EE" w14:textId="6E0C8A78" w:rsidR="00FE1727" w:rsidRPr="00094674" w:rsidRDefault="00FE1727">
      <w:pPr>
        <w:rPr>
          <w:rFonts w:ascii="Times New Roman" w:hAnsi="Times New Roman" w:cs="Times New Roman"/>
          <w:color w:val="FF0000"/>
          <w:sz w:val="28"/>
          <w:szCs w:val="28"/>
        </w:rPr>
      </w:pPr>
      <w:r w:rsidRPr="00094674">
        <w:rPr>
          <w:rFonts w:ascii="Times New Roman" w:hAnsi="Times New Roman" w:cs="Times New Roman"/>
          <w:sz w:val="28"/>
          <w:szCs w:val="28"/>
        </w:rPr>
        <w:t xml:space="preserve">A. Cơ năng </w:t>
      </w:r>
      <w:r w:rsidRPr="00094674">
        <w:rPr>
          <w:rFonts w:ascii="Times New Roman" w:hAnsi="Times New Roman" w:cs="Times New Roman"/>
          <w:sz w:val="28"/>
          <w:szCs w:val="28"/>
        </w:rPr>
        <w:tab/>
      </w:r>
      <w:r w:rsidRPr="00094674">
        <w:rPr>
          <w:rFonts w:ascii="Times New Roman" w:hAnsi="Times New Roman" w:cs="Times New Roman"/>
          <w:sz w:val="28"/>
          <w:szCs w:val="28"/>
        </w:rPr>
        <w:tab/>
        <w:t>B. Hóa năng</w:t>
      </w:r>
      <w:r w:rsidRPr="00094674">
        <w:rPr>
          <w:rFonts w:ascii="Times New Roman" w:hAnsi="Times New Roman" w:cs="Times New Roman"/>
          <w:sz w:val="28"/>
          <w:szCs w:val="28"/>
        </w:rPr>
        <w:tab/>
      </w:r>
      <w:r w:rsidRPr="00094674">
        <w:rPr>
          <w:rFonts w:ascii="Times New Roman" w:hAnsi="Times New Roman" w:cs="Times New Roman"/>
          <w:sz w:val="28"/>
          <w:szCs w:val="28"/>
        </w:rPr>
        <w:tab/>
        <w:t>C. Nhiệt năng</w:t>
      </w:r>
      <w:r w:rsidRPr="00094674">
        <w:rPr>
          <w:rFonts w:ascii="Times New Roman" w:hAnsi="Times New Roman" w:cs="Times New Roman"/>
          <w:sz w:val="28"/>
          <w:szCs w:val="28"/>
        </w:rPr>
        <w:tab/>
      </w:r>
      <w:r w:rsidRPr="00094674">
        <w:rPr>
          <w:rFonts w:ascii="Times New Roman" w:hAnsi="Times New Roman" w:cs="Times New Roman"/>
          <w:color w:val="FF0000"/>
          <w:sz w:val="28"/>
          <w:szCs w:val="28"/>
        </w:rPr>
        <w:t>D. Nhiệt lượng</w:t>
      </w:r>
    </w:p>
    <w:p w14:paraId="3306B833" w14:textId="258D7E09" w:rsidR="00FE1727" w:rsidRPr="00094674" w:rsidRDefault="00FE1727" w:rsidP="00FE1727">
      <w:pPr>
        <w:rPr>
          <w:rFonts w:ascii="Times New Roman" w:hAnsi="Times New Roman" w:cs="Times New Roman"/>
          <w:sz w:val="28"/>
          <w:szCs w:val="28"/>
        </w:rPr>
      </w:pPr>
      <w:r w:rsidRPr="00094674">
        <w:rPr>
          <w:rFonts w:ascii="Times New Roman" w:hAnsi="Times New Roman" w:cs="Times New Roman"/>
          <w:sz w:val="28"/>
          <w:szCs w:val="28"/>
        </w:rPr>
        <w:t xml:space="preserve">Câu </w:t>
      </w:r>
      <w:r w:rsidR="00094674">
        <w:rPr>
          <w:rFonts w:ascii="Times New Roman" w:hAnsi="Times New Roman" w:cs="Times New Roman"/>
          <w:sz w:val="28"/>
          <w:szCs w:val="28"/>
          <w:lang w:val="en-GB"/>
        </w:rPr>
        <w:t>2</w:t>
      </w:r>
      <w:r w:rsidRPr="00094674">
        <w:rPr>
          <w:rFonts w:ascii="Times New Roman" w:hAnsi="Times New Roman" w:cs="Times New Roman"/>
          <w:sz w:val="28"/>
          <w:szCs w:val="28"/>
        </w:rPr>
        <w:t>: Trong hệ SI, công được đo bằng:</w:t>
      </w:r>
    </w:p>
    <w:p w14:paraId="55121D9B" w14:textId="0056F159" w:rsidR="00FE1727" w:rsidRPr="00094674" w:rsidRDefault="00FE1727">
      <w:pPr>
        <w:rPr>
          <w:rFonts w:ascii="Times New Roman" w:hAnsi="Times New Roman" w:cs="Times New Roman"/>
          <w:sz w:val="28"/>
          <w:szCs w:val="28"/>
        </w:rPr>
      </w:pPr>
      <w:r w:rsidRPr="00094674">
        <w:rPr>
          <w:rFonts w:ascii="Times New Roman" w:hAnsi="Times New Roman" w:cs="Times New Roman"/>
          <w:sz w:val="28"/>
          <w:szCs w:val="28"/>
        </w:rPr>
        <w:t>A. cal</w:t>
      </w:r>
      <w:r w:rsidRPr="00094674">
        <w:rPr>
          <w:rFonts w:ascii="Times New Roman" w:hAnsi="Times New Roman" w:cs="Times New Roman"/>
          <w:sz w:val="28"/>
          <w:szCs w:val="28"/>
        </w:rPr>
        <w:tab/>
      </w:r>
      <w:r w:rsidRPr="00094674">
        <w:rPr>
          <w:rFonts w:ascii="Times New Roman" w:hAnsi="Times New Roman" w:cs="Times New Roman"/>
          <w:sz w:val="28"/>
          <w:szCs w:val="28"/>
        </w:rPr>
        <w:tab/>
      </w:r>
      <w:r w:rsidRPr="00094674">
        <w:rPr>
          <w:rFonts w:ascii="Times New Roman" w:hAnsi="Times New Roman" w:cs="Times New Roman"/>
          <w:sz w:val="28"/>
          <w:szCs w:val="28"/>
        </w:rPr>
        <w:tab/>
        <w:t>B. W</w:t>
      </w:r>
      <w:r w:rsidRPr="00094674">
        <w:rPr>
          <w:rFonts w:ascii="Times New Roman" w:hAnsi="Times New Roman" w:cs="Times New Roman"/>
          <w:sz w:val="28"/>
          <w:szCs w:val="28"/>
        </w:rPr>
        <w:tab/>
      </w:r>
      <w:r w:rsidRPr="00094674">
        <w:rPr>
          <w:rFonts w:ascii="Times New Roman" w:hAnsi="Times New Roman" w:cs="Times New Roman"/>
          <w:sz w:val="28"/>
          <w:szCs w:val="28"/>
        </w:rPr>
        <w:tab/>
      </w:r>
      <w:r w:rsidRPr="00094674">
        <w:rPr>
          <w:rFonts w:ascii="Times New Roman" w:hAnsi="Times New Roman" w:cs="Times New Roman"/>
          <w:sz w:val="28"/>
          <w:szCs w:val="28"/>
        </w:rPr>
        <w:tab/>
      </w:r>
      <w:r w:rsidRPr="00094674">
        <w:rPr>
          <w:rFonts w:ascii="Times New Roman" w:hAnsi="Times New Roman" w:cs="Times New Roman"/>
          <w:color w:val="FF0000"/>
          <w:sz w:val="28"/>
          <w:szCs w:val="28"/>
        </w:rPr>
        <w:t>C. J</w:t>
      </w:r>
      <w:r w:rsidRPr="00094674">
        <w:rPr>
          <w:rFonts w:ascii="Times New Roman" w:hAnsi="Times New Roman" w:cs="Times New Roman"/>
          <w:sz w:val="28"/>
          <w:szCs w:val="28"/>
        </w:rPr>
        <w:tab/>
      </w:r>
      <w:r w:rsidRPr="00094674">
        <w:rPr>
          <w:rFonts w:ascii="Times New Roman" w:hAnsi="Times New Roman" w:cs="Times New Roman"/>
          <w:sz w:val="28"/>
          <w:szCs w:val="28"/>
        </w:rPr>
        <w:tab/>
      </w:r>
      <w:r w:rsidRPr="00094674">
        <w:rPr>
          <w:rFonts w:ascii="Times New Roman" w:hAnsi="Times New Roman" w:cs="Times New Roman"/>
          <w:sz w:val="28"/>
          <w:szCs w:val="28"/>
        </w:rPr>
        <w:tab/>
        <w:t>D. W/s</w:t>
      </w:r>
    </w:p>
    <w:p w14:paraId="5D07AA71" w14:textId="7D2BECE3" w:rsidR="00E077C8" w:rsidRPr="00094674" w:rsidRDefault="00FE1727">
      <w:pPr>
        <w:rPr>
          <w:rFonts w:ascii="Times New Roman" w:hAnsi="Times New Roman" w:cs="Times New Roman"/>
          <w:sz w:val="28"/>
          <w:szCs w:val="28"/>
          <w:lang w:val="en-GB"/>
        </w:rPr>
      </w:pPr>
      <w:r w:rsidRPr="00094674">
        <w:rPr>
          <w:rFonts w:ascii="Times New Roman" w:hAnsi="Times New Roman" w:cs="Times New Roman"/>
          <w:sz w:val="28"/>
          <w:szCs w:val="28"/>
          <w:lang w:val="en-GB"/>
        </w:rPr>
        <w:t xml:space="preserve">Câu </w:t>
      </w:r>
      <w:r w:rsidR="00094674">
        <w:rPr>
          <w:rFonts w:ascii="Times New Roman" w:hAnsi="Times New Roman" w:cs="Times New Roman"/>
          <w:sz w:val="28"/>
          <w:szCs w:val="28"/>
          <w:lang w:val="en-GB"/>
        </w:rPr>
        <w:t>3</w:t>
      </w:r>
      <w:r w:rsidRPr="00094674">
        <w:rPr>
          <w:rFonts w:ascii="Times New Roman" w:hAnsi="Times New Roman" w:cs="Times New Roman"/>
          <w:sz w:val="28"/>
          <w:szCs w:val="28"/>
          <w:lang w:val="en-GB"/>
        </w:rPr>
        <w:t xml:space="preserve">: </w:t>
      </w:r>
      <w:r w:rsidR="00E077C8" w:rsidRPr="00094674">
        <w:rPr>
          <w:rFonts w:ascii="Times New Roman" w:hAnsi="Times New Roman" w:cs="Times New Roman"/>
          <w:sz w:val="28"/>
          <w:szCs w:val="28"/>
          <w:lang w:val="en-GB"/>
        </w:rPr>
        <w:t>Khi kéo một vật trượt lên trên mặt phẳng nghiêng, lực tác dụng vào vật nhưng không sinh công là</w:t>
      </w:r>
    </w:p>
    <w:p w14:paraId="5CA179D0" w14:textId="01B1FEB6" w:rsidR="00E077C8" w:rsidRPr="00094674" w:rsidRDefault="00E077C8" w:rsidP="00E077C8">
      <w:pPr>
        <w:pStyle w:val="ListParagraph"/>
        <w:numPr>
          <w:ilvl w:val="0"/>
          <w:numId w:val="1"/>
        </w:numPr>
        <w:rPr>
          <w:rFonts w:ascii="Times New Roman" w:hAnsi="Times New Roman" w:cs="Times New Roman"/>
          <w:sz w:val="28"/>
          <w:szCs w:val="28"/>
          <w:lang w:val="en-GB"/>
        </w:rPr>
      </w:pPr>
      <w:r w:rsidRPr="00094674">
        <w:rPr>
          <w:rFonts w:ascii="Times New Roman" w:hAnsi="Times New Roman" w:cs="Times New Roman"/>
          <w:sz w:val="28"/>
          <w:szCs w:val="28"/>
          <w:lang w:val="en-GB"/>
        </w:rPr>
        <w:t>Trọng lực</w:t>
      </w:r>
    </w:p>
    <w:p w14:paraId="24854C68" w14:textId="46BDA659" w:rsidR="00E077C8" w:rsidRPr="00094674" w:rsidRDefault="00E077C8" w:rsidP="00E077C8">
      <w:pPr>
        <w:pStyle w:val="ListParagraph"/>
        <w:numPr>
          <w:ilvl w:val="0"/>
          <w:numId w:val="1"/>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Phản lực</w:t>
      </w:r>
    </w:p>
    <w:p w14:paraId="74A375DA" w14:textId="4381D902" w:rsidR="00E077C8" w:rsidRPr="00094674" w:rsidRDefault="00E077C8" w:rsidP="00E077C8">
      <w:pPr>
        <w:pStyle w:val="ListParagraph"/>
        <w:numPr>
          <w:ilvl w:val="0"/>
          <w:numId w:val="1"/>
        </w:numPr>
        <w:rPr>
          <w:rFonts w:ascii="Times New Roman" w:hAnsi="Times New Roman" w:cs="Times New Roman"/>
          <w:sz w:val="28"/>
          <w:szCs w:val="28"/>
          <w:lang w:val="en-GB"/>
        </w:rPr>
      </w:pPr>
      <w:r w:rsidRPr="00094674">
        <w:rPr>
          <w:rFonts w:ascii="Times New Roman" w:hAnsi="Times New Roman" w:cs="Times New Roman"/>
          <w:sz w:val="28"/>
          <w:szCs w:val="28"/>
          <w:lang w:val="en-GB"/>
        </w:rPr>
        <w:t>Lực ma sát</w:t>
      </w:r>
    </w:p>
    <w:p w14:paraId="676EF5CB" w14:textId="6B998781" w:rsidR="00E077C8" w:rsidRPr="00094674" w:rsidRDefault="00E077C8" w:rsidP="00E077C8">
      <w:pPr>
        <w:pStyle w:val="ListParagraph"/>
        <w:numPr>
          <w:ilvl w:val="0"/>
          <w:numId w:val="1"/>
        </w:numPr>
        <w:rPr>
          <w:rFonts w:ascii="Times New Roman" w:hAnsi="Times New Roman" w:cs="Times New Roman"/>
          <w:sz w:val="28"/>
          <w:szCs w:val="28"/>
          <w:lang w:val="en-GB"/>
        </w:rPr>
      </w:pPr>
      <w:r w:rsidRPr="00094674">
        <w:rPr>
          <w:rFonts w:ascii="Times New Roman" w:hAnsi="Times New Roman" w:cs="Times New Roman"/>
          <w:sz w:val="28"/>
          <w:szCs w:val="28"/>
          <w:lang w:val="en-GB"/>
        </w:rPr>
        <w:t>Lực kéo.</w:t>
      </w:r>
    </w:p>
    <w:p w14:paraId="7BF051E7" w14:textId="4D3E184A" w:rsidR="00E077C8" w:rsidRPr="00094674" w:rsidRDefault="00E077C8" w:rsidP="00E077C8">
      <w:pPr>
        <w:rPr>
          <w:rFonts w:ascii="Times New Roman" w:hAnsi="Times New Roman" w:cs="Times New Roman"/>
          <w:sz w:val="28"/>
          <w:szCs w:val="28"/>
          <w:lang w:val="en-GB"/>
        </w:rPr>
      </w:pPr>
      <w:r w:rsidRPr="00094674">
        <w:rPr>
          <w:rFonts w:ascii="Times New Roman" w:hAnsi="Times New Roman" w:cs="Times New Roman"/>
          <w:sz w:val="28"/>
          <w:szCs w:val="28"/>
          <w:lang w:val="en-GB"/>
        </w:rPr>
        <w:t>Bài 24:</w:t>
      </w:r>
    </w:p>
    <w:p w14:paraId="5D6567BD" w14:textId="3C7769DE" w:rsidR="00FE1727" w:rsidRPr="00094674" w:rsidRDefault="00FE1727" w:rsidP="00FE1727">
      <w:pPr>
        <w:rPr>
          <w:rFonts w:ascii="Times New Roman" w:hAnsi="Times New Roman" w:cs="Times New Roman"/>
          <w:sz w:val="28"/>
          <w:szCs w:val="28"/>
        </w:rPr>
      </w:pPr>
      <w:r w:rsidRPr="00094674">
        <w:rPr>
          <w:rFonts w:ascii="Times New Roman" w:hAnsi="Times New Roman" w:cs="Times New Roman"/>
          <w:sz w:val="28"/>
          <w:szCs w:val="28"/>
        </w:rPr>
        <w:t xml:space="preserve">Câu </w:t>
      </w:r>
      <w:r w:rsidR="00094674">
        <w:rPr>
          <w:rFonts w:ascii="Times New Roman" w:hAnsi="Times New Roman" w:cs="Times New Roman"/>
          <w:sz w:val="28"/>
          <w:szCs w:val="28"/>
          <w:lang w:val="en-GB"/>
        </w:rPr>
        <w:t>4</w:t>
      </w:r>
      <w:r w:rsidRPr="00094674">
        <w:rPr>
          <w:rFonts w:ascii="Times New Roman" w:hAnsi="Times New Roman" w:cs="Times New Roman"/>
          <w:sz w:val="28"/>
          <w:szCs w:val="28"/>
        </w:rPr>
        <w:t>: Gọi A là công mà một lực đã sinh ra trong thời gian t để vật đi được quãng đường s. Công suất là:</w:t>
      </w:r>
    </w:p>
    <w:p w14:paraId="6236AF04" w14:textId="68A431A0" w:rsidR="00FE1727" w:rsidRPr="00094674" w:rsidRDefault="00FE1727" w:rsidP="00E077C8">
      <w:pPr>
        <w:rPr>
          <w:rFonts w:ascii="Times New Roman" w:eastAsiaTheme="minorEastAsia" w:hAnsi="Times New Roman" w:cs="Times New Roman"/>
          <w:sz w:val="28"/>
          <w:szCs w:val="28"/>
        </w:rPr>
      </w:pPr>
      <w:r w:rsidRPr="00094674">
        <w:rPr>
          <w:rFonts w:ascii="Times New Roman" w:hAnsi="Times New Roman" w:cs="Times New Roman"/>
          <w:color w:val="FF0000"/>
          <w:sz w:val="28"/>
          <w:szCs w:val="28"/>
        </w:rPr>
        <w:t xml:space="preserve">A. </w:t>
      </w:r>
      <w:r w:rsidRPr="00094674">
        <w:rPr>
          <w:rFonts w:ascii="Cambria Math" w:hAnsi="Cambria Math" w:cs="Cambria Math"/>
          <w:color w:val="FF0000"/>
          <w:sz w:val="28"/>
          <w:szCs w:val="28"/>
        </w:rPr>
        <w:t>𝒫</w:t>
      </w:r>
      <w:r w:rsidRPr="00094674">
        <w:rPr>
          <w:rFonts w:ascii="Times New Roman" w:hAnsi="Times New Roman" w:cs="Times New Roman"/>
          <w:color w:val="FF0000"/>
          <w:sz w:val="28"/>
          <w:szCs w:val="28"/>
        </w:rPr>
        <w:t xml:space="preserve">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A</m:t>
            </m:r>
          </m:num>
          <m:den>
            <m:r>
              <w:rPr>
                <w:rFonts w:ascii="Cambria Math" w:hAnsi="Cambria Math" w:cs="Times New Roman"/>
                <w:color w:val="FF0000"/>
                <w:sz w:val="28"/>
                <w:szCs w:val="28"/>
              </w:rPr>
              <m:t>t</m:t>
            </m:r>
          </m:den>
        </m:f>
      </m:oMath>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 xml:space="preserve">B. </w:t>
      </w:r>
      <w:r w:rsidRPr="00094674">
        <w:rPr>
          <w:rFonts w:ascii="Cambria Math" w:hAnsi="Cambria Math" w:cs="Cambria Math"/>
          <w:sz w:val="28"/>
          <w:szCs w:val="28"/>
        </w:rPr>
        <w:t>𝒫</w:t>
      </w:r>
      <w:r w:rsidRPr="00094674">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oMath>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 xml:space="preserve">C. </w:t>
      </w:r>
      <w:r w:rsidRPr="00094674">
        <w:rPr>
          <w:rFonts w:ascii="Cambria Math" w:hAnsi="Cambria Math" w:cs="Cambria Math"/>
          <w:sz w:val="28"/>
          <w:szCs w:val="28"/>
        </w:rPr>
        <w:t>𝒫</w:t>
      </w:r>
      <w:r w:rsidRPr="00094674">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s</m:t>
            </m:r>
          </m:den>
        </m:f>
      </m:oMath>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 xml:space="preserve">D. </w:t>
      </w:r>
      <w:r w:rsidRPr="00094674">
        <w:rPr>
          <w:rFonts w:ascii="Cambria Math" w:hAnsi="Cambria Math" w:cs="Cambria Math"/>
          <w:sz w:val="28"/>
          <w:szCs w:val="28"/>
        </w:rPr>
        <w:t>𝒫</w:t>
      </w:r>
      <w:r w:rsidRPr="00094674">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s</m:t>
            </m:r>
          </m:num>
          <m:den>
            <m:r>
              <w:rPr>
                <w:rFonts w:ascii="Cambria Math" w:hAnsi="Cambria Math" w:cs="Times New Roman"/>
                <w:sz w:val="28"/>
                <w:szCs w:val="28"/>
              </w:rPr>
              <m:t>A</m:t>
            </m:r>
          </m:den>
        </m:f>
      </m:oMath>
    </w:p>
    <w:p w14:paraId="4AE95BE6" w14:textId="380E2E07"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sidR="00094674">
        <w:rPr>
          <w:rFonts w:ascii="Times New Roman" w:eastAsiaTheme="minorEastAsia" w:hAnsi="Times New Roman" w:cs="Times New Roman"/>
          <w:sz w:val="28"/>
          <w:szCs w:val="28"/>
          <w:lang w:val="en-GB"/>
        </w:rPr>
        <w:t>5</w:t>
      </w:r>
      <w:r w:rsidRPr="00094674">
        <w:rPr>
          <w:rFonts w:ascii="Times New Roman" w:eastAsiaTheme="minorEastAsia" w:hAnsi="Times New Roman" w:cs="Times New Roman"/>
          <w:sz w:val="28"/>
          <w:szCs w:val="28"/>
        </w:rPr>
        <w:t>: 1W bằng:</w:t>
      </w:r>
    </w:p>
    <w:p w14:paraId="757751C8" w14:textId="77777777"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A. 1 J.s</w:t>
      </w:r>
      <w:r w:rsidRPr="00094674">
        <w:rPr>
          <w:rFonts w:ascii="Times New Roman" w:eastAsiaTheme="minorEastAsia" w:hAnsi="Times New Roman" w:cs="Times New Roman"/>
          <w:sz w:val="28"/>
          <w:szCs w:val="28"/>
        </w:rPr>
        <w:tab/>
        <w:t xml:space="preserve"> </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color w:val="FF0000"/>
          <w:sz w:val="28"/>
          <w:szCs w:val="28"/>
        </w:rPr>
        <w:t>B. 1 J/s</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C. 10 J.s</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D. 10 J/s</w:t>
      </w:r>
    </w:p>
    <w:p w14:paraId="4712CA7C" w14:textId="4D38E3B4" w:rsidR="00E077C8" w:rsidRPr="00094674" w:rsidRDefault="00FE1727" w:rsidP="00E077C8">
      <w:pPr>
        <w:rPr>
          <w:rFonts w:ascii="Times New Roman" w:hAnsi="Times New Roman" w:cs="Times New Roman"/>
          <w:sz w:val="28"/>
          <w:szCs w:val="28"/>
          <w:lang w:val="en-GB"/>
        </w:rPr>
      </w:pPr>
      <w:r w:rsidRPr="00094674">
        <w:rPr>
          <w:rFonts w:ascii="Times New Roman" w:hAnsi="Times New Roman" w:cs="Times New Roman"/>
          <w:sz w:val="28"/>
          <w:szCs w:val="28"/>
          <w:lang w:val="en-GB"/>
        </w:rPr>
        <w:t xml:space="preserve">Câu </w:t>
      </w:r>
      <w:r w:rsidR="00094674">
        <w:rPr>
          <w:rFonts w:ascii="Times New Roman" w:hAnsi="Times New Roman" w:cs="Times New Roman"/>
          <w:sz w:val="28"/>
          <w:szCs w:val="28"/>
          <w:lang w:val="en-GB"/>
        </w:rPr>
        <w:t>6</w:t>
      </w:r>
      <w:r w:rsidRPr="00094674">
        <w:rPr>
          <w:rFonts w:ascii="Times New Roman" w:hAnsi="Times New Roman" w:cs="Times New Roman"/>
          <w:sz w:val="28"/>
          <w:szCs w:val="28"/>
          <w:lang w:val="en-GB"/>
        </w:rPr>
        <w:t xml:space="preserve">: </w:t>
      </w:r>
      <w:r w:rsidR="00E077C8" w:rsidRPr="00094674">
        <w:rPr>
          <w:rFonts w:ascii="Times New Roman" w:hAnsi="Times New Roman" w:cs="Times New Roman"/>
          <w:sz w:val="28"/>
          <w:szCs w:val="28"/>
          <w:lang w:val="en-GB"/>
        </w:rPr>
        <w:t xml:space="preserve">Một bóng đèn sợi đốt có công suất 100W tiêu thụ năng lượng 1000J. </w:t>
      </w:r>
      <w:r w:rsidR="00AF2580" w:rsidRPr="00094674">
        <w:rPr>
          <w:rFonts w:ascii="Times New Roman" w:hAnsi="Times New Roman" w:cs="Times New Roman"/>
          <w:sz w:val="28"/>
          <w:szCs w:val="28"/>
          <w:lang w:val="en-GB"/>
        </w:rPr>
        <w:t>Thời gian thắp sáng bóng đèn là</w:t>
      </w:r>
    </w:p>
    <w:p w14:paraId="4E13DE33" w14:textId="7995393C" w:rsidR="00AF2580" w:rsidRPr="00094674" w:rsidRDefault="00AF2580" w:rsidP="00AF2580">
      <w:pPr>
        <w:pStyle w:val="ListParagraph"/>
        <w:numPr>
          <w:ilvl w:val="0"/>
          <w:numId w:val="2"/>
        </w:numPr>
        <w:rPr>
          <w:rFonts w:ascii="Times New Roman" w:hAnsi="Times New Roman" w:cs="Times New Roman"/>
          <w:sz w:val="28"/>
          <w:szCs w:val="28"/>
          <w:lang w:val="en-GB"/>
        </w:rPr>
      </w:pPr>
      <w:r w:rsidRPr="00094674">
        <w:rPr>
          <w:rFonts w:ascii="Times New Roman" w:hAnsi="Times New Roman" w:cs="Times New Roman"/>
          <w:sz w:val="28"/>
          <w:szCs w:val="28"/>
          <w:lang w:val="en-GB"/>
        </w:rPr>
        <w:t>1s</w:t>
      </w:r>
    </w:p>
    <w:p w14:paraId="6CC1B9AA" w14:textId="75ADBB6D" w:rsidR="00AF2580" w:rsidRPr="00094674" w:rsidRDefault="00AF2580" w:rsidP="00AF2580">
      <w:pPr>
        <w:pStyle w:val="ListParagraph"/>
        <w:numPr>
          <w:ilvl w:val="0"/>
          <w:numId w:val="2"/>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10s</w:t>
      </w:r>
    </w:p>
    <w:p w14:paraId="24FC3EF5" w14:textId="253CA775" w:rsidR="00AF2580" w:rsidRPr="00094674" w:rsidRDefault="00AF2580" w:rsidP="00AF2580">
      <w:pPr>
        <w:pStyle w:val="ListParagraph"/>
        <w:numPr>
          <w:ilvl w:val="0"/>
          <w:numId w:val="2"/>
        </w:numPr>
        <w:rPr>
          <w:rFonts w:ascii="Times New Roman" w:hAnsi="Times New Roman" w:cs="Times New Roman"/>
          <w:sz w:val="28"/>
          <w:szCs w:val="28"/>
          <w:lang w:val="en-GB"/>
        </w:rPr>
      </w:pPr>
      <w:r w:rsidRPr="00094674">
        <w:rPr>
          <w:rFonts w:ascii="Times New Roman" w:hAnsi="Times New Roman" w:cs="Times New Roman"/>
          <w:sz w:val="28"/>
          <w:szCs w:val="28"/>
          <w:lang w:val="en-GB"/>
        </w:rPr>
        <w:t>100s</w:t>
      </w:r>
    </w:p>
    <w:p w14:paraId="22F10720" w14:textId="7CEB4340" w:rsidR="00AF2580" w:rsidRPr="00094674" w:rsidRDefault="00AF2580" w:rsidP="00AF2580">
      <w:pPr>
        <w:pStyle w:val="ListParagraph"/>
        <w:numPr>
          <w:ilvl w:val="0"/>
          <w:numId w:val="2"/>
        </w:numPr>
        <w:rPr>
          <w:rFonts w:ascii="Times New Roman" w:hAnsi="Times New Roman" w:cs="Times New Roman"/>
          <w:sz w:val="28"/>
          <w:szCs w:val="28"/>
          <w:lang w:val="en-GB"/>
        </w:rPr>
      </w:pPr>
      <w:r w:rsidRPr="00094674">
        <w:rPr>
          <w:rFonts w:ascii="Times New Roman" w:hAnsi="Times New Roman" w:cs="Times New Roman"/>
          <w:sz w:val="28"/>
          <w:szCs w:val="28"/>
          <w:lang w:val="en-GB"/>
        </w:rPr>
        <w:t>1000s</w:t>
      </w:r>
    </w:p>
    <w:p w14:paraId="1A19799B" w14:textId="77777777" w:rsidR="00FE1727" w:rsidRPr="00094674" w:rsidRDefault="00AF2580" w:rsidP="00FE1727">
      <w:pPr>
        <w:rPr>
          <w:rFonts w:ascii="Times New Roman" w:eastAsiaTheme="minorEastAsia" w:hAnsi="Times New Roman" w:cs="Times New Roman"/>
          <w:sz w:val="28"/>
          <w:szCs w:val="28"/>
        </w:rPr>
      </w:pPr>
      <w:r w:rsidRPr="00094674">
        <w:rPr>
          <w:rFonts w:ascii="Times New Roman" w:hAnsi="Times New Roman" w:cs="Times New Roman"/>
          <w:sz w:val="28"/>
          <w:szCs w:val="28"/>
          <w:lang w:val="en-GB"/>
        </w:rPr>
        <w:t>Bài 25:</w:t>
      </w:r>
      <w:r w:rsidR="00FE1727" w:rsidRPr="00094674">
        <w:rPr>
          <w:rFonts w:ascii="Times New Roman" w:eastAsiaTheme="minorEastAsia" w:hAnsi="Times New Roman" w:cs="Times New Roman"/>
          <w:sz w:val="28"/>
          <w:szCs w:val="28"/>
        </w:rPr>
        <w:t xml:space="preserve"> </w:t>
      </w:r>
    </w:p>
    <w:p w14:paraId="4BAB591B" w14:textId="605A0884"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sidR="00094674">
        <w:rPr>
          <w:rFonts w:ascii="Times New Roman" w:eastAsiaTheme="minorEastAsia" w:hAnsi="Times New Roman" w:cs="Times New Roman"/>
          <w:sz w:val="28"/>
          <w:szCs w:val="28"/>
          <w:lang w:val="en-GB"/>
        </w:rPr>
        <w:t>7</w:t>
      </w:r>
      <w:r w:rsidRPr="00094674">
        <w:rPr>
          <w:rFonts w:ascii="Times New Roman" w:eastAsiaTheme="minorEastAsia" w:hAnsi="Times New Roman" w:cs="Times New Roman"/>
          <w:sz w:val="28"/>
          <w:szCs w:val="28"/>
        </w:rPr>
        <w:t>: Động năng là đại lượng:</w:t>
      </w:r>
    </w:p>
    <w:p w14:paraId="07862DD7" w14:textId="77777777"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A. vô hướng, luôn dương</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color w:val="FF0000"/>
          <w:sz w:val="28"/>
          <w:szCs w:val="28"/>
        </w:rPr>
        <w:t>B. vô hướng, có thể dương hoặc bằng 0</w:t>
      </w:r>
    </w:p>
    <w:p w14:paraId="2EF80FAD" w14:textId="71543B3E" w:rsidR="00FE1727" w:rsidRPr="00094674" w:rsidRDefault="00FE1727" w:rsidP="00AF2580">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C. vecto, luôn dương</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D. vecto, luôn dương hoặc bằng 0.</w:t>
      </w:r>
    </w:p>
    <w:p w14:paraId="495BB78B" w14:textId="7131036A"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lastRenderedPageBreak/>
        <w:t xml:space="preserve">Câu </w:t>
      </w:r>
      <w:r w:rsidR="00094674">
        <w:rPr>
          <w:rFonts w:ascii="Times New Roman" w:eastAsiaTheme="minorEastAsia" w:hAnsi="Times New Roman" w:cs="Times New Roman"/>
          <w:sz w:val="28"/>
          <w:szCs w:val="28"/>
          <w:lang w:val="en-GB"/>
        </w:rPr>
        <w:t>8</w:t>
      </w:r>
      <w:r w:rsidRPr="00094674">
        <w:rPr>
          <w:rFonts w:ascii="Times New Roman" w:eastAsiaTheme="minorEastAsia" w:hAnsi="Times New Roman" w:cs="Times New Roman"/>
          <w:sz w:val="28"/>
          <w:szCs w:val="28"/>
        </w:rPr>
        <w:t>: Năng lượng của vật có được khi vật nằm yên tại một độ cao nhất định so với mặt đất là:</w:t>
      </w:r>
    </w:p>
    <w:p w14:paraId="5755E7B6" w14:textId="093534D5" w:rsidR="00FE1727" w:rsidRPr="00094674" w:rsidRDefault="00FE1727" w:rsidP="00AF2580">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A. Động năng</w:t>
      </w:r>
      <w:r w:rsidRPr="00094674">
        <w:rPr>
          <w:rFonts w:ascii="Times New Roman" w:eastAsiaTheme="minorEastAsia" w:hAnsi="Times New Roman" w:cs="Times New Roman"/>
          <w:sz w:val="28"/>
          <w:szCs w:val="28"/>
        </w:rPr>
        <w:tab/>
        <w:t>B. Cơ năng</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color w:val="FF0000"/>
          <w:sz w:val="28"/>
          <w:szCs w:val="28"/>
        </w:rPr>
        <w:t>C. Thế năng</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D. Hóa năng</w:t>
      </w:r>
    </w:p>
    <w:p w14:paraId="6BC72F7F" w14:textId="005CF525" w:rsidR="00AF2580" w:rsidRPr="00094674" w:rsidRDefault="00FE1727" w:rsidP="00AF2580">
      <w:pPr>
        <w:rPr>
          <w:rFonts w:ascii="Times New Roman" w:hAnsi="Times New Roman" w:cs="Times New Roman"/>
          <w:sz w:val="28"/>
          <w:szCs w:val="28"/>
          <w:lang w:val="en-GB"/>
        </w:rPr>
      </w:pPr>
      <w:r w:rsidRPr="00094674">
        <w:rPr>
          <w:rFonts w:ascii="Times New Roman" w:hAnsi="Times New Roman" w:cs="Times New Roman"/>
          <w:sz w:val="28"/>
          <w:szCs w:val="28"/>
          <w:lang w:val="en-GB"/>
        </w:rPr>
        <w:t xml:space="preserve">Câu </w:t>
      </w:r>
      <w:r w:rsidR="00094674">
        <w:rPr>
          <w:rFonts w:ascii="Times New Roman" w:hAnsi="Times New Roman" w:cs="Times New Roman"/>
          <w:sz w:val="28"/>
          <w:szCs w:val="28"/>
          <w:lang w:val="en-GB"/>
        </w:rPr>
        <w:t>9</w:t>
      </w:r>
      <w:r w:rsidRPr="00094674">
        <w:rPr>
          <w:rFonts w:ascii="Times New Roman" w:hAnsi="Times New Roman" w:cs="Times New Roman"/>
          <w:sz w:val="28"/>
          <w:szCs w:val="28"/>
          <w:lang w:val="en-GB"/>
        </w:rPr>
        <w:t xml:space="preserve">: </w:t>
      </w:r>
      <w:r w:rsidR="00AF2580" w:rsidRPr="00094674">
        <w:rPr>
          <w:rFonts w:ascii="Times New Roman" w:hAnsi="Times New Roman" w:cs="Times New Roman"/>
          <w:sz w:val="28"/>
          <w:szCs w:val="28"/>
          <w:lang w:val="en-GB"/>
        </w:rPr>
        <w:t>Một vật có khối lượng 1 tấn đang chuyển động với tốc độ 20m/s thì động năng của nó bằng</w:t>
      </w:r>
    </w:p>
    <w:p w14:paraId="20C3232E" w14:textId="20E0DCA6" w:rsidR="00AF2580" w:rsidRPr="00094674" w:rsidRDefault="00AF2580" w:rsidP="00AF2580">
      <w:pPr>
        <w:pStyle w:val="ListParagraph"/>
        <w:numPr>
          <w:ilvl w:val="0"/>
          <w:numId w:val="3"/>
        </w:numPr>
        <w:rPr>
          <w:rFonts w:ascii="Times New Roman" w:hAnsi="Times New Roman" w:cs="Times New Roman"/>
          <w:sz w:val="28"/>
          <w:szCs w:val="28"/>
          <w:lang w:val="en-GB"/>
        </w:rPr>
      </w:pPr>
      <w:r w:rsidRPr="00094674">
        <w:rPr>
          <w:rFonts w:ascii="Times New Roman" w:hAnsi="Times New Roman" w:cs="Times New Roman"/>
          <w:sz w:val="28"/>
          <w:szCs w:val="28"/>
          <w:lang w:val="en-GB"/>
        </w:rPr>
        <w:t>7200J</w:t>
      </w:r>
    </w:p>
    <w:p w14:paraId="6D7D9A87" w14:textId="003F7EB5" w:rsidR="00AF2580" w:rsidRPr="00094674" w:rsidRDefault="00AF2580" w:rsidP="00AF2580">
      <w:pPr>
        <w:pStyle w:val="ListParagraph"/>
        <w:numPr>
          <w:ilvl w:val="0"/>
          <w:numId w:val="3"/>
        </w:numPr>
        <w:rPr>
          <w:rFonts w:ascii="Times New Roman" w:hAnsi="Times New Roman" w:cs="Times New Roman"/>
          <w:sz w:val="28"/>
          <w:szCs w:val="28"/>
          <w:lang w:val="en-GB"/>
        </w:rPr>
      </w:pPr>
      <w:r w:rsidRPr="00094674">
        <w:rPr>
          <w:rFonts w:ascii="Times New Roman" w:hAnsi="Times New Roman" w:cs="Times New Roman"/>
          <w:sz w:val="28"/>
          <w:szCs w:val="28"/>
          <w:lang w:val="en-GB"/>
        </w:rPr>
        <w:t>200J</w:t>
      </w:r>
    </w:p>
    <w:p w14:paraId="1EECA512" w14:textId="4073CEF2" w:rsidR="00AF2580" w:rsidRPr="00094674" w:rsidRDefault="00AF2580" w:rsidP="00AF2580">
      <w:pPr>
        <w:pStyle w:val="ListParagraph"/>
        <w:numPr>
          <w:ilvl w:val="0"/>
          <w:numId w:val="3"/>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200kJ</w:t>
      </w:r>
    </w:p>
    <w:p w14:paraId="1E21B381" w14:textId="3E477561" w:rsidR="00AF2580" w:rsidRPr="00094674" w:rsidRDefault="00AF2580" w:rsidP="00AF2580">
      <w:pPr>
        <w:pStyle w:val="ListParagraph"/>
        <w:numPr>
          <w:ilvl w:val="0"/>
          <w:numId w:val="3"/>
        </w:numPr>
        <w:rPr>
          <w:rFonts w:ascii="Times New Roman" w:hAnsi="Times New Roman" w:cs="Times New Roman"/>
          <w:sz w:val="28"/>
          <w:szCs w:val="28"/>
          <w:lang w:val="en-GB"/>
        </w:rPr>
      </w:pPr>
      <w:r w:rsidRPr="00094674">
        <w:rPr>
          <w:rFonts w:ascii="Times New Roman" w:hAnsi="Times New Roman" w:cs="Times New Roman"/>
          <w:sz w:val="28"/>
          <w:szCs w:val="28"/>
          <w:lang w:val="en-GB"/>
        </w:rPr>
        <w:t>72</w:t>
      </w:r>
      <w:r w:rsidR="00FA18F0" w:rsidRPr="00094674">
        <w:rPr>
          <w:rFonts w:ascii="Times New Roman" w:hAnsi="Times New Roman" w:cs="Times New Roman"/>
          <w:sz w:val="28"/>
          <w:szCs w:val="28"/>
          <w:lang w:val="en-GB"/>
        </w:rPr>
        <w:t>kJ</w:t>
      </w:r>
    </w:p>
    <w:p w14:paraId="13B06739" w14:textId="77777777" w:rsidR="00FE1727" w:rsidRPr="00094674" w:rsidRDefault="00AF2580" w:rsidP="00FE1727">
      <w:pPr>
        <w:rPr>
          <w:rFonts w:ascii="Times New Roman" w:eastAsiaTheme="minorEastAsia" w:hAnsi="Times New Roman" w:cs="Times New Roman"/>
          <w:sz w:val="28"/>
          <w:szCs w:val="28"/>
        </w:rPr>
      </w:pPr>
      <w:r w:rsidRPr="00094674">
        <w:rPr>
          <w:rFonts w:ascii="Times New Roman" w:hAnsi="Times New Roman" w:cs="Times New Roman"/>
          <w:sz w:val="28"/>
          <w:szCs w:val="28"/>
          <w:lang w:val="en-GB"/>
        </w:rPr>
        <w:t>Bài 26:</w:t>
      </w:r>
      <w:r w:rsidR="00FE1727" w:rsidRPr="00094674">
        <w:rPr>
          <w:rFonts w:ascii="Times New Roman" w:eastAsiaTheme="minorEastAsia" w:hAnsi="Times New Roman" w:cs="Times New Roman"/>
          <w:sz w:val="28"/>
          <w:szCs w:val="28"/>
        </w:rPr>
        <w:t xml:space="preserve"> </w:t>
      </w:r>
    </w:p>
    <w:p w14:paraId="52F68010" w14:textId="6AE14056"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sidR="00094674">
        <w:rPr>
          <w:rFonts w:ascii="Times New Roman" w:eastAsiaTheme="minorEastAsia" w:hAnsi="Times New Roman" w:cs="Times New Roman"/>
          <w:sz w:val="28"/>
          <w:szCs w:val="28"/>
          <w:lang w:val="en-GB"/>
        </w:rPr>
        <w:t>10</w:t>
      </w:r>
      <w:r w:rsidRPr="00094674">
        <w:rPr>
          <w:rFonts w:ascii="Times New Roman" w:eastAsiaTheme="minorEastAsia" w:hAnsi="Times New Roman" w:cs="Times New Roman"/>
          <w:sz w:val="28"/>
          <w:szCs w:val="28"/>
        </w:rPr>
        <w:t>: Cơ năng của một vật bằng:</w:t>
      </w:r>
    </w:p>
    <w:p w14:paraId="559BBCCE" w14:textId="77777777"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A.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oMath>
      <w:r w:rsidRPr="00094674">
        <w:rPr>
          <w:rFonts w:ascii="Times New Roman" w:eastAsiaTheme="minorEastAsia" w:hAnsi="Times New Roman" w:cs="Times New Roman"/>
          <w:sz w:val="28"/>
          <w:szCs w:val="28"/>
        </w:rPr>
        <w:t xml:space="preserve"> mv + mgh</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color w:val="FF0000"/>
          <w:sz w:val="28"/>
          <w:szCs w:val="28"/>
        </w:rPr>
        <w:t xml:space="preserve">B. </w:t>
      </w:r>
      <m:oMath>
        <m:f>
          <m:fPr>
            <m:ctrlPr>
              <w:rPr>
                <w:rFonts w:ascii="Cambria Math" w:eastAsiaTheme="minorEastAsia" w:hAnsi="Cambria Math" w:cs="Times New Roman"/>
                <w:i/>
                <w:color w:val="FF0000"/>
                <w:sz w:val="28"/>
                <w:szCs w:val="28"/>
              </w:rPr>
            </m:ctrlPr>
          </m:fPr>
          <m:num>
            <m:r>
              <w:rPr>
                <w:rFonts w:ascii="Cambria Math" w:eastAsiaTheme="minorEastAsia" w:hAnsi="Cambria Math" w:cs="Times New Roman"/>
                <w:color w:val="FF0000"/>
                <w:sz w:val="28"/>
                <w:szCs w:val="28"/>
              </w:rPr>
              <m:t>1</m:t>
            </m:r>
          </m:num>
          <m:den>
            <m:r>
              <w:rPr>
                <w:rFonts w:ascii="Cambria Math" w:eastAsiaTheme="minorEastAsia" w:hAnsi="Cambria Math" w:cs="Times New Roman"/>
                <w:color w:val="FF0000"/>
                <w:sz w:val="28"/>
                <w:szCs w:val="28"/>
              </w:rPr>
              <m:t>2</m:t>
            </m:r>
          </m:den>
        </m:f>
      </m:oMath>
      <w:r w:rsidRPr="00094674">
        <w:rPr>
          <w:rFonts w:ascii="Times New Roman" w:eastAsiaTheme="minorEastAsia" w:hAnsi="Times New Roman" w:cs="Times New Roman"/>
          <w:color w:val="FF0000"/>
          <w:sz w:val="28"/>
          <w:szCs w:val="28"/>
        </w:rPr>
        <w:t xml:space="preserve"> mv</w:t>
      </w:r>
      <w:r w:rsidRPr="00094674">
        <w:rPr>
          <w:rFonts w:ascii="Times New Roman" w:eastAsiaTheme="minorEastAsia" w:hAnsi="Times New Roman" w:cs="Times New Roman"/>
          <w:color w:val="FF0000"/>
          <w:sz w:val="28"/>
          <w:szCs w:val="28"/>
          <w:vertAlign w:val="superscript"/>
        </w:rPr>
        <w:t>2</w:t>
      </w:r>
      <w:r w:rsidRPr="00094674">
        <w:rPr>
          <w:rFonts w:ascii="Times New Roman" w:eastAsiaTheme="minorEastAsia" w:hAnsi="Times New Roman" w:cs="Times New Roman"/>
          <w:color w:val="FF0000"/>
          <w:sz w:val="28"/>
          <w:szCs w:val="28"/>
        </w:rPr>
        <w:t xml:space="preserve"> + mgh</w:t>
      </w:r>
    </w:p>
    <w:p w14:paraId="52A70041" w14:textId="77777777"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B.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oMath>
      <w:r w:rsidRPr="00094674">
        <w:rPr>
          <w:rFonts w:ascii="Times New Roman" w:eastAsiaTheme="minorEastAsia" w:hAnsi="Times New Roman" w:cs="Times New Roman"/>
          <w:sz w:val="28"/>
          <w:szCs w:val="28"/>
        </w:rPr>
        <w:t xml:space="preserve"> mv + mg</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 xml:space="preserve">C.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oMath>
      <w:r w:rsidRPr="00094674">
        <w:rPr>
          <w:rFonts w:ascii="Times New Roman" w:eastAsiaTheme="minorEastAsia" w:hAnsi="Times New Roman" w:cs="Times New Roman"/>
          <w:sz w:val="28"/>
          <w:szCs w:val="28"/>
        </w:rPr>
        <w:t xml:space="preserve"> mv + gh</w:t>
      </w:r>
    </w:p>
    <w:p w14:paraId="65A2FA76" w14:textId="1C93A9E7" w:rsidR="00AF2580" w:rsidRPr="00094674" w:rsidRDefault="00094674" w:rsidP="00AF2580">
      <w:pPr>
        <w:rPr>
          <w:rFonts w:ascii="Times New Roman" w:hAnsi="Times New Roman" w:cs="Times New Roman"/>
          <w:sz w:val="28"/>
          <w:szCs w:val="28"/>
          <w:lang w:val="en-GB"/>
        </w:rPr>
      </w:pPr>
      <w:r>
        <w:rPr>
          <w:rFonts w:ascii="Times New Roman" w:hAnsi="Times New Roman" w:cs="Times New Roman"/>
          <w:sz w:val="28"/>
          <w:szCs w:val="28"/>
          <w:lang w:val="en-GB"/>
        </w:rPr>
        <w:t xml:space="preserve">Câu 11: </w:t>
      </w:r>
      <w:r w:rsidR="002C6273" w:rsidRPr="00094674">
        <w:rPr>
          <w:rFonts w:ascii="Times New Roman" w:hAnsi="Times New Roman" w:cs="Times New Roman"/>
          <w:sz w:val="28"/>
          <w:szCs w:val="28"/>
          <w:lang w:val="en-GB"/>
        </w:rPr>
        <w:t>Khi một quả bóng được ném lên thì</w:t>
      </w:r>
    </w:p>
    <w:p w14:paraId="234C465A" w14:textId="083B1526" w:rsidR="002C6273" w:rsidRPr="00094674" w:rsidRDefault="00FA18F0" w:rsidP="002C6273">
      <w:pPr>
        <w:pStyle w:val="ListParagraph"/>
        <w:numPr>
          <w:ilvl w:val="0"/>
          <w:numId w:val="4"/>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đ</w:t>
      </w:r>
      <w:r w:rsidR="002C6273" w:rsidRPr="00094674">
        <w:rPr>
          <w:rFonts w:ascii="Times New Roman" w:hAnsi="Times New Roman" w:cs="Times New Roman"/>
          <w:color w:val="FF0000"/>
          <w:sz w:val="28"/>
          <w:szCs w:val="28"/>
          <w:lang w:val="en-GB"/>
        </w:rPr>
        <w:t>ộng năng chuyển thành thế năng</w:t>
      </w:r>
    </w:p>
    <w:p w14:paraId="3FFFA724" w14:textId="6CD69C3F" w:rsidR="002C6273" w:rsidRPr="00094674" w:rsidRDefault="00FA18F0" w:rsidP="002C6273">
      <w:pPr>
        <w:pStyle w:val="ListParagraph"/>
        <w:numPr>
          <w:ilvl w:val="0"/>
          <w:numId w:val="4"/>
        </w:numPr>
        <w:rPr>
          <w:rFonts w:ascii="Times New Roman" w:hAnsi="Times New Roman" w:cs="Times New Roman"/>
          <w:sz w:val="28"/>
          <w:szCs w:val="28"/>
          <w:lang w:val="en-GB"/>
        </w:rPr>
      </w:pPr>
      <w:r w:rsidRPr="00094674">
        <w:rPr>
          <w:rFonts w:ascii="Times New Roman" w:hAnsi="Times New Roman" w:cs="Times New Roman"/>
          <w:sz w:val="28"/>
          <w:szCs w:val="28"/>
          <w:lang w:val="en-GB"/>
        </w:rPr>
        <w:t>t</w:t>
      </w:r>
      <w:r w:rsidR="002C6273" w:rsidRPr="00094674">
        <w:rPr>
          <w:rFonts w:ascii="Times New Roman" w:hAnsi="Times New Roman" w:cs="Times New Roman"/>
          <w:sz w:val="28"/>
          <w:szCs w:val="28"/>
          <w:lang w:val="en-GB"/>
        </w:rPr>
        <w:t>hế năng chuyển thành động năng</w:t>
      </w:r>
    </w:p>
    <w:p w14:paraId="32C728AA" w14:textId="2F820D7B" w:rsidR="002C6273" w:rsidRPr="00094674" w:rsidRDefault="00FA18F0" w:rsidP="002C6273">
      <w:pPr>
        <w:pStyle w:val="ListParagraph"/>
        <w:numPr>
          <w:ilvl w:val="0"/>
          <w:numId w:val="4"/>
        </w:numPr>
        <w:rPr>
          <w:rFonts w:ascii="Times New Roman" w:hAnsi="Times New Roman" w:cs="Times New Roman"/>
          <w:sz w:val="28"/>
          <w:szCs w:val="28"/>
          <w:lang w:val="en-GB"/>
        </w:rPr>
      </w:pPr>
      <w:r w:rsidRPr="00094674">
        <w:rPr>
          <w:rFonts w:ascii="Times New Roman" w:hAnsi="Times New Roman" w:cs="Times New Roman"/>
          <w:sz w:val="28"/>
          <w:szCs w:val="28"/>
          <w:lang w:val="en-GB"/>
        </w:rPr>
        <w:t>đ</w:t>
      </w:r>
      <w:r w:rsidR="002C6273" w:rsidRPr="00094674">
        <w:rPr>
          <w:rFonts w:ascii="Times New Roman" w:hAnsi="Times New Roman" w:cs="Times New Roman"/>
          <w:sz w:val="28"/>
          <w:szCs w:val="28"/>
          <w:lang w:val="en-GB"/>
        </w:rPr>
        <w:t>ộng năng chuyển thành cơ năng</w:t>
      </w:r>
    </w:p>
    <w:p w14:paraId="2FABF3E5" w14:textId="1A9BE91E" w:rsidR="002C6273" w:rsidRPr="00094674" w:rsidRDefault="00FA18F0" w:rsidP="002C6273">
      <w:pPr>
        <w:pStyle w:val="ListParagraph"/>
        <w:numPr>
          <w:ilvl w:val="0"/>
          <w:numId w:val="4"/>
        </w:numPr>
        <w:rPr>
          <w:rFonts w:ascii="Times New Roman" w:hAnsi="Times New Roman" w:cs="Times New Roman"/>
          <w:sz w:val="28"/>
          <w:szCs w:val="28"/>
          <w:lang w:val="en-GB"/>
        </w:rPr>
      </w:pPr>
      <w:r w:rsidRPr="00094674">
        <w:rPr>
          <w:rFonts w:ascii="Times New Roman" w:hAnsi="Times New Roman" w:cs="Times New Roman"/>
          <w:sz w:val="28"/>
          <w:szCs w:val="28"/>
          <w:lang w:val="en-GB"/>
        </w:rPr>
        <w:t>c</w:t>
      </w:r>
      <w:r w:rsidR="002C6273" w:rsidRPr="00094674">
        <w:rPr>
          <w:rFonts w:ascii="Times New Roman" w:hAnsi="Times New Roman" w:cs="Times New Roman"/>
          <w:sz w:val="28"/>
          <w:szCs w:val="28"/>
          <w:lang w:val="en-GB"/>
        </w:rPr>
        <w:t>ơ năng chuyển thành động năng.</w:t>
      </w:r>
    </w:p>
    <w:p w14:paraId="0B6AE61B" w14:textId="77777777" w:rsidR="00FE1727" w:rsidRPr="00094674" w:rsidRDefault="002C6273" w:rsidP="00FE1727">
      <w:pPr>
        <w:rPr>
          <w:rFonts w:ascii="Times New Roman" w:eastAsiaTheme="minorEastAsia" w:hAnsi="Times New Roman" w:cs="Times New Roman"/>
          <w:sz w:val="28"/>
          <w:szCs w:val="28"/>
        </w:rPr>
      </w:pPr>
      <w:r w:rsidRPr="00094674">
        <w:rPr>
          <w:rFonts w:ascii="Times New Roman" w:hAnsi="Times New Roman" w:cs="Times New Roman"/>
          <w:sz w:val="28"/>
          <w:szCs w:val="28"/>
          <w:lang w:val="en-GB"/>
        </w:rPr>
        <w:t>Bài 27:</w:t>
      </w:r>
      <w:r w:rsidR="00FE1727" w:rsidRPr="00094674">
        <w:rPr>
          <w:rFonts w:ascii="Times New Roman" w:eastAsiaTheme="minorEastAsia" w:hAnsi="Times New Roman" w:cs="Times New Roman"/>
          <w:sz w:val="28"/>
          <w:szCs w:val="28"/>
        </w:rPr>
        <w:t xml:space="preserve"> </w:t>
      </w:r>
    </w:p>
    <w:p w14:paraId="117B57D3" w14:textId="338C2DED"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sidR="00094674">
        <w:rPr>
          <w:rFonts w:ascii="Times New Roman" w:eastAsiaTheme="minorEastAsia" w:hAnsi="Times New Roman" w:cs="Times New Roman"/>
          <w:sz w:val="28"/>
          <w:szCs w:val="28"/>
          <w:lang w:val="en-GB"/>
        </w:rPr>
        <w:t>12</w:t>
      </w:r>
      <w:r w:rsidRPr="00094674">
        <w:rPr>
          <w:rFonts w:ascii="Times New Roman" w:eastAsiaTheme="minorEastAsia" w:hAnsi="Times New Roman" w:cs="Times New Roman"/>
          <w:sz w:val="28"/>
          <w:szCs w:val="28"/>
        </w:rPr>
        <w:t>: Hiệu suất là tỉ số giữa:</w:t>
      </w:r>
    </w:p>
    <w:p w14:paraId="43E4E5C9" w14:textId="77777777"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A. Năng lượng hao phí và năng lượng có ích</w:t>
      </w:r>
    </w:p>
    <w:p w14:paraId="3F502956" w14:textId="77777777"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B. Năng lượng có ích và năng lượng hao phí</w:t>
      </w:r>
    </w:p>
    <w:p w14:paraId="014E8F81" w14:textId="77777777"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C. Năng lượng hao phí và năng lượng toàn phần</w:t>
      </w:r>
    </w:p>
    <w:p w14:paraId="3C5D1FE1" w14:textId="768438AE" w:rsidR="002C6273" w:rsidRPr="00094674" w:rsidRDefault="00FE1727" w:rsidP="002C6273">
      <w:pPr>
        <w:rPr>
          <w:rFonts w:ascii="Times New Roman" w:eastAsiaTheme="minorEastAsia" w:hAnsi="Times New Roman" w:cs="Times New Roman"/>
          <w:color w:val="FF0000"/>
          <w:sz w:val="28"/>
          <w:szCs w:val="28"/>
        </w:rPr>
      </w:pPr>
      <w:r w:rsidRPr="00094674">
        <w:rPr>
          <w:rFonts w:ascii="Times New Roman" w:eastAsiaTheme="minorEastAsia" w:hAnsi="Times New Roman" w:cs="Times New Roman"/>
          <w:color w:val="FF0000"/>
          <w:sz w:val="28"/>
          <w:szCs w:val="28"/>
        </w:rPr>
        <w:t>D. Năng lượng có ích và năng lượng toàn phần.</w:t>
      </w:r>
    </w:p>
    <w:p w14:paraId="1C5F8463" w14:textId="7CC396FC" w:rsidR="002C6273" w:rsidRPr="00094674" w:rsidRDefault="00094674" w:rsidP="002C6273">
      <w:pPr>
        <w:rPr>
          <w:rFonts w:ascii="Times New Roman" w:hAnsi="Times New Roman" w:cs="Times New Roman"/>
          <w:sz w:val="28"/>
          <w:szCs w:val="28"/>
          <w:lang w:val="en-GB"/>
        </w:rPr>
      </w:pPr>
      <w:r>
        <w:rPr>
          <w:rFonts w:ascii="Times New Roman" w:hAnsi="Times New Roman" w:cs="Times New Roman"/>
          <w:sz w:val="28"/>
          <w:szCs w:val="28"/>
          <w:lang w:val="en-GB"/>
        </w:rPr>
        <w:t xml:space="preserve">Câu 13: </w:t>
      </w:r>
      <w:r w:rsidR="002C6273" w:rsidRPr="00094674">
        <w:rPr>
          <w:rFonts w:ascii="Times New Roman" w:hAnsi="Times New Roman" w:cs="Times New Roman"/>
          <w:sz w:val="28"/>
          <w:szCs w:val="28"/>
          <w:lang w:val="en-GB"/>
        </w:rPr>
        <w:t>Hiệu suất càng cao thì</w:t>
      </w:r>
    </w:p>
    <w:p w14:paraId="5E42E591" w14:textId="1FF4F40E" w:rsidR="002C6273" w:rsidRPr="00094674" w:rsidRDefault="00690A1A" w:rsidP="002C6273">
      <w:pPr>
        <w:pStyle w:val="ListParagraph"/>
        <w:numPr>
          <w:ilvl w:val="0"/>
          <w:numId w:val="6"/>
        </w:numPr>
        <w:rPr>
          <w:rFonts w:ascii="Times New Roman" w:hAnsi="Times New Roman" w:cs="Times New Roman"/>
          <w:sz w:val="28"/>
          <w:szCs w:val="28"/>
          <w:lang w:val="en-GB"/>
        </w:rPr>
      </w:pPr>
      <w:r w:rsidRPr="00094674">
        <w:rPr>
          <w:rFonts w:ascii="Times New Roman" w:hAnsi="Times New Roman" w:cs="Times New Roman"/>
          <w:sz w:val="28"/>
          <w:szCs w:val="28"/>
          <w:lang w:val="en-GB"/>
        </w:rPr>
        <w:t>t</w:t>
      </w:r>
      <w:r w:rsidR="002C6273" w:rsidRPr="00094674">
        <w:rPr>
          <w:rFonts w:ascii="Times New Roman" w:hAnsi="Times New Roman" w:cs="Times New Roman"/>
          <w:sz w:val="28"/>
          <w:szCs w:val="28"/>
          <w:lang w:val="en-GB"/>
        </w:rPr>
        <w:t>ỉ lệ năng lượng hao phí so với năng lượng toàn phần càng lớn</w:t>
      </w:r>
    </w:p>
    <w:p w14:paraId="44E82DDF" w14:textId="1DE8CE7C" w:rsidR="002C6273" w:rsidRPr="00094674" w:rsidRDefault="00690A1A" w:rsidP="002C6273">
      <w:pPr>
        <w:pStyle w:val="ListParagraph"/>
        <w:numPr>
          <w:ilvl w:val="0"/>
          <w:numId w:val="6"/>
        </w:numPr>
        <w:rPr>
          <w:rFonts w:ascii="Times New Roman" w:hAnsi="Times New Roman" w:cs="Times New Roman"/>
          <w:sz w:val="28"/>
          <w:szCs w:val="28"/>
          <w:lang w:val="en-GB"/>
        </w:rPr>
      </w:pPr>
      <w:r w:rsidRPr="00094674">
        <w:rPr>
          <w:rFonts w:ascii="Times New Roman" w:hAnsi="Times New Roman" w:cs="Times New Roman"/>
          <w:sz w:val="28"/>
          <w:szCs w:val="28"/>
          <w:lang w:val="en-GB"/>
        </w:rPr>
        <w:t>n</w:t>
      </w:r>
      <w:r w:rsidR="002C6273" w:rsidRPr="00094674">
        <w:rPr>
          <w:rFonts w:ascii="Times New Roman" w:hAnsi="Times New Roman" w:cs="Times New Roman"/>
          <w:sz w:val="28"/>
          <w:szCs w:val="28"/>
          <w:lang w:val="en-GB"/>
        </w:rPr>
        <w:t>ăng lượng tiêu thụ càng lớn</w:t>
      </w:r>
    </w:p>
    <w:p w14:paraId="03DD847A" w14:textId="2C691A2D" w:rsidR="002C6273" w:rsidRPr="00094674" w:rsidRDefault="00690A1A" w:rsidP="002C6273">
      <w:pPr>
        <w:pStyle w:val="ListParagraph"/>
        <w:numPr>
          <w:ilvl w:val="0"/>
          <w:numId w:val="6"/>
        </w:numPr>
        <w:rPr>
          <w:rFonts w:ascii="Times New Roman" w:hAnsi="Times New Roman" w:cs="Times New Roman"/>
          <w:sz w:val="28"/>
          <w:szCs w:val="28"/>
          <w:lang w:val="en-GB"/>
        </w:rPr>
      </w:pPr>
      <w:r w:rsidRPr="00094674">
        <w:rPr>
          <w:rFonts w:ascii="Times New Roman" w:hAnsi="Times New Roman" w:cs="Times New Roman"/>
          <w:sz w:val="28"/>
          <w:szCs w:val="28"/>
          <w:lang w:val="en-GB"/>
        </w:rPr>
        <w:t>n</w:t>
      </w:r>
      <w:r w:rsidR="002C6273" w:rsidRPr="00094674">
        <w:rPr>
          <w:rFonts w:ascii="Times New Roman" w:hAnsi="Times New Roman" w:cs="Times New Roman"/>
          <w:sz w:val="28"/>
          <w:szCs w:val="28"/>
          <w:lang w:val="en-GB"/>
        </w:rPr>
        <w:t>ăng lượng hao phí càng lớn</w:t>
      </w:r>
    </w:p>
    <w:p w14:paraId="2A173F93" w14:textId="328012E4" w:rsidR="002C6273" w:rsidRPr="00094674" w:rsidRDefault="00690A1A" w:rsidP="002C6273">
      <w:pPr>
        <w:pStyle w:val="ListParagraph"/>
        <w:numPr>
          <w:ilvl w:val="0"/>
          <w:numId w:val="6"/>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lastRenderedPageBreak/>
        <w:t>t</w:t>
      </w:r>
      <w:r w:rsidR="00562ACA" w:rsidRPr="00094674">
        <w:rPr>
          <w:rFonts w:ascii="Times New Roman" w:hAnsi="Times New Roman" w:cs="Times New Roman"/>
          <w:color w:val="FF0000"/>
          <w:sz w:val="28"/>
          <w:szCs w:val="28"/>
          <w:lang w:val="en-GB"/>
        </w:rPr>
        <w:t>ỉ lệ năng lượng hao phí so với năng lượng toàn phần càng ít.</w:t>
      </w:r>
    </w:p>
    <w:p w14:paraId="368C9C62" w14:textId="77777777" w:rsidR="00FE1727" w:rsidRPr="00094674" w:rsidRDefault="00562ACA" w:rsidP="00FE1727">
      <w:pPr>
        <w:rPr>
          <w:rFonts w:ascii="Times New Roman" w:eastAsiaTheme="minorEastAsia" w:hAnsi="Times New Roman" w:cs="Times New Roman"/>
          <w:sz w:val="28"/>
          <w:szCs w:val="28"/>
        </w:rPr>
      </w:pPr>
      <w:r w:rsidRPr="00094674">
        <w:rPr>
          <w:rFonts w:ascii="Times New Roman" w:hAnsi="Times New Roman" w:cs="Times New Roman"/>
          <w:color w:val="000000" w:themeColor="text1"/>
          <w:sz w:val="28"/>
          <w:szCs w:val="28"/>
          <w:lang w:val="en-GB"/>
        </w:rPr>
        <w:t>Bài 28:</w:t>
      </w:r>
      <w:r w:rsidR="00FE1727" w:rsidRPr="00094674">
        <w:rPr>
          <w:rFonts w:ascii="Times New Roman" w:eastAsiaTheme="minorEastAsia" w:hAnsi="Times New Roman" w:cs="Times New Roman"/>
          <w:sz w:val="28"/>
          <w:szCs w:val="28"/>
        </w:rPr>
        <w:t xml:space="preserve"> </w:t>
      </w:r>
    </w:p>
    <w:p w14:paraId="26259FB4" w14:textId="78DE4F77"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sidR="00094674">
        <w:rPr>
          <w:rFonts w:ascii="Times New Roman" w:eastAsiaTheme="minorEastAsia" w:hAnsi="Times New Roman" w:cs="Times New Roman"/>
          <w:sz w:val="28"/>
          <w:szCs w:val="28"/>
          <w:lang w:val="en-GB"/>
        </w:rPr>
        <w:t>14</w:t>
      </w:r>
      <w:r w:rsidRPr="00094674">
        <w:rPr>
          <w:rFonts w:ascii="Times New Roman" w:eastAsiaTheme="minorEastAsia" w:hAnsi="Times New Roman" w:cs="Times New Roman"/>
          <w:sz w:val="28"/>
          <w:szCs w:val="28"/>
        </w:rPr>
        <w:t>: Động lượng có đơn vị là:</w:t>
      </w:r>
    </w:p>
    <w:p w14:paraId="66B459DC" w14:textId="7F9DAE24" w:rsidR="00562ACA" w:rsidRPr="0005514B" w:rsidRDefault="00FE1727" w:rsidP="00562ACA">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A. N.m/s</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color w:val="FF0000"/>
          <w:sz w:val="28"/>
          <w:szCs w:val="28"/>
        </w:rPr>
        <w:t>B. kg.m/s</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C. N.m</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D. N/s.</w:t>
      </w:r>
    </w:p>
    <w:p w14:paraId="4D8196E3" w14:textId="3B09EAD7" w:rsidR="00562ACA" w:rsidRPr="00094674" w:rsidRDefault="00FE1727" w:rsidP="00562ACA">
      <w:p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Câu</w:t>
      </w:r>
      <w:r w:rsidR="00094674">
        <w:rPr>
          <w:rFonts w:ascii="Times New Roman" w:hAnsi="Times New Roman" w:cs="Times New Roman"/>
          <w:color w:val="000000" w:themeColor="text1"/>
          <w:sz w:val="28"/>
          <w:szCs w:val="28"/>
          <w:lang w:val="en-GB"/>
        </w:rPr>
        <w:t xml:space="preserve"> 15</w:t>
      </w:r>
      <w:r w:rsidRPr="00094674">
        <w:rPr>
          <w:rFonts w:ascii="Times New Roman" w:hAnsi="Times New Roman" w:cs="Times New Roman"/>
          <w:color w:val="000000" w:themeColor="text1"/>
          <w:sz w:val="28"/>
          <w:szCs w:val="28"/>
          <w:lang w:val="en-GB"/>
        </w:rPr>
        <w:t xml:space="preserve"> : </w:t>
      </w:r>
      <w:r w:rsidR="008D436A" w:rsidRPr="00094674">
        <w:rPr>
          <w:rFonts w:ascii="Times New Roman" w:hAnsi="Times New Roman" w:cs="Times New Roman"/>
          <w:color w:val="000000" w:themeColor="text1"/>
          <w:sz w:val="28"/>
          <w:szCs w:val="28"/>
          <w:lang w:val="en-GB"/>
        </w:rPr>
        <w:t>Một vật có khối lượng 0,5kg chuyển động thẳng dọc theo trục tọa độ 0x với vận tốc 10m/s. Động lượng của vật bằng</w:t>
      </w:r>
    </w:p>
    <w:p w14:paraId="52EBE79C" w14:textId="432E6BDC" w:rsidR="008D436A" w:rsidRPr="00094674" w:rsidRDefault="008D436A" w:rsidP="008D436A">
      <w:pPr>
        <w:pStyle w:val="ListParagraph"/>
        <w:numPr>
          <w:ilvl w:val="0"/>
          <w:numId w:val="7"/>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9 kg.m/s</w:t>
      </w:r>
    </w:p>
    <w:p w14:paraId="66ECB375" w14:textId="009B2BA3" w:rsidR="008D436A" w:rsidRPr="00094674" w:rsidRDefault="008D436A" w:rsidP="008D436A">
      <w:pPr>
        <w:pStyle w:val="ListParagraph"/>
        <w:numPr>
          <w:ilvl w:val="0"/>
          <w:numId w:val="7"/>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5 kg.m/s</w:t>
      </w:r>
    </w:p>
    <w:p w14:paraId="5BE5C7C8" w14:textId="68E290C9" w:rsidR="008D436A" w:rsidRPr="00094674" w:rsidRDefault="008D436A" w:rsidP="008D436A">
      <w:pPr>
        <w:pStyle w:val="ListParagraph"/>
        <w:numPr>
          <w:ilvl w:val="0"/>
          <w:numId w:val="7"/>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10 kg.m/s</w:t>
      </w:r>
    </w:p>
    <w:p w14:paraId="56D958AB" w14:textId="3CEAB036" w:rsidR="008D436A" w:rsidRPr="00094674" w:rsidRDefault="008D436A" w:rsidP="008D436A">
      <w:pPr>
        <w:pStyle w:val="ListParagraph"/>
        <w:numPr>
          <w:ilvl w:val="0"/>
          <w:numId w:val="7"/>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4,5 kg.m/s</w:t>
      </w:r>
    </w:p>
    <w:p w14:paraId="1276E26F" w14:textId="7A955E5F" w:rsidR="008D436A" w:rsidRPr="00094674" w:rsidRDefault="008D436A" w:rsidP="008D436A">
      <w:p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Bài 29:</w:t>
      </w:r>
    </w:p>
    <w:p w14:paraId="62BAE085" w14:textId="6D7B235A"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sidR="00094674">
        <w:rPr>
          <w:rFonts w:ascii="Times New Roman" w:eastAsiaTheme="minorEastAsia" w:hAnsi="Times New Roman" w:cs="Times New Roman"/>
          <w:sz w:val="28"/>
          <w:szCs w:val="28"/>
          <w:lang w:val="en-GB"/>
        </w:rPr>
        <w:t>16</w:t>
      </w:r>
      <w:r w:rsidRPr="00094674">
        <w:rPr>
          <w:rFonts w:ascii="Times New Roman" w:eastAsiaTheme="minorEastAsia" w:hAnsi="Times New Roman" w:cs="Times New Roman"/>
          <w:sz w:val="28"/>
          <w:szCs w:val="28"/>
        </w:rPr>
        <w:t>: Chọn câu đúng nhất: Nội dung của định luật bảo toàn động lượng:</w:t>
      </w:r>
    </w:p>
    <w:p w14:paraId="36444514" w14:textId="77777777"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A. Động lượng của hệ kín thay đổi</w:t>
      </w:r>
    </w:p>
    <w:p w14:paraId="741AE648" w14:textId="77777777" w:rsidR="00FE1727" w:rsidRPr="00094674" w:rsidRDefault="00FE1727" w:rsidP="00FE1727">
      <w:pPr>
        <w:rPr>
          <w:rFonts w:ascii="Times New Roman" w:eastAsiaTheme="minorEastAsia" w:hAnsi="Times New Roman" w:cs="Times New Roman"/>
          <w:color w:val="FF0000"/>
          <w:sz w:val="28"/>
          <w:szCs w:val="28"/>
        </w:rPr>
      </w:pPr>
      <w:r w:rsidRPr="00094674">
        <w:rPr>
          <w:rFonts w:ascii="Times New Roman" w:eastAsiaTheme="minorEastAsia" w:hAnsi="Times New Roman" w:cs="Times New Roman"/>
          <w:color w:val="FF0000"/>
          <w:sz w:val="28"/>
          <w:szCs w:val="28"/>
        </w:rPr>
        <w:t>B. Động lượng toàn phần của hệ kín là một đại lượng bảo toàn</w:t>
      </w:r>
    </w:p>
    <w:p w14:paraId="47014613" w14:textId="77777777"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C. Động lượng của một vật trong hệ không đổi</w:t>
      </w:r>
    </w:p>
    <w:p w14:paraId="16EA32BA" w14:textId="77777777"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D. Động lượng của mỗi vật trong hệ thay đổi.</w:t>
      </w:r>
    </w:p>
    <w:p w14:paraId="4F526017" w14:textId="3927D4B7" w:rsidR="0062197B" w:rsidRPr="00E37036" w:rsidRDefault="00094674" w:rsidP="008D436A">
      <w:pPr>
        <w:rPr>
          <w:rFonts w:ascii="Times New Roman" w:hAnsi="Times New Roman" w:cs="Times New Roman"/>
          <w:sz w:val="28"/>
          <w:szCs w:val="28"/>
          <w:lang w:val="en-GB"/>
        </w:rPr>
      </w:pPr>
      <w:r w:rsidRPr="00E37036">
        <w:rPr>
          <w:rFonts w:ascii="Times New Roman" w:hAnsi="Times New Roman" w:cs="Times New Roman"/>
          <w:sz w:val="28"/>
          <w:szCs w:val="28"/>
          <w:lang w:val="en-GB"/>
        </w:rPr>
        <w:t xml:space="preserve">Câu 17: </w:t>
      </w:r>
      <w:r w:rsidR="00C014FC" w:rsidRPr="00E37036">
        <w:rPr>
          <w:rFonts w:ascii="Times New Roman" w:hAnsi="Times New Roman" w:cs="Times New Roman"/>
          <w:sz w:val="28"/>
          <w:szCs w:val="28"/>
          <w:lang w:val="en-GB"/>
        </w:rPr>
        <w:t>Khi nào động lượng của hệ vật được bảo toàn?</w:t>
      </w:r>
    </w:p>
    <w:p w14:paraId="0FF7BC92" w14:textId="400C766C" w:rsidR="00C10887" w:rsidRPr="00094674" w:rsidRDefault="00C014FC" w:rsidP="00C10887">
      <w:pPr>
        <w:pStyle w:val="ListParagraph"/>
        <w:numPr>
          <w:ilvl w:val="0"/>
          <w:numId w:val="8"/>
        </w:numPr>
        <w:rPr>
          <w:rFonts w:ascii="Times New Roman" w:hAnsi="Times New Roman" w:cs="Times New Roman"/>
          <w:color w:val="FF0000"/>
          <w:sz w:val="28"/>
          <w:szCs w:val="28"/>
          <w:lang w:val="en-GB"/>
        </w:rPr>
      </w:pPr>
      <w:r>
        <w:rPr>
          <w:rFonts w:ascii="Times New Roman" w:hAnsi="Times New Roman" w:cs="Times New Roman"/>
          <w:color w:val="FF0000"/>
          <w:sz w:val="28"/>
          <w:szCs w:val="28"/>
          <w:lang w:val="en-GB"/>
        </w:rPr>
        <w:t>Hệ kín</w:t>
      </w:r>
    </w:p>
    <w:p w14:paraId="0C739CCC" w14:textId="16014674" w:rsidR="00C10887" w:rsidRPr="00E37036" w:rsidRDefault="00C014FC" w:rsidP="00C10887">
      <w:pPr>
        <w:pStyle w:val="ListParagraph"/>
        <w:numPr>
          <w:ilvl w:val="0"/>
          <w:numId w:val="8"/>
        </w:numPr>
        <w:rPr>
          <w:rFonts w:ascii="Times New Roman" w:hAnsi="Times New Roman" w:cs="Times New Roman"/>
          <w:sz w:val="28"/>
          <w:szCs w:val="28"/>
          <w:lang w:val="en-GB"/>
        </w:rPr>
      </w:pPr>
      <w:r w:rsidRPr="00E37036">
        <w:rPr>
          <w:rFonts w:ascii="Times New Roman" w:hAnsi="Times New Roman" w:cs="Times New Roman"/>
          <w:sz w:val="28"/>
          <w:szCs w:val="28"/>
          <w:lang w:val="en-GB"/>
        </w:rPr>
        <w:t>Bất cứ khi nào.</w:t>
      </w:r>
    </w:p>
    <w:p w14:paraId="44EA8DD4" w14:textId="36D86566" w:rsidR="00C10887" w:rsidRPr="00E37036" w:rsidRDefault="00C014FC" w:rsidP="00C10887">
      <w:pPr>
        <w:pStyle w:val="ListParagraph"/>
        <w:numPr>
          <w:ilvl w:val="0"/>
          <w:numId w:val="8"/>
        </w:numPr>
        <w:rPr>
          <w:rFonts w:ascii="Times New Roman" w:hAnsi="Times New Roman" w:cs="Times New Roman"/>
          <w:sz w:val="28"/>
          <w:szCs w:val="28"/>
          <w:lang w:val="en-GB"/>
        </w:rPr>
      </w:pPr>
      <w:r w:rsidRPr="00E37036">
        <w:rPr>
          <w:rFonts w:ascii="Times New Roman" w:hAnsi="Times New Roman" w:cs="Times New Roman"/>
          <w:sz w:val="28"/>
          <w:szCs w:val="28"/>
          <w:lang w:val="en-GB"/>
        </w:rPr>
        <w:t>Hệ vật chịu thêm tác dụng của ngoại lực.</w:t>
      </w:r>
    </w:p>
    <w:p w14:paraId="64888C91" w14:textId="2626A726" w:rsidR="00C10887" w:rsidRPr="00094674" w:rsidRDefault="00C014FC" w:rsidP="00C10887">
      <w:pPr>
        <w:pStyle w:val="ListParagraph"/>
        <w:numPr>
          <w:ilvl w:val="0"/>
          <w:numId w:val="8"/>
        </w:numPr>
        <w:rPr>
          <w:rFonts w:ascii="Times New Roman" w:hAnsi="Times New Roman" w:cs="Times New Roman"/>
          <w:color w:val="FF0000"/>
          <w:sz w:val="28"/>
          <w:szCs w:val="28"/>
          <w:lang w:val="en-GB"/>
        </w:rPr>
      </w:pPr>
      <w:r w:rsidRPr="00E37036">
        <w:rPr>
          <w:rFonts w:ascii="Times New Roman" w:hAnsi="Times New Roman" w:cs="Times New Roman"/>
          <w:sz w:val="28"/>
          <w:szCs w:val="28"/>
          <w:lang w:val="en-GB"/>
        </w:rPr>
        <w:t xml:space="preserve">Hệ vật </w:t>
      </w:r>
      <w:r w:rsidR="00E37036" w:rsidRPr="00E37036">
        <w:rPr>
          <w:rFonts w:ascii="Times New Roman" w:hAnsi="Times New Roman" w:cs="Times New Roman"/>
          <w:sz w:val="28"/>
          <w:szCs w:val="28"/>
          <w:lang w:val="en-GB"/>
        </w:rPr>
        <w:t>vừa có ngoại lực và nội lực tác dụng</w:t>
      </w:r>
      <w:r w:rsidR="00E37036">
        <w:rPr>
          <w:rFonts w:ascii="Times New Roman" w:hAnsi="Times New Roman" w:cs="Times New Roman"/>
          <w:color w:val="FF0000"/>
          <w:sz w:val="28"/>
          <w:szCs w:val="28"/>
          <w:lang w:val="en-GB"/>
        </w:rPr>
        <w:t>.</w:t>
      </w:r>
    </w:p>
    <w:p w14:paraId="3D598125" w14:textId="77777777" w:rsidR="00FE1727" w:rsidRPr="00094674" w:rsidRDefault="00FE1727" w:rsidP="00FE1727">
      <w:p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Bài 30:</w:t>
      </w:r>
    </w:p>
    <w:p w14:paraId="24F66BF4" w14:textId="77777777" w:rsidR="00995C7B" w:rsidRPr="00011DD6" w:rsidRDefault="00995C7B" w:rsidP="00995C7B">
      <w:pPr>
        <w:rPr>
          <w:rFonts w:ascii="Times New Roman" w:hAnsi="Times New Roman" w:cs="Times New Roman"/>
          <w:sz w:val="28"/>
          <w:szCs w:val="28"/>
          <w:lang w:val="en-US"/>
        </w:rPr>
      </w:pPr>
      <w:r w:rsidRPr="008962A4">
        <w:rPr>
          <w:rFonts w:ascii="Times New Roman" w:hAnsi="Times New Roman" w:cs="Times New Roman"/>
          <w:b/>
          <w:bCs/>
          <w:sz w:val="28"/>
          <w:szCs w:val="28"/>
        </w:rPr>
        <w:t>Câu 1</w:t>
      </w:r>
      <w:r w:rsidRPr="008962A4">
        <w:rPr>
          <w:rFonts w:ascii="Times New Roman" w:hAnsi="Times New Roman" w:cs="Times New Roman"/>
          <w:b/>
          <w:bCs/>
          <w:sz w:val="28"/>
          <w:szCs w:val="28"/>
          <w:lang w:val="en-GB"/>
        </w:rPr>
        <w:t>8</w:t>
      </w:r>
      <w:r w:rsidRPr="008962A4">
        <w:rPr>
          <w:rFonts w:ascii="Times New Roman" w:hAnsi="Times New Roman" w:cs="Times New Roman"/>
          <w:b/>
          <w:bCs/>
          <w:sz w:val="28"/>
          <w:szCs w:val="28"/>
        </w:rPr>
        <w:t>:</w:t>
      </w:r>
      <w:r w:rsidRPr="000D0C97">
        <w:rPr>
          <w:rFonts w:ascii="Times New Roman" w:hAnsi="Times New Roman" w:cs="Times New Roman"/>
          <w:sz w:val="28"/>
          <w:szCs w:val="28"/>
        </w:rPr>
        <w:t xml:space="preserve"> </w:t>
      </w:r>
      <w:r>
        <w:rPr>
          <w:rFonts w:ascii="Times New Roman" w:hAnsi="Times New Roman" w:cs="Times New Roman"/>
          <w:sz w:val="28"/>
          <w:szCs w:val="28"/>
          <w:lang w:val="en-US"/>
        </w:rPr>
        <w:t>Để xác định vận tốc của xe trước và sau va chạm cần đo những đại lượng nào?</w:t>
      </w:r>
    </w:p>
    <w:p w14:paraId="1C9836C0" w14:textId="77777777" w:rsidR="00995C7B" w:rsidRPr="002354B5" w:rsidRDefault="00995C7B" w:rsidP="00995C7B">
      <w:pPr>
        <w:rPr>
          <w:rFonts w:ascii="Times New Roman" w:hAnsi="Times New Roman" w:cs="Times New Roman"/>
          <w:color w:val="FF0000"/>
          <w:sz w:val="28"/>
          <w:szCs w:val="28"/>
        </w:rPr>
      </w:pPr>
      <w:r w:rsidRPr="002354B5">
        <w:rPr>
          <w:rFonts w:ascii="Times New Roman" w:hAnsi="Times New Roman" w:cs="Times New Roman"/>
          <w:color w:val="FF0000"/>
          <w:sz w:val="28"/>
          <w:szCs w:val="28"/>
        </w:rPr>
        <w:t xml:space="preserve">A. </w:t>
      </w:r>
      <w:r w:rsidRPr="002354B5">
        <w:rPr>
          <w:rFonts w:ascii="Times New Roman" w:hAnsi="Times New Roman" w:cs="Times New Roman"/>
          <w:color w:val="FF0000"/>
          <w:sz w:val="28"/>
          <w:szCs w:val="28"/>
          <w:lang w:val="en-US"/>
        </w:rPr>
        <w:t>Độ dài tấm chắn sáng và thời gian nó chắn cổng quang điện</w:t>
      </w:r>
      <w:r w:rsidRPr="002354B5">
        <w:rPr>
          <w:rFonts w:ascii="Times New Roman" w:hAnsi="Times New Roman" w:cs="Times New Roman"/>
          <w:color w:val="FF0000"/>
          <w:sz w:val="28"/>
          <w:szCs w:val="28"/>
        </w:rPr>
        <w:tab/>
      </w:r>
      <w:r w:rsidRPr="002354B5">
        <w:rPr>
          <w:rFonts w:ascii="Times New Roman" w:hAnsi="Times New Roman" w:cs="Times New Roman"/>
          <w:color w:val="FF0000"/>
          <w:sz w:val="28"/>
          <w:szCs w:val="28"/>
        </w:rPr>
        <w:tab/>
      </w:r>
      <w:r w:rsidRPr="002354B5">
        <w:rPr>
          <w:rFonts w:ascii="Times New Roman" w:hAnsi="Times New Roman" w:cs="Times New Roman"/>
          <w:color w:val="FF0000"/>
          <w:sz w:val="28"/>
          <w:szCs w:val="28"/>
        </w:rPr>
        <w:tab/>
      </w:r>
    </w:p>
    <w:p w14:paraId="167925B1" w14:textId="77777777" w:rsidR="00995C7B" w:rsidRPr="002354B5" w:rsidRDefault="00995C7B" w:rsidP="00995C7B">
      <w:pPr>
        <w:rPr>
          <w:rFonts w:ascii="Times New Roman" w:hAnsi="Times New Roman" w:cs="Times New Roman"/>
          <w:sz w:val="28"/>
          <w:szCs w:val="28"/>
        </w:rPr>
      </w:pPr>
      <w:r w:rsidRPr="000D0C97">
        <w:rPr>
          <w:rFonts w:ascii="Times New Roman" w:hAnsi="Times New Roman" w:cs="Times New Roman"/>
          <w:sz w:val="28"/>
          <w:szCs w:val="28"/>
        </w:rPr>
        <w:t xml:space="preserve">B. </w:t>
      </w:r>
      <w:r w:rsidRPr="002354B5">
        <w:rPr>
          <w:rFonts w:ascii="Times New Roman" w:hAnsi="Times New Roman" w:cs="Times New Roman"/>
          <w:sz w:val="28"/>
          <w:szCs w:val="28"/>
        </w:rPr>
        <w:t>Khối lượng và độ dài tấm chắn sáng</w:t>
      </w:r>
    </w:p>
    <w:p w14:paraId="40A7A4C8" w14:textId="77777777" w:rsidR="00995C7B" w:rsidRDefault="00995C7B" w:rsidP="00995C7B">
      <w:pPr>
        <w:rPr>
          <w:rFonts w:ascii="Times New Roman" w:hAnsi="Times New Roman" w:cs="Times New Roman"/>
          <w:sz w:val="28"/>
          <w:szCs w:val="28"/>
        </w:rPr>
      </w:pPr>
      <w:r w:rsidRPr="000D0C97">
        <w:rPr>
          <w:rFonts w:ascii="Times New Roman" w:hAnsi="Times New Roman" w:cs="Times New Roman"/>
          <w:sz w:val="28"/>
          <w:szCs w:val="28"/>
        </w:rPr>
        <w:t xml:space="preserve">C. </w:t>
      </w:r>
      <w:r w:rsidRPr="002354B5">
        <w:rPr>
          <w:rFonts w:ascii="Times New Roman" w:hAnsi="Times New Roman" w:cs="Times New Roman"/>
          <w:sz w:val="28"/>
          <w:szCs w:val="28"/>
        </w:rPr>
        <w:t>Khối lượng tấm chắn sáng và thời gian nó chắn cổng quang điện</w:t>
      </w:r>
      <w:r w:rsidRPr="000D0C97">
        <w:rPr>
          <w:rFonts w:ascii="Times New Roman" w:hAnsi="Times New Roman" w:cs="Times New Roman"/>
          <w:sz w:val="28"/>
          <w:szCs w:val="28"/>
        </w:rPr>
        <w:tab/>
      </w:r>
      <w:r w:rsidRPr="000D0C97">
        <w:rPr>
          <w:rFonts w:ascii="Times New Roman" w:hAnsi="Times New Roman" w:cs="Times New Roman"/>
          <w:sz w:val="28"/>
          <w:szCs w:val="28"/>
        </w:rPr>
        <w:tab/>
      </w:r>
    </w:p>
    <w:p w14:paraId="1B35C3C4" w14:textId="28B0CC17" w:rsidR="00FE1727" w:rsidRPr="00995C7B" w:rsidRDefault="00995C7B" w:rsidP="00FE1727">
      <w:pPr>
        <w:rPr>
          <w:rFonts w:ascii="Times New Roman" w:hAnsi="Times New Roman" w:cs="Times New Roman"/>
          <w:sz w:val="28"/>
          <w:szCs w:val="28"/>
        </w:rPr>
      </w:pPr>
      <w:r w:rsidRPr="000D0C97">
        <w:rPr>
          <w:rFonts w:ascii="Times New Roman" w:hAnsi="Times New Roman" w:cs="Times New Roman"/>
          <w:sz w:val="28"/>
          <w:szCs w:val="28"/>
        </w:rPr>
        <w:t xml:space="preserve">D. </w:t>
      </w:r>
      <w:r w:rsidRPr="002354B5">
        <w:rPr>
          <w:rFonts w:ascii="Times New Roman" w:hAnsi="Times New Roman" w:cs="Times New Roman"/>
          <w:sz w:val="28"/>
          <w:szCs w:val="28"/>
        </w:rPr>
        <w:t>Diện tích tấm chắn sáng và thời gian</w:t>
      </w:r>
      <w:r w:rsidRPr="000D0C97">
        <w:rPr>
          <w:rFonts w:ascii="Times New Roman" w:hAnsi="Times New Roman" w:cs="Times New Roman"/>
          <w:sz w:val="28"/>
          <w:szCs w:val="28"/>
        </w:rPr>
        <w:t>.</w:t>
      </w:r>
    </w:p>
    <w:p w14:paraId="78A3ED92" w14:textId="2544714F" w:rsidR="00FE1727" w:rsidRPr="00094674" w:rsidRDefault="00094674" w:rsidP="00FE1727">
      <w:p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lastRenderedPageBreak/>
        <w:t xml:space="preserve">Câu 19: </w:t>
      </w:r>
      <w:r w:rsidR="00FE1727" w:rsidRPr="00094674">
        <w:rPr>
          <w:rFonts w:ascii="Times New Roman" w:hAnsi="Times New Roman" w:cs="Times New Roman"/>
          <w:color w:val="000000" w:themeColor="text1"/>
          <w:sz w:val="28"/>
          <w:szCs w:val="28"/>
          <w:lang w:val="en-GB"/>
        </w:rPr>
        <w:t>Để xác định động lượng của hai xe trước và sau va chạm cần đo các đại lượng nào sau đây?</w:t>
      </w:r>
    </w:p>
    <w:p w14:paraId="43DE0328" w14:textId="77777777" w:rsidR="00FE1727" w:rsidRPr="00094674" w:rsidRDefault="00FE1727" w:rsidP="00FE1727">
      <w:pPr>
        <w:pStyle w:val="ListParagraph"/>
        <w:numPr>
          <w:ilvl w:val="0"/>
          <w:numId w:val="12"/>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Khối lượng, độ dài tấm chắn sáng và thời gian vật chắn cổng quang điện.</w:t>
      </w:r>
    </w:p>
    <w:p w14:paraId="372BFEF5" w14:textId="77777777" w:rsidR="00FE1727" w:rsidRPr="00094674" w:rsidRDefault="00FE1727" w:rsidP="00FE1727">
      <w:pPr>
        <w:pStyle w:val="ListParagraph"/>
        <w:numPr>
          <w:ilvl w:val="0"/>
          <w:numId w:val="12"/>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Khối lượng, thời gian vật chắn cổng quang điện.</w:t>
      </w:r>
    </w:p>
    <w:p w14:paraId="2DE0C649" w14:textId="77777777" w:rsidR="00FE1727" w:rsidRPr="00094674" w:rsidRDefault="00FE1727" w:rsidP="00FE1727">
      <w:pPr>
        <w:pStyle w:val="ListParagraph"/>
        <w:numPr>
          <w:ilvl w:val="0"/>
          <w:numId w:val="12"/>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Khối lượng, độ dài tấm chắn sáng.</w:t>
      </w:r>
    </w:p>
    <w:p w14:paraId="1B94FA78" w14:textId="37262D1F" w:rsidR="00FE1727" w:rsidRPr="00094674" w:rsidRDefault="00FE1727" w:rsidP="00C10887">
      <w:pPr>
        <w:pStyle w:val="ListParagraph"/>
        <w:numPr>
          <w:ilvl w:val="0"/>
          <w:numId w:val="12"/>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Độ dài tấm chắn sáng và thời gian vật chắn cổng quang điện.</w:t>
      </w:r>
    </w:p>
    <w:p w14:paraId="2C624CD6" w14:textId="2F16DFD0" w:rsidR="00C10887" w:rsidRPr="00094674" w:rsidRDefault="00C10887" w:rsidP="00C10887">
      <w:p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Bài 3</w:t>
      </w:r>
      <w:r w:rsidR="00FA18F0" w:rsidRPr="00094674">
        <w:rPr>
          <w:rFonts w:ascii="Times New Roman" w:hAnsi="Times New Roman" w:cs="Times New Roman"/>
          <w:color w:val="000000" w:themeColor="text1"/>
          <w:sz w:val="28"/>
          <w:szCs w:val="28"/>
          <w:lang w:val="en-GB"/>
        </w:rPr>
        <w:t>1</w:t>
      </w:r>
      <w:r w:rsidRPr="00094674">
        <w:rPr>
          <w:rFonts w:ascii="Times New Roman" w:hAnsi="Times New Roman" w:cs="Times New Roman"/>
          <w:color w:val="000000" w:themeColor="text1"/>
          <w:sz w:val="28"/>
          <w:szCs w:val="28"/>
          <w:lang w:val="en-GB"/>
        </w:rPr>
        <w:t>:</w:t>
      </w:r>
    </w:p>
    <w:p w14:paraId="6A4717DE" w14:textId="3AB98AB9"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sidR="00094674">
        <w:rPr>
          <w:rFonts w:ascii="Times New Roman" w:eastAsiaTheme="minorEastAsia" w:hAnsi="Times New Roman" w:cs="Times New Roman"/>
          <w:sz w:val="28"/>
          <w:szCs w:val="28"/>
          <w:lang w:val="en-GB"/>
        </w:rPr>
        <w:t>20</w:t>
      </w:r>
      <w:r w:rsidRPr="00094674">
        <w:rPr>
          <w:rFonts w:ascii="Times New Roman" w:eastAsiaTheme="minorEastAsia" w:hAnsi="Times New Roman" w:cs="Times New Roman"/>
          <w:sz w:val="28"/>
          <w:szCs w:val="28"/>
        </w:rPr>
        <w:t xml:space="preserve">: Công thức nào sau đây biểu diễn </w:t>
      </w:r>
      <w:r w:rsidRPr="00094674">
        <w:rPr>
          <w:rFonts w:ascii="Times New Roman" w:eastAsiaTheme="minorEastAsia" w:hAnsi="Times New Roman" w:cs="Times New Roman"/>
          <w:b/>
          <w:bCs/>
          <w:sz w:val="28"/>
          <w:szCs w:val="28"/>
        </w:rPr>
        <w:t xml:space="preserve">không đúng </w:t>
      </w:r>
      <w:r w:rsidRPr="00094674">
        <w:rPr>
          <w:rFonts w:ascii="Times New Roman" w:eastAsiaTheme="minorEastAsia" w:hAnsi="Times New Roman" w:cs="Times New Roman"/>
          <w:sz w:val="28"/>
          <w:szCs w:val="28"/>
        </w:rPr>
        <w:t>quan hệ giữa các đại lượng đặc trưng của một vật chuyển động tròn đều:</w:t>
      </w:r>
    </w:p>
    <w:p w14:paraId="446B8088" w14:textId="77777777"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color w:val="FF0000"/>
          <w:sz w:val="28"/>
          <w:szCs w:val="28"/>
        </w:rPr>
        <w:t xml:space="preserve">A. f = </w:t>
      </w:r>
      <m:oMath>
        <m:f>
          <m:fPr>
            <m:ctrlPr>
              <w:rPr>
                <w:rFonts w:ascii="Cambria Math" w:eastAsiaTheme="minorEastAsia" w:hAnsi="Cambria Math" w:cs="Times New Roman"/>
                <w:i/>
                <w:color w:val="FF0000"/>
                <w:sz w:val="28"/>
                <w:szCs w:val="28"/>
              </w:rPr>
            </m:ctrlPr>
          </m:fPr>
          <m:num>
            <m:r>
              <w:rPr>
                <w:rFonts w:ascii="Cambria Math" w:eastAsiaTheme="minorEastAsia" w:hAnsi="Cambria Math" w:cs="Times New Roman"/>
                <w:color w:val="FF0000"/>
                <w:sz w:val="28"/>
                <w:szCs w:val="28"/>
              </w:rPr>
              <m:t>2πr</m:t>
            </m:r>
          </m:num>
          <m:den>
            <m:r>
              <w:rPr>
                <w:rFonts w:ascii="Cambria Math" w:eastAsiaTheme="minorEastAsia" w:hAnsi="Cambria Math" w:cs="Times New Roman"/>
                <w:color w:val="FF0000"/>
                <w:sz w:val="28"/>
                <w:szCs w:val="28"/>
              </w:rPr>
              <m:t>v</m:t>
            </m:r>
          </m:den>
        </m:f>
      </m:oMath>
      <w:r w:rsidRPr="00094674">
        <w:rPr>
          <w:rFonts w:ascii="Times New Roman" w:eastAsiaTheme="minorEastAsia" w:hAnsi="Times New Roman" w:cs="Times New Roman"/>
          <w:color w:val="FF0000"/>
          <w:sz w:val="28"/>
          <w:szCs w:val="28"/>
        </w:rPr>
        <w:t xml:space="preserve"> </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 xml:space="preserve">B. T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2πr</m:t>
            </m:r>
          </m:num>
          <m:den>
            <m:r>
              <w:rPr>
                <w:rFonts w:ascii="Cambria Math" w:eastAsiaTheme="minorEastAsia" w:hAnsi="Cambria Math" w:cs="Times New Roman"/>
                <w:sz w:val="28"/>
                <w:szCs w:val="28"/>
              </w:rPr>
              <m:t>v</m:t>
            </m:r>
          </m:den>
        </m:f>
      </m:oMath>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 xml:space="preserve">C. </w:t>
      </w:r>
      <m:oMath>
        <m:r>
          <w:rPr>
            <w:rFonts w:ascii="Cambria Math" w:eastAsiaTheme="minorEastAsia" w:hAnsi="Cambria Math" w:cs="Times New Roman"/>
            <w:sz w:val="28"/>
            <w:szCs w:val="28"/>
          </w:rPr>
          <m:t>v</m:t>
        </m:r>
      </m:oMath>
      <w:r w:rsidRPr="00094674">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ωr</m:t>
        </m:r>
      </m:oMath>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 xml:space="preserve">D. </w:t>
      </w:r>
      <m:oMath>
        <m:r>
          <w:rPr>
            <w:rFonts w:ascii="Cambria Math" w:eastAsiaTheme="minorEastAsia" w:hAnsi="Cambria Math" w:cs="Times New Roman"/>
            <w:sz w:val="28"/>
            <w:szCs w:val="28"/>
          </w:rPr>
          <m:t>ω</m:t>
        </m:r>
      </m:oMath>
      <w:r w:rsidRPr="00094674">
        <w:rPr>
          <w:rFonts w:ascii="Times New Roman" w:eastAsiaTheme="minorEastAsia" w:hAnsi="Times New Roman" w:cs="Times New Roman"/>
          <w:sz w:val="28"/>
          <w:szCs w:val="28"/>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2π</m:t>
            </m:r>
          </m:num>
          <m:den>
            <m:r>
              <w:rPr>
                <w:rFonts w:ascii="Cambria Math" w:eastAsiaTheme="minorEastAsia" w:hAnsi="Cambria Math" w:cs="Times New Roman"/>
                <w:sz w:val="28"/>
                <w:szCs w:val="28"/>
              </w:rPr>
              <m:t>T</m:t>
            </m:r>
          </m:den>
        </m:f>
      </m:oMath>
    </w:p>
    <w:p w14:paraId="54BAAEE1" w14:textId="4A79A64E" w:rsidR="003A3955" w:rsidRPr="00094674" w:rsidRDefault="003A3955" w:rsidP="003A3955">
      <w:p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Câu 2</w:t>
      </w:r>
      <w:r w:rsidR="00307834">
        <w:rPr>
          <w:rFonts w:ascii="Times New Roman" w:hAnsi="Times New Roman" w:cs="Times New Roman"/>
          <w:color w:val="000000" w:themeColor="text1"/>
          <w:sz w:val="28"/>
          <w:szCs w:val="28"/>
          <w:lang w:val="en-GB"/>
        </w:rPr>
        <w:t>1</w:t>
      </w:r>
      <w:r>
        <w:rPr>
          <w:rFonts w:ascii="Times New Roman" w:hAnsi="Times New Roman" w:cs="Times New Roman"/>
          <w:color w:val="000000" w:themeColor="text1"/>
          <w:sz w:val="28"/>
          <w:szCs w:val="28"/>
          <w:lang w:val="en-GB"/>
        </w:rPr>
        <w:t xml:space="preserve">: </w:t>
      </w:r>
      <w:r w:rsidRPr="00094674">
        <w:rPr>
          <w:rFonts w:ascii="Times New Roman" w:hAnsi="Times New Roman" w:cs="Times New Roman"/>
          <w:color w:val="000000" w:themeColor="text1"/>
          <w:sz w:val="28"/>
          <w:szCs w:val="28"/>
          <w:lang w:val="en-GB"/>
        </w:rPr>
        <w:t xml:space="preserve">Trong chuyển động tròn đều, </w:t>
      </w:r>
      <w:r>
        <w:rPr>
          <w:rFonts w:ascii="Times New Roman" w:hAnsi="Times New Roman" w:cs="Times New Roman"/>
          <w:color w:val="000000" w:themeColor="text1"/>
          <w:sz w:val="28"/>
          <w:szCs w:val="28"/>
          <w:lang w:val="en-GB"/>
        </w:rPr>
        <w:t>vận tốc có:</w:t>
      </w:r>
    </w:p>
    <w:p w14:paraId="18D3C076" w14:textId="77777777" w:rsidR="003A3955" w:rsidRPr="00094674" w:rsidRDefault="003A3955" w:rsidP="003A3955">
      <w:pPr>
        <w:pStyle w:val="ListParagraph"/>
        <w:numPr>
          <w:ilvl w:val="0"/>
          <w:numId w:val="10"/>
        </w:num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Cùng hướng với vecto gia tốc.</w:t>
      </w:r>
    </w:p>
    <w:p w14:paraId="0E8B36BA" w14:textId="77777777" w:rsidR="003A3955" w:rsidRPr="00094674" w:rsidRDefault="003A3955" w:rsidP="003A3955">
      <w:pPr>
        <w:pStyle w:val="ListParagraph"/>
        <w:numPr>
          <w:ilvl w:val="0"/>
          <w:numId w:val="10"/>
        </w:num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Hướng vào tâm đường tròn.</w:t>
      </w:r>
    </w:p>
    <w:p w14:paraId="0DBF3878" w14:textId="77777777" w:rsidR="003A3955" w:rsidRPr="00094674" w:rsidRDefault="003A3955" w:rsidP="003A3955">
      <w:pPr>
        <w:pStyle w:val="ListParagraph"/>
        <w:numPr>
          <w:ilvl w:val="0"/>
          <w:numId w:val="10"/>
        </w:num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Hướng ra xa tâm đường tròn.</w:t>
      </w:r>
    </w:p>
    <w:p w14:paraId="7BE5FE3A" w14:textId="77777777" w:rsidR="003A3955" w:rsidRPr="00250AA3" w:rsidRDefault="003A3955" w:rsidP="003A3955">
      <w:pPr>
        <w:pStyle w:val="ListParagraph"/>
        <w:numPr>
          <w:ilvl w:val="0"/>
          <w:numId w:val="10"/>
        </w:numPr>
        <w:rPr>
          <w:rFonts w:ascii="Times New Roman" w:hAnsi="Times New Roman" w:cs="Times New Roman"/>
          <w:color w:val="000000" w:themeColor="text1"/>
          <w:sz w:val="28"/>
          <w:szCs w:val="28"/>
          <w:lang w:val="en-GB"/>
        </w:rPr>
      </w:pPr>
      <w:r w:rsidRPr="00250AA3">
        <w:rPr>
          <w:rFonts w:ascii="Times New Roman" w:hAnsi="Times New Roman" w:cs="Times New Roman"/>
          <w:color w:val="000000" w:themeColor="text1"/>
          <w:sz w:val="28"/>
          <w:szCs w:val="28"/>
          <w:lang w:val="en-GB"/>
        </w:rPr>
        <w:t>Phương tiếp tuyến với đường tròn.</w:t>
      </w:r>
    </w:p>
    <w:p w14:paraId="5326B5F7" w14:textId="16E6A7AA" w:rsidR="009152B5" w:rsidRDefault="00FB4A3B" w:rsidP="00FA18F0">
      <w:p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Câu 21:</w:t>
      </w:r>
      <w:r w:rsidR="00B87F01">
        <w:rPr>
          <w:rFonts w:ascii="Times New Roman" w:hAnsi="Times New Roman" w:cs="Times New Roman"/>
          <w:color w:val="000000" w:themeColor="text1"/>
          <w:sz w:val="28"/>
          <w:szCs w:val="28"/>
          <w:lang w:val="en-GB"/>
        </w:rPr>
        <w:t xml:space="preserve"> </w:t>
      </w:r>
      <w:r w:rsidR="00B01C19">
        <w:rPr>
          <w:rFonts w:ascii="Times New Roman" w:hAnsi="Times New Roman" w:cs="Times New Roman"/>
          <w:color w:val="000000" w:themeColor="text1"/>
          <w:sz w:val="28"/>
          <w:szCs w:val="28"/>
          <w:lang w:val="en-GB"/>
        </w:rPr>
        <w:t>Trong chuyển động tròn đều, lực hướng tâm có:</w:t>
      </w:r>
    </w:p>
    <w:p w14:paraId="2B086014" w14:textId="03DD2FC2" w:rsidR="00FB4A3B" w:rsidRDefault="00B01C19" w:rsidP="00B01C19">
      <w:pPr>
        <w:pStyle w:val="ListParagraph"/>
        <w:numPr>
          <w:ilvl w:val="0"/>
          <w:numId w:val="14"/>
        </w:num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Cùng hướng với vận tốc.</w:t>
      </w:r>
    </w:p>
    <w:p w14:paraId="577DDDE5" w14:textId="59FDC1E3" w:rsidR="00B01C19" w:rsidRDefault="00B01C19" w:rsidP="00B01C19">
      <w:pPr>
        <w:pStyle w:val="ListParagraph"/>
        <w:numPr>
          <w:ilvl w:val="0"/>
          <w:numId w:val="14"/>
        </w:num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Ngược hướng với vận tốc.</w:t>
      </w:r>
    </w:p>
    <w:p w14:paraId="770415E6" w14:textId="318C11C5" w:rsidR="00B01C19" w:rsidRDefault="00B01C19" w:rsidP="00B01C19">
      <w:pPr>
        <w:pStyle w:val="ListParagraph"/>
        <w:numPr>
          <w:ilvl w:val="0"/>
          <w:numId w:val="14"/>
        </w:num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Luôn hướng vào tâm.</w:t>
      </w:r>
    </w:p>
    <w:p w14:paraId="6592856F" w14:textId="788F5C0C" w:rsidR="00B01C19" w:rsidRPr="00B01C19" w:rsidRDefault="00B01C19" w:rsidP="00B01C19">
      <w:pPr>
        <w:pStyle w:val="ListParagraph"/>
        <w:numPr>
          <w:ilvl w:val="0"/>
          <w:numId w:val="14"/>
        </w:num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Tiếp tuyến với quỹ đạo.</w:t>
      </w:r>
    </w:p>
    <w:p w14:paraId="525E711B" w14:textId="1B863BF5" w:rsidR="00FB4A3B" w:rsidRDefault="00FB4A3B" w:rsidP="00FA18F0">
      <w:p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Câu 2</w:t>
      </w:r>
      <w:r>
        <w:rPr>
          <w:rFonts w:ascii="Times New Roman" w:hAnsi="Times New Roman" w:cs="Times New Roman"/>
          <w:color w:val="000000" w:themeColor="text1"/>
          <w:sz w:val="28"/>
          <w:szCs w:val="28"/>
          <w:lang w:val="en-GB"/>
        </w:rPr>
        <w:t>2</w:t>
      </w:r>
      <w:r>
        <w:rPr>
          <w:rFonts w:ascii="Times New Roman" w:hAnsi="Times New Roman" w:cs="Times New Roman"/>
          <w:color w:val="000000" w:themeColor="text1"/>
          <w:sz w:val="28"/>
          <w:szCs w:val="28"/>
          <w:lang w:val="en-GB"/>
        </w:rPr>
        <w:t>:</w:t>
      </w:r>
      <w:r w:rsidR="00A00F4F">
        <w:rPr>
          <w:rFonts w:ascii="Times New Roman" w:hAnsi="Times New Roman" w:cs="Times New Roman"/>
          <w:color w:val="000000" w:themeColor="text1"/>
          <w:sz w:val="28"/>
          <w:szCs w:val="28"/>
          <w:lang w:val="en-GB"/>
        </w:rPr>
        <w:t xml:space="preserve"> </w:t>
      </w:r>
      <w:r w:rsidR="00666907">
        <w:rPr>
          <w:rFonts w:ascii="Times New Roman" w:hAnsi="Times New Roman" w:cs="Times New Roman"/>
          <w:color w:val="000000" w:themeColor="text1"/>
          <w:sz w:val="28"/>
          <w:szCs w:val="28"/>
          <w:lang w:val="en-GB"/>
        </w:rPr>
        <w:t>Gắn vật có khối lượng m vào dây, quay đều trong mặt phẳng thẳng đứng. Lực nào đã đóng vai trò lực hướng tâm?</w:t>
      </w:r>
    </w:p>
    <w:p w14:paraId="07B6E1E0" w14:textId="313F2363" w:rsidR="00666907" w:rsidRDefault="00666907" w:rsidP="00B01C19">
      <w:pPr>
        <w:ind w:firstLine="720"/>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A. Lực căng dây.</w:t>
      </w:r>
    </w:p>
    <w:p w14:paraId="5E3D4802" w14:textId="45B1F147" w:rsidR="00666907" w:rsidRDefault="00666907" w:rsidP="00B01C19">
      <w:pPr>
        <w:ind w:firstLine="720"/>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 xml:space="preserve">B. </w:t>
      </w:r>
      <w:r w:rsidR="00B87F01">
        <w:rPr>
          <w:rFonts w:ascii="Times New Roman" w:hAnsi="Times New Roman" w:cs="Times New Roman"/>
          <w:color w:val="000000" w:themeColor="text1"/>
          <w:sz w:val="28"/>
          <w:szCs w:val="28"/>
          <w:lang w:val="en-GB"/>
        </w:rPr>
        <w:t>Trọng lực.</w:t>
      </w:r>
    </w:p>
    <w:p w14:paraId="56820563" w14:textId="73F1A7FE" w:rsidR="00B87F01" w:rsidRDefault="00B87F01" w:rsidP="00B01C19">
      <w:pPr>
        <w:ind w:firstLine="720"/>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C. Hợp của lực căng dây và trọng lực.</w:t>
      </w:r>
    </w:p>
    <w:p w14:paraId="156D5B79" w14:textId="648496C8" w:rsidR="00A161D3" w:rsidRPr="00B87F01" w:rsidRDefault="00B87F01" w:rsidP="00B01C19">
      <w:pPr>
        <w:ind w:firstLine="720"/>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D. Phản lực tác dụng lên vật.</w:t>
      </w:r>
    </w:p>
    <w:p w14:paraId="33E50EA8" w14:textId="3877488A" w:rsidR="00FA18F0" w:rsidRPr="00094674" w:rsidRDefault="00FA18F0" w:rsidP="00FA18F0">
      <w:p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 xml:space="preserve">Bài 33: </w:t>
      </w:r>
    </w:p>
    <w:p w14:paraId="5F4DAC37" w14:textId="471A7C88"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sidR="00094674">
        <w:rPr>
          <w:rFonts w:ascii="Times New Roman" w:eastAsiaTheme="minorEastAsia" w:hAnsi="Times New Roman" w:cs="Times New Roman"/>
          <w:sz w:val="28"/>
          <w:szCs w:val="28"/>
          <w:lang w:val="en-GB"/>
        </w:rPr>
        <w:t>24</w:t>
      </w:r>
      <w:r w:rsidRPr="00094674">
        <w:rPr>
          <w:rFonts w:ascii="Times New Roman" w:eastAsiaTheme="minorEastAsia" w:hAnsi="Times New Roman" w:cs="Times New Roman"/>
          <w:sz w:val="28"/>
          <w:szCs w:val="28"/>
        </w:rPr>
        <w:t>: Đơn vị của độ cứng là:</w:t>
      </w:r>
    </w:p>
    <w:p w14:paraId="41D4970B" w14:textId="7C4722CE" w:rsidR="00FE1727" w:rsidRPr="00094674" w:rsidRDefault="00FE1727" w:rsidP="00FE1727">
      <w:pPr>
        <w:rPr>
          <w:rFonts w:ascii="Times New Roman" w:eastAsiaTheme="minorEastAsia" w:hAnsi="Times New Roman" w:cs="Times New Roman"/>
          <w:sz w:val="28"/>
          <w:szCs w:val="28"/>
          <w:vertAlign w:val="superscript"/>
        </w:rPr>
      </w:pPr>
      <w:r w:rsidRPr="00094674">
        <w:rPr>
          <w:rFonts w:ascii="Times New Roman" w:eastAsiaTheme="minorEastAsia" w:hAnsi="Times New Roman" w:cs="Times New Roman"/>
          <w:sz w:val="28"/>
          <w:szCs w:val="28"/>
        </w:rPr>
        <w:t>A. N.m</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color w:val="FF0000"/>
          <w:sz w:val="28"/>
          <w:szCs w:val="28"/>
        </w:rPr>
        <w:t>B. N/m</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C. N.m</w:t>
      </w:r>
      <w:r w:rsidRPr="00094674">
        <w:rPr>
          <w:rFonts w:ascii="Times New Roman" w:eastAsiaTheme="minorEastAsia" w:hAnsi="Times New Roman" w:cs="Times New Roman"/>
          <w:sz w:val="28"/>
          <w:szCs w:val="28"/>
          <w:vertAlign w:val="superscript"/>
        </w:rPr>
        <w:t>2</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D. N/m</w:t>
      </w:r>
      <w:r w:rsidRPr="00094674">
        <w:rPr>
          <w:rFonts w:ascii="Times New Roman" w:eastAsiaTheme="minorEastAsia" w:hAnsi="Times New Roman" w:cs="Times New Roman"/>
          <w:sz w:val="28"/>
          <w:szCs w:val="28"/>
          <w:vertAlign w:val="superscript"/>
        </w:rPr>
        <w:t>2</w:t>
      </w:r>
    </w:p>
    <w:p w14:paraId="57CE6BCD" w14:textId="77777777" w:rsidR="008C5005" w:rsidRPr="00BF0909" w:rsidRDefault="006D3202" w:rsidP="008C5005">
      <w:pPr>
        <w:pStyle w:val="NoSpacing"/>
        <w:rPr>
          <w:szCs w:val="24"/>
        </w:rPr>
      </w:pPr>
      <w:r>
        <w:rPr>
          <w:rFonts w:eastAsiaTheme="minorEastAsia"/>
          <w:sz w:val="28"/>
          <w:szCs w:val="28"/>
          <w:lang w:val="en-GB"/>
        </w:rPr>
        <w:lastRenderedPageBreak/>
        <w:t>Câu 2</w:t>
      </w:r>
      <w:r>
        <w:rPr>
          <w:rFonts w:eastAsiaTheme="minorEastAsia"/>
          <w:sz w:val="28"/>
          <w:szCs w:val="28"/>
          <w:lang w:val="en-GB"/>
        </w:rPr>
        <w:t>5</w:t>
      </w:r>
      <w:r>
        <w:rPr>
          <w:rFonts w:eastAsiaTheme="minorEastAsia"/>
          <w:sz w:val="28"/>
          <w:szCs w:val="28"/>
          <w:lang w:val="en-GB"/>
        </w:rPr>
        <w:t>:</w:t>
      </w:r>
      <w:r>
        <w:rPr>
          <w:rFonts w:eastAsiaTheme="minorEastAsia"/>
          <w:sz w:val="28"/>
          <w:szCs w:val="28"/>
          <w:lang w:val="en-GB"/>
        </w:rPr>
        <w:t xml:space="preserve"> </w:t>
      </w:r>
      <w:r w:rsidR="008C5005" w:rsidRPr="00BF0909">
        <w:rPr>
          <w:szCs w:val="24"/>
        </w:rPr>
        <w:t xml:space="preserve">Kết luận nào sau đây </w:t>
      </w:r>
      <w:r w:rsidR="008C5005" w:rsidRPr="00BF0909">
        <w:rPr>
          <w:i/>
          <w:color w:val="FF0000"/>
          <w:szCs w:val="24"/>
        </w:rPr>
        <w:t>không đúng</w:t>
      </w:r>
      <w:r w:rsidR="008C5005" w:rsidRPr="00BF0909">
        <w:rPr>
          <w:color w:val="FF0000"/>
          <w:szCs w:val="24"/>
        </w:rPr>
        <w:t xml:space="preserve"> </w:t>
      </w:r>
      <w:r w:rsidR="008C5005" w:rsidRPr="00BF0909">
        <w:rPr>
          <w:szCs w:val="24"/>
        </w:rPr>
        <w:t>đối với lực đàn hồi.</w:t>
      </w:r>
    </w:p>
    <w:p w14:paraId="250A7A9B" w14:textId="77777777" w:rsidR="008C5005" w:rsidRPr="00BF0909" w:rsidRDefault="008C5005" w:rsidP="008C5005">
      <w:pPr>
        <w:pStyle w:val="NoSpacing"/>
        <w:rPr>
          <w:bCs/>
          <w:color w:val="FF0000"/>
          <w:szCs w:val="24"/>
        </w:rPr>
      </w:pPr>
      <w:r w:rsidRPr="00BF0909">
        <w:rPr>
          <w:bCs/>
          <w:szCs w:val="24"/>
        </w:rPr>
        <w:t>A. Xuất hiện khi vật bị biến dạng.</w:t>
      </w:r>
      <w:r w:rsidRPr="00BF0909">
        <w:rPr>
          <w:bCs/>
          <w:szCs w:val="24"/>
        </w:rPr>
        <w:tab/>
      </w:r>
      <w:r w:rsidRPr="00BF0909">
        <w:rPr>
          <w:rFonts w:eastAsia="Times New Roman"/>
          <w:color w:val="FF0000"/>
          <w:szCs w:val="24"/>
          <w:lang w:val="de-DE"/>
        </w:rPr>
        <w:t xml:space="preserve">B. </w:t>
      </w:r>
      <w:r w:rsidRPr="00BF0909">
        <w:rPr>
          <w:bCs/>
          <w:color w:val="FF0000"/>
          <w:szCs w:val="24"/>
        </w:rPr>
        <w:t>Luôn là lực kéo.</w:t>
      </w:r>
    </w:p>
    <w:p w14:paraId="3FF10893" w14:textId="1A594451" w:rsidR="006D3202" w:rsidRPr="008C5005" w:rsidRDefault="008C5005" w:rsidP="008C5005">
      <w:pPr>
        <w:pStyle w:val="NoSpacing"/>
        <w:rPr>
          <w:szCs w:val="24"/>
        </w:rPr>
      </w:pPr>
      <w:r w:rsidRPr="00BF0909">
        <w:rPr>
          <w:bCs/>
          <w:szCs w:val="24"/>
        </w:rPr>
        <w:t>C. Tỉ lệ với độ biến dạng.</w:t>
      </w:r>
      <w:r w:rsidRPr="00BF0909">
        <w:rPr>
          <w:bCs/>
          <w:szCs w:val="24"/>
        </w:rPr>
        <w:tab/>
      </w:r>
      <w:r w:rsidRPr="00BF0909">
        <w:rPr>
          <w:bCs/>
          <w:szCs w:val="24"/>
        </w:rPr>
        <w:tab/>
        <w:t>D. ngược hướng với lực làm nó bị biến dạng.</w:t>
      </w:r>
    </w:p>
    <w:p w14:paraId="4D6C452E" w14:textId="220BF635" w:rsidR="00FA18F0" w:rsidRPr="00094674" w:rsidRDefault="00094674" w:rsidP="00FA18F0">
      <w:pPr>
        <w:rPr>
          <w:rFonts w:ascii="Times New Roman" w:hAnsi="Times New Roman" w:cs="Times New Roman"/>
          <w:color w:val="000000" w:themeColor="text1"/>
          <w:sz w:val="28"/>
          <w:szCs w:val="28"/>
          <w:lang w:val="en-GB"/>
        </w:rPr>
      </w:pPr>
      <w:r>
        <w:rPr>
          <w:rFonts w:ascii="Times New Roman" w:eastAsiaTheme="minorEastAsia" w:hAnsi="Times New Roman" w:cs="Times New Roman"/>
          <w:sz w:val="28"/>
          <w:szCs w:val="28"/>
          <w:lang w:val="en-GB"/>
        </w:rPr>
        <w:t xml:space="preserve">Câu 26: </w:t>
      </w:r>
      <w:r w:rsidR="00A7339E" w:rsidRPr="00094674">
        <w:rPr>
          <w:rFonts w:ascii="Times New Roman" w:hAnsi="Times New Roman" w:cs="Times New Roman"/>
          <w:color w:val="000000" w:themeColor="text1"/>
          <w:sz w:val="28"/>
          <w:szCs w:val="28"/>
          <w:lang w:val="en-GB"/>
        </w:rPr>
        <w:t xml:space="preserve">Khi nói về đặc điểm của lực đàn hồi, phát biểu nào sau đây là </w:t>
      </w:r>
      <w:r w:rsidR="00A7339E" w:rsidRPr="00094674">
        <w:rPr>
          <w:rFonts w:ascii="Times New Roman" w:hAnsi="Times New Roman" w:cs="Times New Roman"/>
          <w:b/>
          <w:bCs/>
          <w:color w:val="000000" w:themeColor="text1"/>
          <w:sz w:val="28"/>
          <w:szCs w:val="28"/>
          <w:lang w:val="en-GB"/>
        </w:rPr>
        <w:t>sai</w:t>
      </w:r>
      <w:r w:rsidR="00A7339E" w:rsidRPr="00094674">
        <w:rPr>
          <w:rFonts w:ascii="Times New Roman" w:hAnsi="Times New Roman" w:cs="Times New Roman"/>
          <w:color w:val="000000" w:themeColor="text1"/>
          <w:sz w:val="28"/>
          <w:szCs w:val="28"/>
          <w:lang w:val="en-GB"/>
        </w:rPr>
        <w:t>?</w:t>
      </w:r>
    </w:p>
    <w:p w14:paraId="42D8F3F3" w14:textId="1F35E299" w:rsidR="00A7339E" w:rsidRPr="00094674" w:rsidRDefault="00A7339E" w:rsidP="00A7339E">
      <w:pPr>
        <w:pStyle w:val="ListParagraph"/>
        <w:numPr>
          <w:ilvl w:val="0"/>
          <w:numId w:val="11"/>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Lực đàn hồi xuất hiện khi vật có tính đàn hồi bị biến dạng</w:t>
      </w:r>
      <w:r w:rsidR="00E15282" w:rsidRPr="00094674">
        <w:rPr>
          <w:rFonts w:ascii="Times New Roman" w:hAnsi="Times New Roman" w:cs="Times New Roman"/>
          <w:color w:val="000000" w:themeColor="text1"/>
          <w:sz w:val="28"/>
          <w:szCs w:val="28"/>
          <w:lang w:val="en-GB"/>
        </w:rPr>
        <w:t>.</w:t>
      </w:r>
    </w:p>
    <w:p w14:paraId="07A8FB43" w14:textId="7D6DA0BE" w:rsidR="00A7339E" w:rsidRPr="00094674" w:rsidRDefault="00A7339E" w:rsidP="00A7339E">
      <w:pPr>
        <w:pStyle w:val="ListParagraph"/>
        <w:numPr>
          <w:ilvl w:val="0"/>
          <w:numId w:val="11"/>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Trong giới hạn đàn hồi, khi độ biến dạng của vật càng lớn thì lực đàn hồi cũng càng lớn.</w:t>
      </w:r>
    </w:p>
    <w:p w14:paraId="71BC8B96" w14:textId="7CF45768" w:rsidR="00A7339E" w:rsidRPr="00094674" w:rsidRDefault="00A7339E" w:rsidP="00A7339E">
      <w:pPr>
        <w:pStyle w:val="ListParagraph"/>
        <w:numPr>
          <w:ilvl w:val="0"/>
          <w:numId w:val="11"/>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Lực đàn hồi có chiều cùng với chiều của lực gây biến dạng.</w:t>
      </w:r>
    </w:p>
    <w:p w14:paraId="423D8EBE" w14:textId="45E2AE6F" w:rsidR="0093122D" w:rsidRPr="00094674" w:rsidRDefault="00A7339E" w:rsidP="0093122D">
      <w:pPr>
        <w:pStyle w:val="ListParagraph"/>
        <w:numPr>
          <w:ilvl w:val="0"/>
          <w:numId w:val="11"/>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Lực đàn hồi luôn ngược chiều với chiều của lực gây biến dạng.</w:t>
      </w:r>
    </w:p>
    <w:p w14:paraId="42A6ABA2" w14:textId="5DA4BCB7" w:rsidR="0089196B" w:rsidRPr="00094674" w:rsidRDefault="0089196B" w:rsidP="0089196B">
      <w:p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Bài 34:</w:t>
      </w:r>
    </w:p>
    <w:p w14:paraId="33A3A899" w14:textId="516F32B8"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sidR="00094674">
        <w:rPr>
          <w:rFonts w:ascii="Times New Roman" w:eastAsiaTheme="minorEastAsia" w:hAnsi="Times New Roman" w:cs="Times New Roman"/>
          <w:sz w:val="28"/>
          <w:szCs w:val="28"/>
          <w:lang w:val="en-GB"/>
        </w:rPr>
        <w:t>27</w:t>
      </w:r>
      <w:r w:rsidRPr="00094674">
        <w:rPr>
          <w:rFonts w:ascii="Times New Roman" w:eastAsiaTheme="minorEastAsia" w:hAnsi="Times New Roman" w:cs="Times New Roman"/>
          <w:sz w:val="28"/>
          <w:szCs w:val="28"/>
        </w:rPr>
        <w:t>: Áp suất phụ thuộc vào những yếu tố nào?</w:t>
      </w:r>
    </w:p>
    <w:p w14:paraId="2887CA67" w14:textId="77777777" w:rsidR="00FE1727" w:rsidRPr="00094674" w:rsidRDefault="00FE1727" w:rsidP="00FE1727">
      <w:pPr>
        <w:rPr>
          <w:rFonts w:ascii="Times New Roman" w:eastAsiaTheme="minorEastAsia" w:hAnsi="Times New Roman" w:cs="Times New Roman"/>
          <w:sz w:val="28"/>
          <w:szCs w:val="28"/>
        </w:rPr>
      </w:pPr>
      <w:r w:rsidRPr="00094674">
        <w:rPr>
          <w:rFonts w:ascii="Times New Roman" w:eastAsiaTheme="minorEastAsia" w:hAnsi="Times New Roman" w:cs="Times New Roman"/>
          <w:color w:val="FF0000"/>
          <w:sz w:val="28"/>
          <w:szCs w:val="28"/>
        </w:rPr>
        <w:t>A. Áp lực và diện tích mặt bị ép</w:t>
      </w:r>
      <w:r w:rsidRPr="00094674">
        <w:rPr>
          <w:rFonts w:ascii="Times New Roman" w:eastAsiaTheme="minorEastAsia" w:hAnsi="Times New Roman" w:cs="Times New Roman"/>
          <w:color w:val="FF0000"/>
          <w:sz w:val="28"/>
          <w:szCs w:val="28"/>
        </w:rPr>
        <w:tab/>
      </w:r>
      <w:r w:rsidRPr="00094674">
        <w:rPr>
          <w:rFonts w:ascii="Times New Roman" w:eastAsiaTheme="minorEastAsia" w:hAnsi="Times New Roman" w:cs="Times New Roman"/>
          <w:sz w:val="28"/>
          <w:szCs w:val="28"/>
        </w:rPr>
        <w:tab/>
        <w:t>B. Lực kéo và thể tích của vật</w:t>
      </w:r>
    </w:p>
    <w:p w14:paraId="342124B6" w14:textId="31F9AA9D" w:rsidR="00FE1727" w:rsidRPr="00094674" w:rsidRDefault="00FE1727" w:rsidP="0089196B">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C. Trọng lực và thể tích của vật</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D. Áp lực và chu vi của vật.</w:t>
      </w:r>
    </w:p>
    <w:p w14:paraId="13E88EBA" w14:textId="47EAFA42" w:rsidR="0089196B" w:rsidRPr="00094674" w:rsidRDefault="00094674" w:rsidP="0089196B">
      <w:p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 xml:space="preserve">Câu 28: </w:t>
      </w:r>
      <w:r w:rsidR="006059BE" w:rsidRPr="00094674">
        <w:rPr>
          <w:rFonts w:ascii="Times New Roman" w:hAnsi="Times New Roman" w:cs="Times New Roman"/>
          <w:color w:val="000000" w:themeColor="text1"/>
          <w:sz w:val="28"/>
          <w:szCs w:val="28"/>
          <w:lang w:val="en-GB"/>
        </w:rPr>
        <w:t>Hai vật làm bằng sứ và sắt có cùng khối lượng được treo vào hai đầu của một thanh nằm ngang và đang thăng bằng. Sau đó nhúng đồng thời cả hai vật chìm trong nước ở hai bình khác nhau. Phương án nào sau đây là đúng?</w:t>
      </w:r>
    </w:p>
    <w:p w14:paraId="04FEDE45" w14:textId="4B7FC490" w:rsidR="006059BE" w:rsidRPr="00094674" w:rsidRDefault="00D32B46" w:rsidP="006059BE">
      <w:pPr>
        <w:pStyle w:val="ListParagraph"/>
        <w:numPr>
          <w:ilvl w:val="0"/>
          <w:numId w:val="13"/>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Thanh nghiêng về bên vật bằng sắt</w:t>
      </w:r>
    </w:p>
    <w:p w14:paraId="06C42D1A" w14:textId="5B6A2C7A" w:rsidR="00D32B46" w:rsidRPr="00094674" w:rsidRDefault="00D32B46" w:rsidP="00D32B46">
      <w:pPr>
        <w:pStyle w:val="ListParagraph"/>
        <w:numPr>
          <w:ilvl w:val="0"/>
          <w:numId w:val="13"/>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Thanh nghiêng về bên vật bằng sứ</w:t>
      </w:r>
    </w:p>
    <w:p w14:paraId="13391851" w14:textId="3E5DB817" w:rsidR="00D32B46" w:rsidRPr="00094674" w:rsidRDefault="00D32B46" w:rsidP="00D32B46">
      <w:pPr>
        <w:pStyle w:val="ListParagraph"/>
        <w:numPr>
          <w:ilvl w:val="0"/>
          <w:numId w:val="13"/>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Thanh vẫn thăng bằng.</w:t>
      </w:r>
    </w:p>
    <w:p w14:paraId="2C6C0FBE" w14:textId="10BC162B" w:rsidR="00D32B46" w:rsidRPr="00094674" w:rsidRDefault="00D32B46" w:rsidP="00D32B46">
      <w:pPr>
        <w:pStyle w:val="ListParagraph"/>
        <w:numPr>
          <w:ilvl w:val="0"/>
          <w:numId w:val="13"/>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Chưa xác định được vì chưa biết độ sâu của nước trong các bình.</w:t>
      </w:r>
    </w:p>
    <w:p w14:paraId="7FA4B22F" w14:textId="041FF964" w:rsidR="00D32B46" w:rsidRPr="006F0167" w:rsidRDefault="00E67E67" w:rsidP="00D32B46">
      <w:pPr>
        <w:rPr>
          <w:rFonts w:ascii="Times New Roman" w:hAnsi="Times New Roman" w:cs="Times New Roman"/>
          <w:b/>
          <w:bCs/>
          <w:color w:val="000000" w:themeColor="text1"/>
          <w:sz w:val="28"/>
          <w:szCs w:val="28"/>
          <w:lang w:val="en-GB"/>
        </w:rPr>
      </w:pPr>
      <w:r w:rsidRPr="006F0167">
        <w:rPr>
          <w:rFonts w:ascii="Times New Roman" w:hAnsi="Times New Roman" w:cs="Times New Roman"/>
          <w:b/>
          <w:bCs/>
          <w:color w:val="000000" w:themeColor="text1"/>
          <w:sz w:val="28"/>
          <w:szCs w:val="28"/>
          <w:lang w:val="en-GB"/>
        </w:rPr>
        <w:t>Phần tự luận:</w:t>
      </w:r>
    </w:p>
    <w:p w14:paraId="59AF2999" w14:textId="3B7C3BF3" w:rsidR="00E67E67" w:rsidRPr="00094674" w:rsidRDefault="00E67E67" w:rsidP="00D32B46">
      <w:pPr>
        <w:rPr>
          <w:rFonts w:ascii="Times New Roman" w:hAnsi="Times New Roman" w:cs="Times New Roman"/>
          <w:color w:val="000000" w:themeColor="text1"/>
          <w:sz w:val="28"/>
          <w:szCs w:val="28"/>
          <w:lang w:val="en-GB"/>
        </w:rPr>
      </w:pPr>
      <w:r w:rsidRPr="00E67E67">
        <w:rPr>
          <w:rFonts w:ascii="Times New Roman" w:hAnsi="Times New Roman" w:cs="Times New Roman"/>
          <w:b/>
          <w:bCs/>
          <w:color w:val="000000" w:themeColor="text1"/>
          <w:sz w:val="28"/>
          <w:szCs w:val="28"/>
          <w:lang w:val="en-GB"/>
        </w:rPr>
        <w:t>Câu 1:</w:t>
      </w:r>
      <w:r>
        <w:rPr>
          <w:rFonts w:ascii="Times New Roman" w:hAnsi="Times New Roman" w:cs="Times New Roman"/>
          <w:color w:val="000000" w:themeColor="text1"/>
          <w:sz w:val="28"/>
          <w:szCs w:val="28"/>
          <w:lang w:val="en-GB"/>
        </w:rPr>
        <w:t xml:space="preserve"> Từ độ cao 40m người ta ném vật xuống dưới với vận tốc 5m/s. Ở độ cao nào 3Wđ = 2.Wt?</w:t>
      </w:r>
      <w:r w:rsidR="00F62E58">
        <w:rPr>
          <w:rFonts w:ascii="Times New Roman" w:hAnsi="Times New Roman" w:cs="Times New Roman"/>
          <w:color w:val="000000" w:themeColor="text1"/>
          <w:sz w:val="28"/>
          <w:szCs w:val="28"/>
          <w:lang w:val="en-GB"/>
        </w:rPr>
        <w:t xml:space="preserve"> (0,5đ)</w:t>
      </w:r>
    </w:p>
    <w:p w14:paraId="2BA39A28" w14:textId="3CF1DB4D" w:rsidR="00D32B46" w:rsidRDefault="00E67E67" w:rsidP="00D32B46">
      <w:pPr>
        <w:rPr>
          <w:rFonts w:ascii="Times New Roman" w:hAnsi="Times New Roman" w:cs="Times New Roman"/>
          <w:color w:val="000000" w:themeColor="text1"/>
          <w:sz w:val="28"/>
          <w:szCs w:val="28"/>
          <w:lang w:val="en-GB"/>
        </w:rPr>
      </w:pPr>
      <w:r w:rsidRPr="007936BB">
        <w:rPr>
          <w:rFonts w:ascii="Times New Roman" w:hAnsi="Times New Roman" w:cs="Times New Roman"/>
          <w:b/>
          <w:bCs/>
          <w:color w:val="000000" w:themeColor="text1"/>
          <w:sz w:val="28"/>
          <w:szCs w:val="28"/>
          <w:lang w:val="en-GB"/>
        </w:rPr>
        <w:t>Câu 2:</w:t>
      </w:r>
      <w:r>
        <w:rPr>
          <w:rFonts w:ascii="Times New Roman" w:hAnsi="Times New Roman" w:cs="Times New Roman"/>
          <w:color w:val="000000" w:themeColor="text1"/>
          <w:sz w:val="28"/>
          <w:szCs w:val="28"/>
          <w:lang w:val="en-GB"/>
        </w:rPr>
        <w:t xml:space="preserve"> </w:t>
      </w:r>
      <w:r w:rsidR="002815C9">
        <w:rPr>
          <w:rFonts w:ascii="Times New Roman" w:hAnsi="Times New Roman" w:cs="Times New Roman"/>
          <w:color w:val="000000" w:themeColor="text1"/>
          <w:sz w:val="28"/>
          <w:szCs w:val="28"/>
          <w:lang w:val="en-GB"/>
        </w:rPr>
        <w:t>Từ mặt đất người ta phóng viên đạn 2kg vật với vận t</w:t>
      </w:r>
      <w:r w:rsidR="007936BB">
        <w:rPr>
          <w:rFonts w:ascii="Times New Roman" w:hAnsi="Times New Roman" w:cs="Times New Roman"/>
          <w:color w:val="000000" w:themeColor="text1"/>
          <w:sz w:val="28"/>
          <w:szCs w:val="28"/>
          <w:lang w:val="en-GB"/>
        </w:rPr>
        <w:t>ốc 300 m/s, hợp với phương ngang góc 60</w:t>
      </w:r>
      <w:r w:rsidR="007936BB">
        <w:rPr>
          <w:rFonts w:ascii="Times New Roman" w:hAnsi="Times New Roman" w:cs="Times New Roman"/>
          <w:color w:val="000000" w:themeColor="text1"/>
          <w:sz w:val="28"/>
          <w:szCs w:val="28"/>
          <w:vertAlign w:val="superscript"/>
          <w:lang w:val="en-GB"/>
        </w:rPr>
        <w:t>0</w:t>
      </w:r>
      <w:r w:rsidR="007936BB">
        <w:rPr>
          <w:rFonts w:ascii="Times New Roman" w:hAnsi="Times New Roman" w:cs="Times New Roman"/>
          <w:color w:val="000000" w:themeColor="text1"/>
          <w:sz w:val="28"/>
          <w:szCs w:val="28"/>
          <w:lang w:val="en-GB"/>
        </w:rPr>
        <w:t>. Ở vị trí cao nhất, viên đạn nổ thành hai mảnh có khối lượng bằng nhau, mảnh 1 bay thẳng đứng lên trên với vận tốc 400 m/s. Tìm tốc độ của mảnh 2?</w:t>
      </w:r>
      <w:r w:rsidR="00F62E58">
        <w:rPr>
          <w:rFonts w:ascii="Times New Roman" w:hAnsi="Times New Roman" w:cs="Times New Roman"/>
          <w:color w:val="000000" w:themeColor="text1"/>
          <w:sz w:val="28"/>
          <w:szCs w:val="28"/>
          <w:lang w:val="en-GB"/>
        </w:rPr>
        <w:t xml:space="preserve"> (0,5đ)</w:t>
      </w:r>
    </w:p>
    <w:p w14:paraId="0F42E2ED" w14:textId="76C63203" w:rsidR="007936BB" w:rsidRDefault="007936BB" w:rsidP="00D32B46">
      <w:pPr>
        <w:rPr>
          <w:rFonts w:ascii="Times New Roman" w:hAnsi="Times New Roman" w:cs="Times New Roman"/>
          <w:color w:val="000000" w:themeColor="text1"/>
          <w:sz w:val="28"/>
          <w:szCs w:val="28"/>
          <w:lang w:val="en-GB"/>
        </w:rPr>
      </w:pPr>
      <w:r w:rsidRPr="0078746B">
        <w:rPr>
          <w:rFonts w:ascii="Times New Roman" w:hAnsi="Times New Roman" w:cs="Times New Roman"/>
          <w:b/>
          <w:bCs/>
          <w:color w:val="000000" w:themeColor="text1"/>
          <w:sz w:val="28"/>
          <w:szCs w:val="28"/>
          <w:lang w:val="en-GB"/>
        </w:rPr>
        <w:t>Câu 3:</w:t>
      </w:r>
      <w:r>
        <w:rPr>
          <w:rFonts w:ascii="Times New Roman" w:hAnsi="Times New Roman" w:cs="Times New Roman"/>
          <w:color w:val="000000" w:themeColor="text1"/>
          <w:sz w:val="28"/>
          <w:szCs w:val="28"/>
          <w:lang w:val="en-GB"/>
        </w:rPr>
        <w:t xml:space="preserve"> </w:t>
      </w:r>
      <w:r w:rsidR="007F0ECF">
        <w:rPr>
          <w:rFonts w:ascii="Times New Roman" w:hAnsi="Times New Roman" w:cs="Times New Roman"/>
          <w:color w:val="000000" w:themeColor="text1"/>
          <w:sz w:val="28"/>
          <w:szCs w:val="28"/>
          <w:lang w:val="en-GB"/>
        </w:rPr>
        <w:t>Gắn vật có khối lượng 500g vào sợi dây dài 50 cm, quay đều trong mặt phẳng nằm ngang</w:t>
      </w:r>
      <w:r w:rsidR="0078746B">
        <w:rPr>
          <w:rFonts w:ascii="Times New Roman" w:hAnsi="Times New Roman" w:cs="Times New Roman"/>
          <w:color w:val="000000" w:themeColor="text1"/>
          <w:sz w:val="28"/>
          <w:szCs w:val="28"/>
          <w:lang w:val="en-GB"/>
        </w:rPr>
        <w:t>. Sợi dây chỉ chịu lực căng tối đa 10N. Tính vận tốc lớn nhất vật có thể đạt được để dây không bị đứt?</w:t>
      </w:r>
      <w:r w:rsidR="00F62E58">
        <w:rPr>
          <w:rFonts w:ascii="Times New Roman" w:hAnsi="Times New Roman" w:cs="Times New Roman"/>
          <w:color w:val="000000" w:themeColor="text1"/>
          <w:sz w:val="28"/>
          <w:szCs w:val="28"/>
          <w:lang w:val="en-GB"/>
        </w:rPr>
        <w:t xml:space="preserve"> (1đ)</w:t>
      </w:r>
    </w:p>
    <w:p w14:paraId="1C4001E2" w14:textId="0C7F94BC" w:rsidR="0078746B" w:rsidRPr="0078746B" w:rsidRDefault="0078746B" w:rsidP="00D32B46">
      <w:pPr>
        <w:rPr>
          <w:rFonts w:ascii="Times New Roman" w:hAnsi="Times New Roman" w:cs="Times New Roman"/>
          <w:color w:val="000000" w:themeColor="text1"/>
          <w:sz w:val="28"/>
          <w:szCs w:val="28"/>
          <w:lang w:val="en-GB"/>
        </w:rPr>
      </w:pPr>
      <w:r w:rsidRPr="0078746B">
        <w:rPr>
          <w:rFonts w:ascii="Times New Roman" w:hAnsi="Times New Roman" w:cs="Times New Roman"/>
          <w:b/>
          <w:bCs/>
          <w:color w:val="000000" w:themeColor="text1"/>
          <w:sz w:val="28"/>
          <w:szCs w:val="28"/>
          <w:lang w:val="en-GB"/>
        </w:rPr>
        <w:t>Câu 4:</w:t>
      </w:r>
      <w:r>
        <w:rPr>
          <w:rFonts w:ascii="Times New Roman" w:hAnsi="Times New Roman" w:cs="Times New Roman"/>
          <w:color w:val="000000" w:themeColor="text1"/>
          <w:sz w:val="28"/>
          <w:szCs w:val="28"/>
          <w:lang w:val="en-GB"/>
        </w:rPr>
        <w:t xml:space="preserve"> Treo vật có khối lượng 500g vào lò xo thì lò xo dãn ra 0,025m, lấy g = 10 m/s</w:t>
      </w:r>
      <w:r>
        <w:rPr>
          <w:rFonts w:ascii="Times New Roman" w:hAnsi="Times New Roman" w:cs="Times New Roman"/>
          <w:color w:val="000000" w:themeColor="text1"/>
          <w:sz w:val="28"/>
          <w:szCs w:val="28"/>
          <w:vertAlign w:val="superscript"/>
          <w:lang w:val="en-GB"/>
        </w:rPr>
        <w:t>2</w:t>
      </w:r>
      <w:r>
        <w:rPr>
          <w:rFonts w:ascii="Times New Roman" w:hAnsi="Times New Roman" w:cs="Times New Roman"/>
          <w:color w:val="000000" w:themeColor="text1"/>
          <w:sz w:val="28"/>
          <w:szCs w:val="28"/>
          <w:lang w:val="en-GB"/>
        </w:rPr>
        <w:t>. Tìm độ cứng của lò xo?</w:t>
      </w:r>
      <w:r w:rsidR="00F62E58">
        <w:rPr>
          <w:rFonts w:ascii="Times New Roman" w:hAnsi="Times New Roman" w:cs="Times New Roman"/>
          <w:color w:val="000000" w:themeColor="text1"/>
          <w:sz w:val="28"/>
          <w:szCs w:val="28"/>
          <w:lang w:val="en-GB"/>
        </w:rPr>
        <w:t xml:space="preserve"> (1đ)</w:t>
      </w:r>
    </w:p>
    <w:p w14:paraId="5A3C6148" w14:textId="596CE929" w:rsidR="0078746B" w:rsidRDefault="0078746B" w:rsidP="00D32B46">
      <w:pPr>
        <w:rPr>
          <w:rFonts w:ascii="Times New Roman" w:hAnsi="Times New Roman" w:cs="Times New Roman"/>
          <w:color w:val="000000" w:themeColor="text1"/>
          <w:sz w:val="28"/>
          <w:szCs w:val="28"/>
          <w:lang w:val="en-GB"/>
        </w:rPr>
      </w:pPr>
    </w:p>
    <w:p w14:paraId="4239BA36" w14:textId="3BA98E2C" w:rsidR="0078746B" w:rsidRDefault="0078746B" w:rsidP="00D32B46">
      <w:pPr>
        <w:rPr>
          <w:rFonts w:ascii="Times New Roman" w:hAnsi="Times New Roman" w:cs="Times New Roman"/>
          <w:color w:val="000000" w:themeColor="text1"/>
          <w:sz w:val="28"/>
          <w:szCs w:val="28"/>
          <w:lang w:val="en-GB"/>
        </w:rPr>
      </w:pPr>
    </w:p>
    <w:p w14:paraId="72BFFEAE" w14:textId="77777777" w:rsidR="0078746B" w:rsidRDefault="0078746B" w:rsidP="00D32B46">
      <w:pPr>
        <w:rPr>
          <w:rFonts w:ascii="Times New Roman" w:hAnsi="Times New Roman" w:cs="Times New Roman"/>
          <w:color w:val="000000" w:themeColor="text1"/>
          <w:sz w:val="28"/>
          <w:szCs w:val="28"/>
          <w:lang w:val="en-GB"/>
        </w:rPr>
      </w:pPr>
    </w:p>
    <w:p w14:paraId="1D48506C" w14:textId="7A420909" w:rsidR="007936BB" w:rsidRDefault="007936BB" w:rsidP="00D32B46">
      <w:pPr>
        <w:rPr>
          <w:rFonts w:ascii="Times New Roman" w:hAnsi="Times New Roman" w:cs="Times New Roman"/>
          <w:color w:val="000000" w:themeColor="text1"/>
          <w:sz w:val="28"/>
          <w:szCs w:val="28"/>
          <w:lang w:val="en-GB"/>
        </w:rPr>
      </w:pPr>
    </w:p>
    <w:p w14:paraId="52619B40" w14:textId="058DBF32" w:rsidR="007936BB" w:rsidRDefault="007936BB" w:rsidP="00D32B46">
      <w:pPr>
        <w:rPr>
          <w:rFonts w:ascii="Times New Roman" w:hAnsi="Times New Roman" w:cs="Times New Roman"/>
          <w:color w:val="000000" w:themeColor="text1"/>
          <w:sz w:val="28"/>
          <w:szCs w:val="28"/>
          <w:lang w:val="en-GB"/>
        </w:rPr>
      </w:pPr>
    </w:p>
    <w:p w14:paraId="29EC8595" w14:textId="77777777" w:rsidR="007936BB" w:rsidRPr="007936BB" w:rsidRDefault="007936BB" w:rsidP="00D32B46">
      <w:pPr>
        <w:rPr>
          <w:rFonts w:ascii="Times New Roman" w:hAnsi="Times New Roman" w:cs="Times New Roman"/>
          <w:color w:val="000000" w:themeColor="text1"/>
          <w:sz w:val="28"/>
          <w:szCs w:val="28"/>
          <w:lang w:val="en-GB"/>
        </w:rPr>
      </w:pPr>
    </w:p>
    <w:p w14:paraId="608050AB" w14:textId="77777777" w:rsidR="0093122D" w:rsidRPr="00094674" w:rsidRDefault="0093122D" w:rsidP="0093122D">
      <w:pPr>
        <w:rPr>
          <w:rFonts w:ascii="Times New Roman" w:hAnsi="Times New Roman" w:cs="Times New Roman"/>
          <w:color w:val="000000" w:themeColor="text1"/>
          <w:sz w:val="28"/>
          <w:szCs w:val="28"/>
          <w:lang w:val="en-GB"/>
        </w:rPr>
      </w:pPr>
    </w:p>
    <w:p w14:paraId="363CC9FA" w14:textId="77777777" w:rsidR="0093122D" w:rsidRPr="00094674" w:rsidRDefault="0093122D" w:rsidP="0093122D">
      <w:pPr>
        <w:rPr>
          <w:rFonts w:ascii="Times New Roman" w:hAnsi="Times New Roman" w:cs="Times New Roman"/>
          <w:color w:val="000000" w:themeColor="text1"/>
          <w:sz w:val="28"/>
          <w:szCs w:val="28"/>
          <w:lang w:val="en-GB"/>
        </w:rPr>
      </w:pPr>
    </w:p>
    <w:p w14:paraId="3735ED65" w14:textId="77777777" w:rsidR="00A7339E" w:rsidRPr="00094674" w:rsidRDefault="00A7339E" w:rsidP="00A7339E">
      <w:pPr>
        <w:rPr>
          <w:rFonts w:ascii="Times New Roman" w:hAnsi="Times New Roman" w:cs="Times New Roman"/>
          <w:color w:val="000000" w:themeColor="text1"/>
          <w:sz w:val="28"/>
          <w:szCs w:val="28"/>
          <w:lang w:val="en-GB"/>
        </w:rPr>
      </w:pPr>
    </w:p>
    <w:p w14:paraId="341D30A2" w14:textId="77777777" w:rsidR="005729AA" w:rsidRPr="00094674" w:rsidRDefault="005729AA" w:rsidP="005729AA">
      <w:pPr>
        <w:rPr>
          <w:rFonts w:ascii="Times New Roman" w:hAnsi="Times New Roman" w:cs="Times New Roman"/>
          <w:color w:val="000000" w:themeColor="text1"/>
          <w:sz w:val="28"/>
          <w:szCs w:val="28"/>
          <w:lang w:val="en-GB"/>
        </w:rPr>
      </w:pPr>
    </w:p>
    <w:p w14:paraId="6896D62E" w14:textId="77777777" w:rsidR="008D436A" w:rsidRPr="00094674" w:rsidRDefault="008D436A" w:rsidP="008D436A">
      <w:pPr>
        <w:rPr>
          <w:rFonts w:ascii="Times New Roman" w:hAnsi="Times New Roman" w:cs="Times New Roman"/>
          <w:color w:val="000000" w:themeColor="text1"/>
          <w:sz w:val="28"/>
          <w:szCs w:val="28"/>
          <w:lang w:val="en-GB"/>
        </w:rPr>
      </w:pPr>
    </w:p>
    <w:p w14:paraId="4D0A0055" w14:textId="77777777" w:rsidR="00562ACA" w:rsidRPr="00094674" w:rsidRDefault="00562ACA" w:rsidP="00562ACA">
      <w:pPr>
        <w:rPr>
          <w:rFonts w:ascii="Times New Roman" w:hAnsi="Times New Roman" w:cs="Times New Roman"/>
          <w:color w:val="FF0000"/>
          <w:sz w:val="28"/>
          <w:szCs w:val="28"/>
          <w:lang w:val="en-GB"/>
        </w:rPr>
      </w:pPr>
    </w:p>
    <w:p w14:paraId="08BF5D03" w14:textId="77777777" w:rsidR="00AF2580" w:rsidRPr="00094674" w:rsidRDefault="00AF2580" w:rsidP="00AF2580">
      <w:pPr>
        <w:rPr>
          <w:rFonts w:ascii="Times New Roman" w:hAnsi="Times New Roman" w:cs="Times New Roman"/>
          <w:sz w:val="28"/>
          <w:szCs w:val="28"/>
          <w:lang w:val="en-GB"/>
        </w:rPr>
      </w:pPr>
    </w:p>
    <w:p w14:paraId="43AAE618" w14:textId="77777777" w:rsidR="00E077C8" w:rsidRPr="00094674" w:rsidRDefault="00E077C8" w:rsidP="00E077C8">
      <w:pPr>
        <w:rPr>
          <w:rFonts w:ascii="Times New Roman" w:hAnsi="Times New Roman" w:cs="Times New Roman"/>
          <w:sz w:val="28"/>
          <w:szCs w:val="28"/>
          <w:lang w:val="en-GB"/>
        </w:rPr>
      </w:pPr>
    </w:p>
    <w:sectPr w:rsidR="00E077C8" w:rsidRPr="00094674" w:rsidSect="00D64A8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2C6E"/>
    <w:multiLevelType w:val="hybridMultilevel"/>
    <w:tmpl w:val="F53A661E"/>
    <w:lvl w:ilvl="0" w:tplc="7F2E72D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0AE11CA"/>
    <w:multiLevelType w:val="hybridMultilevel"/>
    <w:tmpl w:val="B9A4524A"/>
    <w:lvl w:ilvl="0" w:tplc="99D4CB7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20A3118"/>
    <w:multiLevelType w:val="hybridMultilevel"/>
    <w:tmpl w:val="880A88BE"/>
    <w:lvl w:ilvl="0" w:tplc="16E6FAE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BF42104"/>
    <w:multiLevelType w:val="hybridMultilevel"/>
    <w:tmpl w:val="A08A713E"/>
    <w:lvl w:ilvl="0" w:tplc="E98AEB3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0C60D8D"/>
    <w:multiLevelType w:val="hybridMultilevel"/>
    <w:tmpl w:val="E1446F3E"/>
    <w:lvl w:ilvl="0" w:tplc="12E40F3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45043E3"/>
    <w:multiLevelType w:val="hybridMultilevel"/>
    <w:tmpl w:val="F07EA1D0"/>
    <w:lvl w:ilvl="0" w:tplc="8746ECE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63E4819"/>
    <w:multiLevelType w:val="hybridMultilevel"/>
    <w:tmpl w:val="AC12D13A"/>
    <w:lvl w:ilvl="0" w:tplc="4870830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EB478DB"/>
    <w:multiLevelType w:val="hybridMultilevel"/>
    <w:tmpl w:val="02BE9E5A"/>
    <w:lvl w:ilvl="0" w:tplc="6428BC50">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E0D4C02"/>
    <w:multiLevelType w:val="hybridMultilevel"/>
    <w:tmpl w:val="44EED758"/>
    <w:lvl w:ilvl="0" w:tplc="A5D43C2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7E24085"/>
    <w:multiLevelType w:val="hybridMultilevel"/>
    <w:tmpl w:val="0FC0949C"/>
    <w:lvl w:ilvl="0" w:tplc="A1B05B2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96E1133"/>
    <w:multiLevelType w:val="hybridMultilevel"/>
    <w:tmpl w:val="91A6F344"/>
    <w:lvl w:ilvl="0" w:tplc="06E8408C">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C2C1C1A"/>
    <w:multiLevelType w:val="hybridMultilevel"/>
    <w:tmpl w:val="0DB07274"/>
    <w:lvl w:ilvl="0" w:tplc="4F922DEC">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7C8167B"/>
    <w:multiLevelType w:val="hybridMultilevel"/>
    <w:tmpl w:val="00949C0C"/>
    <w:lvl w:ilvl="0" w:tplc="FA6EE6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C9263A"/>
    <w:multiLevelType w:val="hybridMultilevel"/>
    <w:tmpl w:val="4B240262"/>
    <w:lvl w:ilvl="0" w:tplc="DBDC1B6C">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03973151">
    <w:abstractNumId w:val="1"/>
  </w:num>
  <w:num w:numId="2" w16cid:durableId="1034311173">
    <w:abstractNumId w:val="0"/>
  </w:num>
  <w:num w:numId="3" w16cid:durableId="923034123">
    <w:abstractNumId w:val="4"/>
  </w:num>
  <w:num w:numId="4" w16cid:durableId="1412659651">
    <w:abstractNumId w:val="3"/>
  </w:num>
  <w:num w:numId="5" w16cid:durableId="141973717">
    <w:abstractNumId w:val="7"/>
  </w:num>
  <w:num w:numId="6" w16cid:durableId="125969952">
    <w:abstractNumId w:val="5"/>
  </w:num>
  <w:num w:numId="7" w16cid:durableId="445196654">
    <w:abstractNumId w:val="6"/>
  </w:num>
  <w:num w:numId="8" w16cid:durableId="2029525456">
    <w:abstractNumId w:val="13"/>
  </w:num>
  <w:num w:numId="9" w16cid:durableId="718631077">
    <w:abstractNumId w:val="11"/>
  </w:num>
  <w:num w:numId="10" w16cid:durableId="937640542">
    <w:abstractNumId w:val="9"/>
  </w:num>
  <w:num w:numId="11" w16cid:durableId="1674068744">
    <w:abstractNumId w:val="8"/>
  </w:num>
  <w:num w:numId="12" w16cid:durableId="375661796">
    <w:abstractNumId w:val="10"/>
  </w:num>
  <w:num w:numId="13" w16cid:durableId="570432647">
    <w:abstractNumId w:val="2"/>
  </w:num>
  <w:num w:numId="14" w16cid:durableId="2883189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C8"/>
    <w:rsid w:val="0005514B"/>
    <w:rsid w:val="00094674"/>
    <w:rsid w:val="000D0DF5"/>
    <w:rsid w:val="001317AC"/>
    <w:rsid w:val="00250AA3"/>
    <w:rsid w:val="002815C9"/>
    <w:rsid w:val="00287522"/>
    <w:rsid w:val="002C6273"/>
    <w:rsid w:val="00307834"/>
    <w:rsid w:val="003A3955"/>
    <w:rsid w:val="003D2A1B"/>
    <w:rsid w:val="003E3BFD"/>
    <w:rsid w:val="004B713D"/>
    <w:rsid w:val="00562ACA"/>
    <w:rsid w:val="005729AA"/>
    <w:rsid w:val="006059BE"/>
    <w:rsid w:val="0062197B"/>
    <w:rsid w:val="00666907"/>
    <w:rsid w:val="00690A1A"/>
    <w:rsid w:val="00695788"/>
    <w:rsid w:val="006D3202"/>
    <w:rsid w:val="006F0167"/>
    <w:rsid w:val="0078746B"/>
    <w:rsid w:val="007936BB"/>
    <w:rsid w:val="007F0ECF"/>
    <w:rsid w:val="0089196B"/>
    <w:rsid w:val="008C5005"/>
    <w:rsid w:val="008D436A"/>
    <w:rsid w:val="009152B5"/>
    <w:rsid w:val="0093122D"/>
    <w:rsid w:val="00995C7B"/>
    <w:rsid w:val="00A00F4F"/>
    <w:rsid w:val="00A12CF3"/>
    <w:rsid w:val="00A161D3"/>
    <w:rsid w:val="00A7339E"/>
    <w:rsid w:val="00AF2580"/>
    <w:rsid w:val="00B01C19"/>
    <w:rsid w:val="00B1180D"/>
    <w:rsid w:val="00B535A9"/>
    <w:rsid w:val="00B87F01"/>
    <w:rsid w:val="00C014FC"/>
    <w:rsid w:val="00C10887"/>
    <w:rsid w:val="00C65C8F"/>
    <w:rsid w:val="00D32B46"/>
    <w:rsid w:val="00D64A8D"/>
    <w:rsid w:val="00D6564D"/>
    <w:rsid w:val="00D85434"/>
    <w:rsid w:val="00D97058"/>
    <w:rsid w:val="00E077C8"/>
    <w:rsid w:val="00E15282"/>
    <w:rsid w:val="00E37036"/>
    <w:rsid w:val="00E67E67"/>
    <w:rsid w:val="00F62E58"/>
    <w:rsid w:val="00FA18F0"/>
    <w:rsid w:val="00FB4A3B"/>
    <w:rsid w:val="00FE17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EE25"/>
  <w15:chartTrackingRefBased/>
  <w15:docId w15:val="{CB5F2BD4-8E26-47A2-9D2A-84A03179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7C8"/>
    <w:pPr>
      <w:ind w:left="720"/>
      <w:contextualSpacing/>
    </w:pPr>
  </w:style>
  <w:style w:type="paragraph" w:styleId="NoSpacing">
    <w:name w:val="No Spacing"/>
    <w:basedOn w:val="Normal"/>
    <w:link w:val="NoSpacingChar"/>
    <w:uiPriority w:val="1"/>
    <w:qFormat/>
    <w:rsid w:val="008C5005"/>
    <w:pPr>
      <w:spacing w:after="0" w:line="240" w:lineRule="auto"/>
    </w:pPr>
    <w:rPr>
      <w:rFonts w:ascii="Times New Roman" w:eastAsia="Calibri" w:hAnsi="Times New Roman" w:cs="Times New Roman"/>
      <w:sz w:val="24"/>
      <w:lang w:val="x-none" w:eastAsia="x-none" w:bidi="en-US"/>
    </w:rPr>
  </w:style>
  <w:style w:type="character" w:customStyle="1" w:styleId="NoSpacingChar">
    <w:name w:val="No Spacing Char"/>
    <w:link w:val="NoSpacing"/>
    <w:uiPriority w:val="1"/>
    <w:qFormat/>
    <w:rsid w:val="008C5005"/>
    <w:rPr>
      <w:rFonts w:ascii="Times New Roman" w:eastAsia="Calibri" w:hAnsi="Times New Roman" w:cs="Times New Roman"/>
      <w:sz w:val="24"/>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852</Words>
  <Characters>4859</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2022-08-09T09:25:00Z</dcterms:created>
  <dcterms:modified xsi:type="dcterms:W3CDTF">2022-08-10T01:30:00Z</dcterms:modified>
</cp:coreProperties>
</file>