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200" w:vertAnchor="page" w:horzAnchor="margin" w:tblpY="1011"/>
        <w:tblW w:w="10065" w:type="dxa"/>
        <w:tblLook w:val="04A0" w:firstRow="1" w:lastRow="0" w:firstColumn="1" w:lastColumn="0" w:noHBand="0" w:noVBand="1"/>
      </w:tblPr>
      <w:tblGrid>
        <w:gridCol w:w="3970"/>
        <w:gridCol w:w="6095"/>
      </w:tblGrid>
      <w:tr w:rsidR="007D3B8A" w:rsidRPr="00E90C7A" w:rsidTr="007B1EFB">
        <w:tc>
          <w:tcPr>
            <w:tcW w:w="3970" w:type="dxa"/>
          </w:tcPr>
          <w:p w:rsidR="007D3B8A" w:rsidRPr="00FB4932" w:rsidRDefault="007D3B8A" w:rsidP="007B1EFB">
            <w:pPr>
              <w:spacing w:after="0" w:line="240" w:lineRule="auto"/>
              <w:ind w:right="-108" w:firstLine="38"/>
              <w:jc w:val="center"/>
              <w:rPr>
                <w:rFonts w:eastAsia="Times New Roman" w:cs="Times New Roman"/>
                <w:szCs w:val="26"/>
              </w:rPr>
            </w:pPr>
            <w:bookmarkStart w:id="0" w:name="_Hlk92442948"/>
            <w:r w:rsidRPr="00FB4932">
              <w:rPr>
                <w:rFonts w:eastAsia="Times New Roman" w:cs="Times New Roman"/>
                <w:szCs w:val="26"/>
              </w:rPr>
              <w:t>SỞ GIÁO DỤC VÀ ĐÀO TẠO</w:t>
            </w:r>
          </w:p>
          <w:p w:rsidR="007D3B8A" w:rsidRPr="00FB4932" w:rsidRDefault="007D3B8A" w:rsidP="007B1EFB">
            <w:pPr>
              <w:spacing w:after="120" w:line="240" w:lineRule="auto"/>
              <w:ind w:right="-108" w:firstLine="40"/>
              <w:jc w:val="center"/>
              <w:rPr>
                <w:rFonts w:eastAsia="Times New Roman" w:cs="Times New Roman"/>
                <w:szCs w:val="26"/>
              </w:rPr>
            </w:pPr>
            <w:r w:rsidRPr="00FB4932">
              <w:rPr>
                <w:rFonts w:eastAsia="Times New Roman" w:cs="Times New Roman"/>
                <w:szCs w:val="26"/>
              </w:rPr>
              <w:t>THÀNH PHỐ HỒ CHÍ MINH</w:t>
            </w:r>
          </w:p>
          <w:p w:rsidR="007D3B8A" w:rsidRPr="00FB4932" w:rsidRDefault="007D3B8A" w:rsidP="007B1EFB">
            <w:pPr>
              <w:spacing w:after="0" w:line="240" w:lineRule="auto"/>
              <w:ind w:right="-108" w:firstLine="38"/>
              <w:jc w:val="center"/>
              <w:rPr>
                <w:rFonts w:eastAsia="Times New Roman" w:cs="Times New Roman"/>
                <w:b/>
                <w:szCs w:val="26"/>
              </w:rPr>
            </w:pPr>
            <w:r w:rsidRPr="00FB4932">
              <w:rPr>
                <w:rFonts w:eastAsia="Times New Roman" w:cs="Times New Roman"/>
                <w:b/>
                <w:szCs w:val="26"/>
              </w:rPr>
              <w:t>TRƯỜNG THCS VÀ THPT</w:t>
            </w:r>
          </w:p>
          <w:p w:rsidR="007D3B8A" w:rsidRPr="00FB4932" w:rsidRDefault="007D3B8A" w:rsidP="007B1EFB">
            <w:pPr>
              <w:spacing w:after="0" w:line="240" w:lineRule="auto"/>
              <w:ind w:right="-108" w:firstLine="40"/>
              <w:jc w:val="center"/>
              <w:rPr>
                <w:rFonts w:eastAsia="Times New Roman" w:cs="Times New Roman"/>
                <w:b/>
                <w:szCs w:val="26"/>
              </w:rPr>
            </w:pPr>
            <w:r w:rsidRPr="00FB4932">
              <w:rPr>
                <w:rFonts w:eastAsia="Times New Roman" w:cs="Times New Roman"/>
                <w:noProof/>
                <w:szCs w:val="26"/>
              </w:rPr>
              <mc:AlternateContent>
                <mc:Choice Requires="wps">
                  <w:drawing>
                    <wp:anchor distT="4294967293" distB="4294967293" distL="114300" distR="114300" simplePos="0" relativeHeight="251660288" behindDoc="0" locked="0" layoutInCell="1" allowOverlap="1" wp14:anchorId="1532A221" wp14:editId="5282950B">
                      <wp:simplePos x="0" y="0"/>
                      <wp:positionH relativeFrom="margin">
                        <wp:posOffset>648970</wp:posOffset>
                      </wp:positionH>
                      <wp:positionV relativeFrom="paragraph">
                        <wp:posOffset>222249</wp:posOffset>
                      </wp:positionV>
                      <wp:extent cx="10858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CA7B10" id="_x0000_t32" coordsize="21600,21600" o:spt="32" o:oned="t" path="m,l21600,21600e" filled="f">
                      <v:path arrowok="t" fillok="f" o:connecttype="none"/>
                      <o:lock v:ext="edit" shapetype="t"/>
                    </v:shapetype>
                    <v:shape id="Straight Arrow Connector 2" o:spid="_x0000_s1026" type="#_x0000_t32" style="position:absolute;margin-left:51.1pt;margin-top:17.5pt;width:85.5pt;height:0;z-index:25166028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RP2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J1NZhMcJL/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roaqTtwAAAAJAQAADwAAAGRycy9kb3ducmV2LnhtbEyP&#10;wU7DMBBE70j8g7VIXBC166rQhjhVhcSBI20lrm68JIF4HcVOE/r1LOJAjzP7NDuTbybfihP2sQlk&#10;YD5TIJDK4BqqDBz2L/crEDFZcrYNhAa+McKmuL7KbebCSG942qVKcAjFzBqoU+oyKWNZo7dxFjok&#10;vn2E3tvEsq+k6+3I4b6VWqkH6W1D/KG2HT7XWH7tBm8A47Ccq+3aV4fX83j3rs+fY7c35vZm2j6B&#10;SDilfxh+63N1KLjTMQzkomhZK60ZNbBY8iYG9OOCjeOfIYtcXi4ofgAAAP//AwBQSwECLQAUAAYA&#10;CAAAACEAtoM4kv4AAADhAQAAEwAAAAAAAAAAAAAAAAAAAAAAW0NvbnRlbnRfVHlwZXNdLnhtbFBL&#10;AQItABQABgAIAAAAIQA4/SH/1gAAAJQBAAALAAAAAAAAAAAAAAAAAC8BAABfcmVscy8ucmVsc1BL&#10;AQItABQABgAIAAAAIQBOtRP2JAIAAEoEAAAOAAAAAAAAAAAAAAAAAC4CAABkcnMvZTJvRG9jLnht&#10;bFBLAQItABQABgAIAAAAIQCuhqpO3AAAAAkBAAAPAAAAAAAAAAAAAAAAAH4EAABkcnMvZG93bnJl&#10;di54bWxQSwUGAAAAAAQABADzAAAAhwUAAAAA&#10;">
                      <w10:wrap anchorx="margin"/>
                    </v:shape>
                  </w:pict>
                </mc:Fallback>
              </mc:AlternateContent>
            </w:r>
            <w:r w:rsidRPr="00FB4932">
              <w:rPr>
                <w:rFonts w:eastAsia="Times New Roman" w:cs="Times New Roman"/>
                <w:b/>
                <w:szCs w:val="26"/>
              </w:rPr>
              <w:t>NGỌC VIỄN ĐÔNG</w:t>
            </w:r>
          </w:p>
          <w:p w:rsidR="007D3B8A" w:rsidRPr="00FB4932" w:rsidRDefault="007D3B8A" w:rsidP="007B1EFB">
            <w:pPr>
              <w:spacing w:after="0" w:line="240" w:lineRule="auto"/>
              <w:ind w:right="-108"/>
              <w:jc w:val="center"/>
              <w:rPr>
                <w:rFonts w:eastAsia="Times New Roman" w:cs="Times New Roman"/>
                <w:szCs w:val="26"/>
              </w:rPr>
            </w:pPr>
            <w:r w:rsidRPr="00FB4932">
              <w:rPr>
                <w:rFonts w:eastAsia="Times New Roman" w:cs="Times New Roman"/>
                <w:noProof/>
                <w:szCs w:val="26"/>
              </w:rPr>
              <mc:AlternateContent>
                <mc:Choice Requires="wps">
                  <w:drawing>
                    <wp:anchor distT="0" distB="0" distL="114300" distR="114300" simplePos="0" relativeHeight="251659264" behindDoc="0" locked="0" layoutInCell="1" allowOverlap="1" wp14:anchorId="769CA4A7" wp14:editId="72659CD1">
                      <wp:simplePos x="0" y="0"/>
                      <wp:positionH relativeFrom="column">
                        <wp:posOffset>459105</wp:posOffset>
                      </wp:positionH>
                      <wp:positionV relativeFrom="paragraph">
                        <wp:posOffset>111125</wp:posOffset>
                      </wp:positionV>
                      <wp:extent cx="1485900" cy="304800"/>
                      <wp:effectExtent l="8255" t="6985" r="10795"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04800"/>
                              </a:xfrm>
                              <a:prstGeom prst="rect">
                                <a:avLst/>
                              </a:prstGeom>
                              <a:solidFill>
                                <a:srgbClr val="FFFFFF"/>
                              </a:solidFill>
                              <a:ln w="6350">
                                <a:solidFill>
                                  <a:srgbClr val="000000"/>
                                </a:solidFill>
                                <a:miter lim="800000"/>
                                <a:headEnd/>
                                <a:tailEnd/>
                              </a:ln>
                            </wps:spPr>
                            <wps:txbx>
                              <w:txbxContent>
                                <w:p w:rsidR="007D3B8A" w:rsidRPr="00EF4327" w:rsidRDefault="007D3B8A" w:rsidP="007D3B8A">
                                  <w:pPr>
                                    <w:rPr>
                                      <w:rFonts w:cs="Times New Roman"/>
                                    </w:rPr>
                                  </w:pPr>
                                  <w:r w:rsidRPr="00EF4327">
                                    <w:rPr>
                                      <w:rFonts w:cs="Times New Roman"/>
                                      <w:szCs w:val="26"/>
                                    </w:rPr>
                                    <w:t>ĐỀ 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9CA4A7" id="_x0000_t202" coordsize="21600,21600" o:spt="202" path="m,l,21600r21600,l21600,xe">
                      <v:stroke joinstyle="miter"/>
                      <v:path gradientshapeok="t" o:connecttype="rect"/>
                    </v:shapetype>
                    <v:shape id="Text Box 3" o:spid="_x0000_s1026" type="#_x0000_t202" style="position:absolute;left:0;text-align:left;margin-left:36.15pt;margin-top:8.75pt;width:117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NKoJwIAAFAEAAAOAAAAZHJzL2Uyb0RvYy54bWysVNtu2zAMfR+wfxD0vti5dakRp+jSZRjQ&#10;XYB2HyDLsi1MEjVJiZ19/Sg5TbPbyzA9CKRJHZKHpNc3g1bkIJyXYEo6neSUCMOhlqYt6ZfH3asV&#10;JT4wUzMFRpT0KDy92bx8se5tIWbQgaqFIwhifNHbknYh2CLLPO+EZn4CVhg0NuA0C6i6Nqsd6xFd&#10;q2yW51dZD662DrjwHr/ejUa6SfhNI3j41DReBKJKirmFdLt0V/HONmtWtI7ZTvJTGuwfstBMGgx6&#10;hrpjgZG9k79BackdeGjChIPOoGkkF6kGrGaa/1LNQ8esSLUgOd6eafL/D5Z/PHx2RNYlnVNimMYW&#10;PYohkDcwkHlkp7e+QKcHi25hwM/Y5VSpt/fAv3piYNsx04pb56DvBKsxu2l8mV08HXF8BKn6D1Bj&#10;GLYPkICGxulIHZJBEB27dDx3JqbCY8jFanmdo4mjbZ4vVijHEKx4em2dD+8EaBKFkjrsfEJnh3sf&#10;RtcnlxjMg5L1TiqVFNdWW+XIgeGU7NI5of/kpgzpS3o1X+YjAX+FyNP5E4SWAcddSV1SLAFPdGJF&#10;pO2tqZMcmFSjjNUpc+IxUjeSGIZqQMdIbgX1ERl1MI41riEKHbjvlPQ40iX13/bMCUrUe4NduZ4u&#10;FnEHkrJYvp6h4i4t1aWFGY5QJQ2UjOI2jHuzt062HUYa58DALXaykYnk56xOeePYpjadVizuxaWe&#10;vJ5/BJsfAAAA//8DAFBLAwQUAAYACAAAACEAjQeRW9sAAAAIAQAADwAAAGRycy9kb3ducmV2Lnht&#10;bEyPwU7DMBBE70j8g7VI3KhDoqQoxKkACQlxo82Fmxtvkwh7HdluE/6e5QTHnRnNvml2q7PigiFO&#10;nhTcbzIQSL03Ew0KusPr3QOImDQZbT2hgm+MsGuvrxpdG7/QB172aRBcQrHWCsaU5lrK2I/odNz4&#10;GYm9kw9OJz7DIE3QC5c7K/Msq6TTE/GHUc/4MmL/tT87BW/Vc/rEzrybIi/80sk+nGxU6vZmfXoE&#10;kXBNf2H4xWd0aJnp6M9korAKtnnBSda3JQj2i6xi4aigKkuQbSP/D2h/AAAA//8DAFBLAQItABQA&#10;BgAIAAAAIQC2gziS/gAAAOEBAAATAAAAAAAAAAAAAAAAAAAAAABbQ29udGVudF9UeXBlc10ueG1s&#10;UEsBAi0AFAAGAAgAAAAhADj9If/WAAAAlAEAAAsAAAAAAAAAAAAAAAAALwEAAF9yZWxzLy5yZWxz&#10;UEsBAi0AFAAGAAgAAAAhADQ80qgnAgAAUAQAAA4AAAAAAAAAAAAAAAAALgIAAGRycy9lMm9Eb2Mu&#10;eG1sUEsBAi0AFAAGAAgAAAAhAI0HkVvbAAAACAEAAA8AAAAAAAAAAAAAAAAAgQQAAGRycy9kb3du&#10;cmV2LnhtbFBLBQYAAAAABAAEAPMAAACJBQAAAAA=&#10;" strokeweight=".5pt">
                      <v:textbox>
                        <w:txbxContent>
                          <w:p w:rsidR="007D3B8A" w:rsidRPr="00EF4327" w:rsidRDefault="007D3B8A" w:rsidP="007D3B8A">
                            <w:pPr>
                              <w:rPr>
                                <w:rFonts w:cs="Times New Roman"/>
                              </w:rPr>
                            </w:pPr>
                            <w:r w:rsidRPr="00EF4327">
                              <w:rPr>
                                <w:rFonts w:cs="Times New Roman"/>
                                <w:szCs w:val="26"/>
                              </w:rPr>
                              <w:t>ĐỀ CHÍNH THỨC</w:t>
                            </w:r>
                          </w:p>
                        </w:txbxContent>
                      </v:textbox>
                    </v:shape>
                  </w:pict>
                </mc:Fallback>
              </mc:AlternateContent>
            </w:r>
          </w:p>
          <w:p w:rsidR="007D3B8A" w:rsidRPr="00FB4932" w:rsidRDefault="007D3B8A" w:rsidP="007B1EFB">
            <w:pPr>
              <w:spacing w:after="0" w:line="240" w:lineRule="auto"/>
              <w:ind w:right="-108"/>
              <w:jc w:val="center"/>
              <w:rPr>
                <w:rFonts w:eastAsia="Times New Roman" w:cs="Times New Roman"/>
                <w:szCs w:val="26"/>
              </w:rPr>
            </w:pPr>
          </w:p>
        </w:tc>
        <w:tc>
          <w:tcPr>
            <w:tcW w:w="6095" w:type="dxa"/>
            <w:hideMark/>
          </w:tcPr>
          <w:p w:rsidR="007D3B8A" w:rsidRPr="00FB4932" w:rsidRDefault="007D3B8A" w:rsidP="007B1EFB">
            <w:pPr>
              <w:spacing w:after="0" w:line="240" w:lineRule="auto"/>
              <w:jc w:val="center"/>
              <w:rPr>
                <w:rFonts w:eastAsia="Calibri" w:cs="Times New Roman"/>
                <w:b/>
                <w:color w:val="000000" w:themeColor="text1"/>
                <w:szCs w:val="26"/>
              </w:rPr>
            </w:pPr>
            <w:r w:rsidRPr="00FB4932">
              <w:rPr>
                <w:rFonts w:eastAsia="Calibri" w:cs="Times New Roman"/>
                <w:b/>
                <w:color w:val="000000" w:themeColor="text1"/>
                <w:szCs w:val="26"/>
              </w:rPr>
              <w:t>ĐỀ KIỂM TRA CUỐI HỌC KÌ II</w:t>
            </w:r>
          </w:p>
          <w:p w:rsidR="007D3B8A" w:rsidRPr="00FB4932" w:rsidRDefault="007D3B8A" w:rsidP="007B1EFB">
            <w:pPr>
              <w:spacing w:after="0" w:line="240" w:lineRule="auto"/>
              <w:jc w:val="center"/>
              <w:rPr>
                <w:rFonts w:eastAsia="Calibri" w:cs="Times New Roman"/>
                <w:color w:val="000000" w:themeColor="text1"/>
                <w:szCs w:val="26"/>
              </w:rPr>
            </w:pPr>
            <w:r w:rsidRPr="00FB4932">
              <w:rPr>
                <w:rFonts w:eastAsia="Calibri" w:cs="Times New Roman"/>
                <w:color w:val="000000" w:themeColor="text1"/>
                <w:szCs w:val="26"/>
              </w:rPr>
              <w:t>Năm học: 2021 – 2022</w:t>
            </w:r>
          </w:p>
          <w:p w:rsidR="007D3B8A" w:rsidRPr="00FB4932" w:rsidRDefault="007D3B8A" w:rsidP="007B1EFB">
            <w:pPr>
              <w:spacing w:after="0" w:line="240" w:lineRule="auto"/>
              <w:jc w:val="center"/>
              <w:rPr>
                <w:rFonts w:eastAsia="Calibri" w:cs="Times New Roman"/>
                <w:color w:val="000000" w:themeColor="text1"/>
                <w:szCs w:val="26"/>
              </w:rPr>
            </w:pPr>
            <w:r w:rsidRPr="00FB4932">
              <w:rPr>
                <w:rFonts w:eastAsia="Calibri" w:cs="Times New Roman"/>
                <w:color w:val="000000" w:themeColor="text1"/>
                <w:szCs w:val="26"/>
              </w:rPr>
              <w:t>Môn: Toán – Khối: 9</w:t>
            </w:r>
          </w:p>
          <w:p w:rsidR="007D3B8A" w:rsidRPr="00FB4932" w:rsidRDefault="007D3B8A" w:rsidP="007B1EFB">
            <w:pPr>
              <w:spacing w:after="0" w:line="240" w:lineRule="auto"/>
              <w:jc w:val="center"/>
              <w:rPr>
                <w:rFonts w:eastAsia="Calibri" w:cs="Times New Roman"/>
                <w:i/>
                <w:color w:val="000000" w:themeColor="text1"/>
                <w:szCs w:val="26"/>
              </w:rPr>
            </w:pPr>
            <w:r w:rsidRPr="00FB4932">
              <w:rPr>
                <w:rFonts w:eastAsia="Calibri" w:cs="Times New Roman"/>
                <w:color w:val="000000" w:themeColor="text1"/>
                <w:szCs w:val="26"/>
              </w:rPr>
              <w:t xml:space="preserve">Thời gian: </w:t>
            </w:r>
            <w:r w:rsidR="00446073" w:rsidRPr="00FB4932">
              <w:rPr>
                <w:rFonts w:eastAsia="Calibri" w:cs="Times New Roman"/>
                <w:color w:val="000000" w:themeColor="text1"/>
                <w:szCs w:val="26"/>
              </w:rPr>
              <w:t>120</w:t>
            </w:r>
            <w:r w:rsidRPr="00FB4932">
              <w:rPr>
                <w:rFonts w:eastAsia="Calibri" w:cs="Times New Roman"/>
                <w:color w:val="000000" w:themeColor="text1"/>
                <w:szCs w:val="26"/>
              </w:rPr>
              <w:t xml:space="preserve"> phút </w:t>
            </w:r>
            <w:r w:rsidRPr="00FB4932">
              <w:rPr>
                <w:rFonts w:eastAsia="Calibri" w:cs="Times New Roman"/>
                <w:i/>
                <w:color w:val="000000" w:themeColor="text1"/>
                <w:szCs w:val="26"/>
              </w:rPr>
              <w:t>(Không tính thời gian phát đề)</w:t>
            </w:r>
          </w:p>
          <w:p w:rsidR="007D3B8A" w:rsidRPr="00FB4932" w:rsidRDefault="007D3B8A" w:rsidP="007B1EFB">
            <w:pPr>
              <w:spacing w:after="0" w:line="240" w:lineRule="auto"/>
              <w:rPr>
                <w:rFonts w:eastAsia="Calibri" w:cs="Times New Roman"/>
                <w:szCs w:val="26"/>
              </w:rPr>
            </w:pPr>
          </w:p>
        </w:tc>
      </w:tr>
      <w:tr w:rsidR="007D3B8A" w:rsidRPr="00E90C7A" w:rsidTr="007B1EFB">
        <w:tc>
          <w:tcPr>
            <w:tcW w:w="3970" w:type="dxa"/>
          </w:tcPr>
          <w:p w:rsidR="007D3B8A" w:rsidRPr="00E90C7A" w:rsidRDefault="007D3B8A" w:rsidP="007B1EFB">
            <w:pPr>
              <w:spacing w:after="0" w:line="240" w:lineRule="auto"/>
              <w:ind w:right="-108" w:firstLine="38"/>
              <w:jc w:val="center"/>
              <w:rPr>
                <w:rFonts w:eastAsia="Times New Roman" w:cs="Times New Roman"/>
                <w:sz w:val="22"/>
              </w:rPr>
            </w:pPr>
          </w:p>
        </w:tc>
        <w:tc>
          <w:tcPr>
            <w:tcW w:w="6095" w:type="dxa"/>
          </w:tcPr>
          <w:p w:rsidR="007D3B8A" w:rsidRPr="00E90C7A" w:rsidRDefault="007D3B8A" w:rsidP="007B1EFB">
            <w:pPr>
              <w:spacing w:after="0" w:line="240" w:lineRule="auto"/>
              <w:jc w:val="center"/>
              <w:rPr>
                <w:rFonts w:eastAsia="Calibri" w:cs="Times New Roman"/>
                <w:b/>
                <w:sz w:val="22"/>
              </w:rPr>
            </w:pPr>
            <w:bookmarkStart w:id="1" w:name="_GoBack"/>
            <w:bookmarkEnd w:id="1"/>
          </w:p>
        </w:tc>
      </w:tr>
      <w:bookmarkEnd w:id="0"/>
    </w:tbl>
    <w:p w:rsidR="007D3B8A" w:rsidRPr="00E90C7A" w:rsidRDefault="007D3B8A" w:rsidP="007D3B8A">
      <w:pPr>
        <w:spacing w:after="0" w:line="240" w:lineRule="auto"/>
        <w:rPr>
          <w:rFonts w:eastAsia="Times New Roman" w:cs="Times New Roman"/>
          <w:sz w:val="22"/>
        </w:rPr>
      </w:pPr>
    </w:p>
    <w:p w:rsidR="007D3B8A" w:rsidRDefault="007D3B8A" w:rsidP="007D3B8A">
      <w:pPr>
        <w:spacing w:after="0" w:line="240" w:lineRule="auto"/>
        <w:rPr>
          <w:rFonts w:eastAsia="Times New Roman" w:cs="Times New Roman"/>
          <w:sz w:val="22"/>
        </w:rPr>
      </w:pPr>
      <w:r w:rsidRPr="00E90C7A">
        <w:rPr>
          <w:rFonts w:eastAsia="Times New Roman" w:cs="Times New Roman"/>
          <w:b/>
          <w:sz w:val="22"/>
        </w:rPr>
        <w:t>Họ và tên thí sinh:.............................................................. Lớp:............... SBD: ………</w:t>
      </w:r>
      <w:r>
        <w:rPr>
          <w:rFonts w:eastAsia="Times New Roman" w:cs="Times New Roman"/>
          <w:b/>
          <w:sz w:val="22"/>
        </w:rPr>
        <w:t>……………….</w:t>
      </w:r>
    </w:p>
    <w:p w:rsidR="007D3B8A" w:rsidRDefault="007D3B8A">
      <w:pPr>
        <w:rPr>
          <w:b/>
        </w:rPr>
      </w:pPr>
    </w:p>
    <w:p w:rsidR="0020130C" w:rsidRDefault="001D1DCC" w:rsidP="00C471EB">
      <w:pPr>
        <w:spacing w:line="240" w:lineRule="auto"/>
      </w:pPr>
      <w:r w:rsidRPr="000626F6">
        <w:rPr>
          <w:b/>
        </w:rPr>
        <w:t>Câu 1.</w:t>
      </w:r>
      <w:r w:rsidR="00AB1C6E">
        <w:rPr>
          <w:b/>
        </w:rPr>
        <w:t xml:space="preserve"> </w:t>
      </w:r>
      <w:r w:rsidR="00AB1C6E" w:rsidRPr="00AB1C6E">
        <w:rPr>
          <w:i/>
        </w:rPr>
        <w:t>(1,5 điểm)</w:t>
      </w:r>
      <w:r>
        <w:t xml:space="preserve"> Giải các phương trình sau:</w:t>
      </w:r>
    </w:p>
    <w:p w:rsidR="001D1DCC" w:rsidRPr="001D1DCC" w:rsidRDefault="00AB1C6E" w:rsidP="00C471EB">
      <w:pPr>
        <w:pStyle w:val="ListParagraph"/>
        <w:numPr>
          <w:ilvl w:val="0"/>
          <w:numId w:val="1"/>
        </w:numPr>
        <w:spacing w:line="240" w:lineRule="auto"/>
      </w:pPr>
      <w:r>
        <w:rPr>
          <w:rFonts w:asciiTheme="minorHAnsi" w:hAnsiTheme="minorHAnsi"/>
          <w:position w:val="-6"/>
          <w:sz w:val="24"/>
          <w:szCs w:val="24"/>
        </w:rPr>
        <w:object w:dxaOrig="11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15.8pt" o:ole="">
            <v:imagedata r:id="rId7" o:title=""/>
          </v:shape>
          <o:OLEObject Type="Embed" ProgID="Equation.DSMT4" ShapeID="_x0000_i1025" DrawAspect="Content" ObjectID="_1713385287" r:id="rId8"/>
        </w:object>
      </w:r>
    </w:p>
    <w:p w:rsidR="00C471EB" w:rsidRPr="00C471EB" w:rsidRDefault="001D1DCC" w:rsidP="00C471EB">
      <w:pPr>
        <w:pStyle w:val="ListParagraph"/>
        <w:numPr>
          <w:ilvl w:val="0"/>
          <w:numId w:val="1"/>
        </w:numPr>
        <w:spacing w:line="240" w:lineRule="auto"/>
      </w:pPr>
      <w:r w:rsidRPr="001D1DCC">
        <w:rPr>
          <w:rFonts w:ascii="Calibri" w:eastAsia="Calibri" w:hAnsi="Calibri" w:cs="Times New Roman"/>
          <w:position w:val="-6"/>
          <w:sz w:val="24"/>
          <w:szCs w:val="24"/>
        </w:rPr>
        <w:object w:dxaOrig="1540" w:dyaOrig="320">
          <v:shape id="_x0000_i1026" type="#_x0000_t75" style="width:77pt;height:15.8pt" o:ole="">
            <v:imagedata r:id="rId9" o:title=""/>
          </v:shape>
          <o:OLEObject Type="Embed" ProgID="Equation.DSMT4" ShapeID="_x0000_i1026" DrawAspect="Content" ObjectID="_1713385288" r:id="rId10"/>
        </w:object>
      </w:r>
    </w:p>
    <w:p w:rsidR="001D1DCC" w:rsidRPr="00C471EB" w:rsidRDefault="001D1DCC" w:rsidP="00C471EB">
      <w:pPr>
        <w:spacing w:line="240" w:lineRule="auto"/>
      </w:pPr>
      <w:r w:rsidRPr="00C471EB">
        <w:rPr>
          <w:b/>
        </w:rPr>
        <w:t>Câu 2.</w:t>
      </w:r>
      <w:r w:rsidRPr="00C471EB">
        <w:rPr>
          <w:rFonts w:eastAsia="Calibri" w:cs="Times New Roman"/>
          <w:sz w:val="24"/>
          <w:szCs w:val="24"/>
        </w:rPr>
        <w:t xml:space="preserve"> </w:t>
      </w:r>
      <w:r w:rsidR="00446073" w:rsidRPr="00C471EB">
        <w:rPr>
          <w:rFonts w:eastAsia="Calibri" w:cs="Times New Roman"/>
          <w:i/>
          <w:sz w:val="24"/>
          <w:szCs w:val="24"/>
        </w:rPr>
        <w:t>(1,5 điểm)</w:t>
      </w:r>
      <w:r w:rsidR="00446073" w:rsidRPr="00C471EB">
        <w:rPr>
          <w:rFonts w:eastAsia="Calibri" w:cs="Times New Roman"/>
          <w:sz w:val="24"/>
          <w:szCs w:val="24"/>
        </w:rPr>
        <w:t xml:space="preserve"> </w:t>
      </w:r>
      <w:r w:rsidRPr="00C471EB">
        <w:rPr>
          <w:rFonts w:eastAsia="Calibri" w:cs="Times New Roman"/>
          <w:sz w:val="24"/>
          <w:szCs w:val="24"/>
        </w:rPr>
        <w:t xml:space="preserve">Cho hai hàm số </w:t>
      </w:r>
      <w:r w:rsidRPr="001D1DCC">
        <w:rPr>
          <w:position w:val="-10"/>
        </w:rPr>
        <w:object w:dxaOrig="900" w:dyaOrig="330">
          <v:shape id="_x0000_i1027" type="#_x0000_t75" style="width:44.95pt;height:16.65pt" o:ole="">
            <v:imagedata r:id="rId11" o:title=""/>
          </v:shape>
          <o:OLEObject Type="Embed" ProgID="Equation.DSMT4" ShapeID="_x0000_i1027" DrawAspect="Content" ObjectID="_1713385289" r:id="rId12"/>
        </w:object>
      </w:r>
      <w:r w:rsidRPr="00C471EB">
        <w:rPr>
          <w:rFonts w:eastAsia="Calibri" w:cs="Times New Roman"/>
          <w:sz w:val="24"/>
          <w:szCs w:val="24"/>
        </w:rPr>
        <w:t xml:space="preserve"> và </w:t>
      </w:r>
      <w:r w:rsidRPr="001D1DCC">
        <w:rPr>
          <w:position w:val="-10"/>
        </w:rPr>
        <w:object w:dxaOrig="910" w:dyaOrig="370">
          <v:shape id="_x0000_i1028" type="#_x0000_t75" style="width:45.35pt;height:18.3pt" o:ole="">
            <v:imagedata r:id="rId13" o:title=""/>
          </v:shape>
          <o:OLEObject Type="Embed" ProgID="Equation.DSMT4" ShapeID="_x0000_i1028" DrawAspect="Content" ObjectID="_1713385290" r:id="rId14"/>
        </w:object>
      </w:r>
      <w:r w:rsidRPr="00C471EB">
        <w:rPr>
          <w:rFonts w:eastAsia="Calibri" w:cs="Times New Roman"/>
          <w:sz w:val="24"/>
          <w:szCs w:val="24"/>
          <w:lang w:val="vi-VN"/>
        </w:rPr>
        <w:t xml:space="preserve"> có đồ thị lần lượt là </w:t>
      </w:r>
      <w:r w:rsidRPr="001D1DCC">
        <w:rPr>
          <w:position w:val="-14"/>
          <w:lang w:val="vi-VN"/>
        </w:rPr>
        <w:object w:dxaOrig="400" w:dyaOrig="400">
          <v:shape id="_x0000_i1029" type="#_x0000_t75" style="width:20pt;height:20pt" o:ole="">
            <v:imagedata r:id="rId15" o:title=""/>
          </v:shape>
          <o:OLEObject Type="Embed" ProgID="Equation.DSMT4" ShapeID="_x0000_i1029" DrawAspect="Content" ObjectID="_1713385291" r:id="rId16"/>
        </w:object>
      </w:r>
      <w:r w:rsidRPr="00C471EB">
        <w:rPr>
          <w:rFonts w:eastAsia="Calibri" w:cs="Times New Roman"/>
          <w:sz w:val="24"/>
          <w:szCs w:val="24"/>
          <w:lang w:val="vi-VN"/>
        </w:rPr>
        <w:t xml:space="preserve"> và </w:t>
      </w:r>
      <w:r w:rsidRPr="001D1DCC">
        <w:rPr>
          <w:position w:val="-14"/>
          <w:lang w:val="vi-VN"/>
        </w:rPr>
        <w:object w:dxaOrig="430" w:dyaOrig="400">
          <v:shape id="_x0000_i1030" type="#_x0000_t75" style="width:21.65pt;height:20pt" o:ole="">
            <v:imagedata r:id="rId17" o:title=""/>
          </v:shape>
          <o:OLEObject Type="Embed" ProgID="Equation.DSMT4" ShapeID="_x0000_i1030" DrawAspect="Content" ObjectID="_1713385292" r:id="rId18"/>
        </w:object>
      </w:r>
      <w:r w:rsidRPr="00C471EB">
        <w:rPr>
          <w:rFonts w:eastAsia="Calibri" w:cs="Times New Roman"/>
          <w:sz w:val="24"/>
          <w:szCs w:val="24"/>
          <w:lang w:val="vi-VN"/>
        </w:rPr>
        <w:t>.</w:t>
      </w:r>
    </w:p>
    <w:p w:rsidR="001D1DCC" w:rsidRPr="001D1DCC" w:rsidRDefault="001D1DCC" w:rsidP="00C471EB">
      <w:pPr>
        <w:tabs>
          <w:tab w:val="left" w:pos="426"/>
          <w:tab w:val="left" w:pos="851"/>
        </w:tabs>
        <w:spacing w:after="0" w:line="240" w:lineRule="auto"/>
        <w:rPr>
          <w:rFonts w:eastAsia="Calibri" w:cs="Times New Roman"/>
          <w:sz w:val="24"/>
          <w:szCs w:val="24"/>
          <w:lang w:val="vi-VN"/>
        </w:rPr>
      </w:pPr>
      <w:r w:rsidRPr="001D1DCC">
        <w:rPr>
          <w:rFonts w:eastAsia="Calibri" w:cs="Times New Roman"/>
          <w:sz w:val="24"/>
          <w:szCs w:val="24"/>
          <w:lang w:val="vi-VN"/>
        </w:rPr>
        <w:tab/>
        <w:t xml:space="preserve">a) </w:t>
      </w:r>
      <w:r w:rsidRPr="001D1DCC">
        <w:rPr>
          <w:rFonts w:eastAsia="Calibri" w:cs="Times New Roman"/>
          <w:sz w:val="24"/>
          <w:szCs w:val="24"/>
          <w:lang w:val="vi-VN"/>
        </w:rPr>
        <w:tab/>
        <w:t xml:space="preserve">Vẽ đồ thị của </w:t>
      </w:r>
      <w:r w:rsidRPr="001D1DCC">
        <w:rPr>
          <w:rFonts w:eastAsia="Calibri" w:cs="Times New Roman"/>
          <w:position w:val="-14"/>
          <w:sz w:val="24"/>
          <w:szCs w:val="24"/>
          <w:lang w:val="vi-VN"/>
        </w:rPr>
        <w:object w:dxaOrig="430" w:dyaOrig="400">
          <v:shape id="_x0000_i1031" type="#_x0000_t75" style="width:21.65pt;height:20pt" o:ole="">
            <v:imagedata r:id="rId19" o:title=""/>
          </v:shape>
          <o:OLEObject Type="Embed" ProgID="Equation.DSMT4" ShapeID="_x0000_i1031" DrawAspect="Content" ObjectID="_1713385293" r:id="rId20"/>
        </w:object>
      </w:r>
      <w:r w:rsidRPr="001D1DCC">
        <w:rPr>
          <w:rFonts w:eastAsia="Calibri" w:cs="Times New Roman"/>
          <w:sz w:val="24"/>
          <w:szCs w:val="24"/>
          <w:lang w:val="vi-VN"/>
        </w:rPr>
        <w:t xml:space="preserve"> và </w:t>
      </w:r>
      <w:r w:rsidRPr="001D1DCC">
        <w:rPr>
          <w:rFonts w:eastAsia="Calibri" w:cs="Times New Roman"/>
          <w:position w:val="-14"/>
          <w:sz w:val="24"/>
          <w:szCs w:val="24"/>
          <w:lang w:val="vi-VN"/>
        </w:rPr>
        <w:object w:dxaOrig="400" w:dyaOrig="400">
          <v:shape id="_x0000_i1032" type="#_x0000_t75" style="width:20pt;height:20pt" o:ole="">
            <v:imagedata r:id="rId21" o:title=""/>
          </v:shape>
          <o:OLEObject Type="Embed" ProgID="Equation.DSMT4" ShapeID="_x0000_i1032" DrawAspect="Content" ObjectID="_1713385294" r:id="rId22"/>
        </w:object>
      </w:r>
      <w:r w:rsidRPr="001D1DCC">
        <w:rPr>
          <w:rFonts w:eastAsia="Calibri" w:cs="Times New Roman"/>
          <w:sz w:val="24"/>
          <w:szCs w:val="24"/>
          <w:lang w:val="vi-VN"/>
        </w:rPr>
        <w:t xml:space="preserve"> trên cùng mặt phẳng tọa độ.</w:t>
      </w:r>
    </w:p>
    <w:p w:rsidR="001D1DCC" w:rsidRDefault="001D1DCC" w:rsidP="00C471EB">
      <w:pPr>
        <w:tabs>
          <w:tab w:val="left" w:pos="426"/>
          <w:tab w:val="left" w:pos="851"/>
        </w:tabs>
        <w:spacing w:after="0" w:line="240" w:lineRule="auto"/>
        <w:rPr>
          <w:rFonts w:eastAsia="Calibri" w:cs="Times New Roman"/>
          <w:sz w:val="24"/>
          <w:szCs w:val="24"/>
          <w:lang w:val="vi-VN"/>
        </w:rPr>
      </w:pPr>
      <w:r w:rsidRPr="001D1DCC">
        <w:rPr>
          <w:rFonts w:eastAsia="Calibri" w:cs="Times New Roman"/>
          <w:sz w:val="24"/>
          <w:szCs w:val="24"/>
          <w:lang w:val="vi-VN"/>
        </w:rPr>
        <w:tab/>
        <w:t xml:space="preserve">b) </w:t>
      </w:r>
      <w:r w:rsidRPr="001D1DCC">
        <w:rPr>
          <w:rFonts w:eastAsia="Calibri" w:cs="Times New Roman"/>
          <w:sz w:val="24"/>
          <w:szCs w:val="24"/>
          <w:lang w:val="vi-VN"/>
        </w:rPr>
        <w:tab/>
        <w:t xml:space="preserve">Bằng phương pháp đại số, hãy tìm tọa độ giao điểm của </w:t>
      </w:r>
      <w:r w:rsidRPr="001D1DCC">
        <w:rPr>
          <w:rFonts w:eastAsia="Calibri" w:cs="Times New Roman"/>
          <w:position w:val="-14"/>
          <w:sz w:val="24"/>
          <w:szCs w:val="24"/>
          <w:lang w:val="vi-VN"/>
        </w:rPr>
        <w:object w:dxaOrig="430" w:dyaOrig="400">
          <v:shape id="_x0000_i1033" type="#_x0000_t75" style="width:21.65pt;height:20pt" o:ole="">
            <v:imagedata r:id="rId23" o:title=""/>
          </v:shape>
          <o:OLEObject Type="Embed" ProgID="Equation.DSMT4" ShapeID="_x0000_i1033" DrawAspect="Content" ObjectID="_1713385295" r:id="rId24"/>
        </w:object>
      </w:r>
      <w:r w:rsidRPr="001D1DCC">
        <w:rPr>
          <w:rFonts w:eastAsia="Calibri" w:cs="Times New Roman"/>
          <w:sz w:val="24"/>
          <w:szCs w:val="24"/>
          <w:lang w:val="vi-VN"/>
        </w:rPr>
        <w:t xml:space="preserve"> và  </w:t>
      </w:r>
      <w:r w:rsidRPr="001D1DCC">
        <w:rPr>
          <w:rFonts w:eastAsia="Calibri" w:cs="Times New Roman"/>
          <w:position w:val="-14"/>
          <w:sz w:val="24"/>
          <w:szCs w:val="24"/>
          <w:lang w:val="vi-VN"/>
        </w:rPr>
        <w:object w:dxaOrig="400" w:dyaOrig="400">
          <v:shape id="_x0000_i1034" type="#_x0000_t75" style="width:20pt;height:20pt" o:ole="">
            <v:imagedata r:id="rId25" o:title=""/>
          </v:shape>
          <o:OLEObject Type="Embed" ProgID="Equation.DSMT4" ShapeID="_x0000_i1034" DrawAspect="Content" ObjectID="_1713385296" r:id="rId26"/>
        </w:object>
      </w:r>
      <w:r w:rsidRPr="001D1DCC">
        <w:rPr>
          <w:rFonts w:eastAsia="Calibri" w:cs="Times New Roman"/>
          <w:sz w:val="24"/>
          <w:szCs w:val="24"/>
          <w:lang w:val="vi-VN"/>
        </w:rPr>
        <w:t>.</w:t>
      </w:r>
    </w:p>
    <w:p w:rsidR="001D1DCC" w:rsidRDefault="001D1DCC" w:rsidP="001D1DCC">
      <w:pPr>
        <w:spacing w:after="0" w:line="240" w:lineRule="auto"/>
        <w:contextualSpacing/>
        <w:rPr>
          <w:rFonts w:eastAsia="Times New Roman" w:cs="Times New Roman"/>
          <w:sz w:val="24"/>
          <w:szCs w:val="24"/>
          <w:lang w:val="vi-VN"/>
        </w:rPr>
      </w:pPr>
      <w:r w:rsidRPr="000626F6">
        <w:rPr>
          <w:rFonts w:eastAsia="Calibri" w:cs="Times New Roman"/>
          <w:b/>
          <w:sz w:val="24"/>
          <w:szCs w:val="24"/>
        </w:rPr>
        <w:t>Câu 3.</w:t>
      </w:r>
      <w:r>
        <w:rPr>
          <w:rFonts w:eastAsia="Calibri" w:cs="Times New Roman"/>
          <w:sz w:val="24"/>
          <w:szCs w:val="24"/>
        </w:rPr>
        <w:t xml:space="preserve"> </w:t>
      </w:r>
      <w:r w:rsidR="00FE3423" w:rsidRPr="00FE3423">
        <w:rPr>
          <w:rFonts w:eastAsia="Calibri" w:cs="Times New Roman"/>
          <w:i/>
          <w:sz w:val="24"/>
          <w:szCs w:val="24"/>
        </w:rPr>
        <w:t>(1 điểm)</w:t>
      </w:r>
      <w:r w:rsidR="00FE3423">
        <w:rPr>
          <w:rFonts w:eastAsia="Calibri" w:cs="Times New Roman"/>
          <w:sz w:val="24"/>
          <w:szCs w:val="24"/>
        </w:rPr>
        <w:t xml:space="preserve"> </w:t>
      </w:r>
      <w:r w:rsidRPr="001D1DCC">
        <w:rPr>
          <w:rFonts w:eastAsia="Times New Roman" w:cs="Times New Roman"/>
          <w:sz w:val="24"/>
          <w:szCs w:val="24"/>
          <w:lang w:val="vi-VN"/>
        </w:rPr>
        <w:t xml:space="preserve">Cho phương trình  </w:t>
      </w:r>
      <w:r w:rsidRPr="001D1DCC">
        <w:rPr>
          <w:rFonts w:eastAsia="Calibri" w:cs="Times New Roman"/>
          <w:position w:val="-12"/>
          <w:sz w:val="24"/>
          <w:szCs w:val="24"/>
        </w:rPr>
        <w:object w:dxaOrig="1580" w:dyaOrig="380">
          <v:shape id="_x0000_i1035" type="#_x0000_t75" style="width:79.1pt;height:19.15pt" o:ole="">
            <v:imagedata r:id="rId27" o:title=""/>
          </v:shape>
          <o:OLEObject Type="Embed" ProgID="Equation.DSMT4" ShapeID="_x0000_i1035" DrawAspect="Content" ObjectID="_1713385297" r:id="rId28"/>
        </w:object>
      </w:r>
      <w:r w:rsidRPr="001D1DCC">
        <w:rPr>
          <w:rFonts w:eastAsia="Times New Roman" w:cs="Times New Roman"/>
          <w:sz w:val="24"/>
          <w:szCs w:val="24"/>
          <w:lang w:val="vi-VN"/>
        </w:rPr>
        <w:t xml:space="preserve"> có hai nghiệm </w:t>
      </w:r>
      <w:r w:rsidRPr="001D1DCC">
        <w:rPr>
          <w:rFonts w:eastAsia="Calibri" w:cs="Times New Roman"/>
          <w:position w:val="-12"/>
          <w:sz w:val="24"/>
          <w:szCs w:val="24"/>
        </w:rPr>
        <w:object w:dxaOrig="550" w:dyaOrig="370">
          <v:shape id="_x0000_i1036" type="#_x0000_t75" style="width:27.45pt;height:18.3pt" o:ole="">
            <v:imagedata r:id="rId29" o:title=""/>
          </v:shape>
          <o:OLEObject Type="Embed" ProgID="Equation.DSMT4" ShapeID="_x0000_i1036" DrawAspect="Content" ObjectID="_1713385298" r:id="rId30"/>
        </w:object>
      </w:r>
      <w:r w:rsidRPr="001D1DCC">
        <w:rPr>
          <w:rFonts w:eastAsia="Times New Roman" w:cs="Times New Roman"/>
          <w:sz w:val="24"/>
          <w:szCs w:val="24"/>
          <w:lang w:val="vi-VN"/>
        </w:rPr>
        <w:t xml:space="preserve"> .Không giải phương trình</w:t>
      </w:r>
      <w:r>
        <w:rPr>
          <w:rFonts w:eastAsia="Times New Roman" w:cs="Times New Roman"/>
          <w:sz w:val="24"/>
          <w:szCs w:val="24"/>
        </w:rPr>
        <w:t>, hãy tính:</w:t>
      </w:r>
    </w:p>
    <w:p w:rsidR="001D1DCC" w:rsidRPr="001D1DCC" w:rsidRDefault="001D1DCC" w:rsidP="001D1DCC">
      <w:pPr>
        <w:pStyle w:val="ListParagraph"/>
        <w:numPr>
          <w:ilvl w:val="0"/>
          <w:numId w:val="2"/>
        </w:numPr>
        <w:spacing w:after="0" w:line="240" w:lineRule="auto"/>
        <w:rPr>
          <w:rFonts w:eastAsia="Times New Roman" w:cs="Times New Roman"/>
          <w:sz w:val="24"/>
          <w:szCs w:val="24"/>
          <w:lang w:val="vi-VN"/>
        </w:rPr>
      </w:pPr>
      <w:r>
        <w:rPr>
          <w:rFonts w:eastAsia="Times New Roman" w:cs="Times New Roman"/>
          <w:sz w:val="24"/>
          <w:szCs w:val="24"/>
        </w:rPr>
        <w:t xml:space="preserve">Giá trị </w:t>
      </w:r>
      <w:r w:rsidRPr="001D1DCC">
        <w:rPr>
          <w:position w:val="-12"/>
        </w:rPr>
        <w:object w:dxaOrig="1160" w:dyaOrig="360">
          <v:shape id="_x0000_i1037" type="#_x0000_t75" style="width:57.85pt;height:17.9pt" o:ole="">
            <v:imagedata r:id="rId31" o:title=""/>
          </v:shape>
          <o:OLEObject Type="Embed" ProgID="Equation.DSMT4" ShapeID="_x0000_i1037" DrawAspect="Content" ObjectID="_1713385299" r:id="rId32"/>
        </w:object>
      </w:r>
    </w:p>
    <w:p w:rsidR="001D1DCC" w:rsidRPr="00C471EB" w:rsidRDefault="001D1DCC" w:rsidP="00C471EB">
      <w:pPr>
        <w:pStyle w:val="ListParagraph"/>
        <w:numPr>
          <w:ilvl w:val="0"/>
          <w:numId w:val="2"/>
        </w:numPr>
        <w:spacing w:after="0" w:line="240" w:lineRule="auto"/>
        <w:rPr>
          <w:rFonts w:eastAsia="Times New Roman" w:cs="Times New Roman"/>
          <w:sz w:val="24"/>
          <w:szCs w:val="24"/>
          <w:lang w:val="vi-VN"/>
        </w:rPr>
      </w:pPr>
      <w:r>
        <w:rPr>
          <w:rFonts w:eastAsia="Times New Roman" w:cs="Times New Roman"/>
          <w:sz w:val="24"/>
          <w:szCs w:val="24"/>
        </w:rPr>
        <w:t>G</w:t>
      </w:r>
      <w:r w:rsidRPr="001D1DCC">
        <w:rPr>
          <w:rFonts w:eastAsia="Times New Roman" w:cs="Times New Roman"/>
          <w:sz w:val="24"/>
          <w:szCs w:val="24"/>
          <w:lang w:val="vi-VN"/>
        </w:rPr>
        <w:t xml:space="preserve">iá trị của biểu thức </w:t>
      </w:r>
      <w:bookmarkStart w:id="2" w:name="_Hlk102047103"/>
      <w:r w:rsidRPr="001D1DCC">
        <w:rPr>
          <w:position w:val="-12"/>
        </w:rPr>
        <w:object w:dxaOrig="1810" w:dyaOrig="380">
          <v:shape id="_x0000_i1038" type="#_x0000_t75" style="width:90.3pt;height:19.15pt" o:ole="">
            <v:imagedata r:id="rId33" o:title=""/>
          </v:shape>
          <o:OLEObject Type="Embed" ProgID="Equation.DSMT4" ShapeID="_x0000_i1038" DrawAspect="Content" ObjectID="_1713385300" r:id="rId34"/>
        </w:object>
      </w:r>
      <w:bookmarkEnd w:id="2"/>
    </w:p>
    <w:p w:rsidR="001D1DCC" w:rsidRDefault="001D1DCC" w:rsidP="00BC174B">
      <w:pPr>
        <w:tabs>
          <w:tab w:val="left" w:pos="4536"/>
        </w:tabs>
        <w:spacing w:line="240" w:lineRule="auto"/>
        <w:rPr>
          <w:rFonts w:eastAsia="Calibri" w:cs="Times New Roman"/>
          <w:color w:val="000000"/>
          <w:sz w:val="24"/>
          <w:szCs w:val="24"/>
        </w:rPr>
      </w:pPr>
      <w:r w:rsidRPr="000626F6">
        <w:rPr>
          <w:b/>
        </w:rPr>
        <w:t>Câu 4.</w:t>
      </w:r>
      <w:r>
        <w:t xml:space="preserve"> </w:t>
      </w:r>
      <w:r w:rsidR="00FE3423" w:rsidRPr="00FE3423">
        <w:rPr>
          <w:i/>
        </w:rPr>
        <w:t>(1 điểm)</w:t>
      </w:r>
      <w:r w:rsidR="00FE3423">
        <w:t xml:space="preserve"> </w:t>
      </w:r>
      <w:r w:rsidR="00BC174B" w:rsidRPr="00BC174B">
        <w:rPr>
          <w:rFonts w:eastAsia="Calibri" w:cs="Times New Roman"/>
          <w:color w:val="000000"/>
          <w:sz w:val="24"/>
          <w:szCs w:val="24"/>
        </w:rPr>
        <w:t>Tìm một số tự nhiên có hai chữ số, biết tổng các chữ số của nó là 7. Nếu đổi chỗ hai chữ số hàng đơn vị và hàng chục cho nhau thì số đó giảm đi 45 đơn vị.</w:t>
      </w:r>
    </w:p>
    <w:p w:rsidR="001D1DCC" w:rsidRDefault="001D1DCC" w:rsidP="001D1DCC">
      <w:pPr>
        <w:rPr>
          <w:rFonts w:eastAsia="Calibri" w:cs="Times New Roman"/>
          <w:color w:val="000000"/>
          <w:sz w:val="24"/>
          <w:szCs w:val="24"/>
        </w:rPr>
      </w:pPr>
      <w:r w:rsidRPr="000626F6">
        <w:rPr>
          <w:b/>
        </w:rPr>
        <w:t>Câu 5.</w:t>
      </w:r>
      <w:r>
        <w:t xml:space="preserve"> </w:t>
      </w:r>
      <w:r w:rsidR="00FE3423">
        <w:t>(</w:t>
      </w:r>
      <w:r w:rsidR="00FE3423" w:rsidRPr="00FE3423">
        <w:rPr>
          <w:i/>
        </w:rPr>
        <w:t>1 điểm)</w:t>
      </w:r>
      <w:r w:rsidR="00FE3423">
        <w:t xml:space="preserve"> </w:t>
      </w:r>
      <w:r w:rsidRPr="001D1DCC">
        <w:rPr>
          <w:rFonts w:eastAsia="Calibri" w:cs="Times New Roman"/>
          <w:color w:val="000000"/>
          <w:sz w:val="24"/>
          <w:szCs w:val="24"/>
        </w:rPr>
        <w:t>Anh Bình đến siêu thị để mua một cái bàn ủi và một cái quạt điện với</w:t>
      </w:r>
      <w:r w:rsidR="00BC174B">
        <w:rPr>
          <w:rFonts w:eastAsia="Calibri" w:cs="Times New Roman"/>
          <w:color w:val="000000"/>
          <w:sz w:val="24"/>
          <w:szCs w:val="24"/>
        </w:rPr>
        <w:t xml:space="preserve"> </w:t>
      </w:r>
      <w:r w:rsidRPr="001D1DCC">
        <w:rPr>
          <w:rFonts w:eastAsia="Calibri" w:cs="Times New Roman"/>
          <w:color w:val="000000"/>
          <w:sz w:val="24"/>
          <w:szCs w:val="24"/>
        </w:rPr>
        <w:t>tổng số tiền theo giá niêm yết là 850 ngàn đồng. Tuy nhiên, thực tế khi trả tiền, nhờ</w:t>
      </w:r>
      <w:r w:rsidR="00BC174B">
        <w:rPr>
          <w:rFonts w:eastAsia="Calibri" w:cs="Times New Roman"/>
          <w:color w:val="000000"/>
          <w:sz w:val="24"/>
          <w:szCs w:val="24"/>
        </w:rPr>
        <w:t xml:space="preserve"> </w:t>
      </w:r>
      <w:r w:rsidRPr="001D1DCC">
        <w:rPr>
          <w:rFonts w:eastAsia="Calibri" w:cs="Times New Roman"/>
          <w:color w:val="000000"/>
          <w:sz w:val="24"/>
          <w:szCs w:val="24"/>
        </w:rPr>
        <w:t xml:space="preserve">siêu thị khuyến mãi để tri ân khách hàng nên giá của bàn ủi và quạt điện đã lần lượt giảm bớt 10% và 20% so với giá niêm yết. Do đó, anh Bình đã trả ít hơn 125 ngàn đồng khi mua hai sản phẩm trên. Hỏi số tiền </w:t>
      </w:r>
      <w:r w:rsidR="00BC174B">
        <w:rPr>
          <w:rFonts w:eastAsia="Calibri" w:cs="Times New Roman"/>
          <w:color w:val="000000"/>
          <w:sz w:val="24"/>
          <w:szCs w:val="24"/>
        </w:rPr>
        <w:t>giá niêm yết của hai sản phẩm trên là bao nhiêu?</w:t>
      </w:r>
    </w:p>
    <w:p w:rsidR="001D1DCC" w:rsidRPr="001D1DCC" w:rsidRDefault="001D1DCC" w:rsidP="001D1DCC">
      <w:pPr>
        <w:tabs>
          <w:tab w:val="left" w:pos="426"/>
          <w:tab w:val="left" w:pos="851"/>
        </w:tabs>
        <w:spacing w:after="0" w:line="240" w:lineRule="auto"/>
        <w:ind w:left="851" w:hanging="851"/>
        <w:rPr>
          <w:rFonts w:eastAsia="Calibri" w:cs="Times New Roman"/>
          <w:sz w:val="24"/>
          <w:szCs w:val="24"/>
        </w:rPr>
      </w:pPr>
      <w:r w:rsidRPr="000626F6">
        <w:rPr>
          <w:b/>
        </w:rPr>
        <w:t>Câu 6.</w:t>
      </w:r>
      <w:r>
        <w:t xml:space="preserve"> </w:t>
      </w:r>
      <w:r w:rsidR="00FE3423" w:rsidRPr="00FE3423">
        <w:rPr>
          <w:i/>
        </w:rPr>
        <w:t>(1 điểm)</w:t>
      </w:r>
      <w:r w:rsidR="00FE3423">
        <w:t xml:space="preserve"> </w:t>
      </w:r>
      <w:r w:rsidRPr="001D1DCC">
        <w:rPr>
          <w:rFonts w:eastAsia="Calibri" w:cs="Times New Roman"/>
          <w:sz w:val="24"/>
          <w:szCs w:val="24"/>
        </w:rPr>
        <w:t>Nón lá là biểu tượng cho sự dịu dàng, bình di, thân thiện của người Phụ Nữ Việt Nam tư ngàn đợi nay; nón lá bài thơ là một đặc trưng của xứ Huế. Một chiếc nón lá hoàn thiện cần qua nhiều công đoạn tư lên rừng hái lá, rồi sấy lá, mở, ủi, chọn lá, xây độn vành, các nghệ nhân còn ép tranh và v</w:t>
      </w:r>
      <w:r w:rsidR="00FE3423">
        <w:rPr>
          <w:rFonts w:eastAsia="Calibri" w:cs="Times New Roman"/>
          <w:sz w:val="24"/>
          <w:szCs w:val="24"/>
        </w:rPr>
        <w:t>à</w:t>
      </w:r>
      <w:r w:rsidRPr="001D1DCC">
        <w:rPr>
          <w:rFonts w:eastAsia="Calibri" w:cs="Times New Roman"/>
          <w:sz w:val="24"/>
          <w:szCs w:val="24"/>
        </w:rPr>
        <w:t>i dòng thơ vào giữa hai lớp lá:</w:t>
      </w:r>
    </w:p>
    <w:p w:rsidR="001D1DCC" w:rsidRPr="001D1DCC" w:rsidRDefault="001D1DCC" w:rsidP="001D1DCC">
      <w:pPr>
        <w:tabs>
          <w:tab w:val="left" w:pos="426"/>
          <w:tab w:val="left" w:pos="851"/>
        </w:tabs>
        <w:spacing w:after="0" w:line="240" w:lineRule="auto"/>
        <w:ind w:left="851" w:hanging="851"/>
        <w:jc w:val="center"/>
        <w:rPr>
          <w:rFonts w:eastAsia="Calibri" w:cs="Times New Roman"/>
          <w:bCs/>
          <w:i/>
          <w:iCs/>
          <w:sz w:val="24"/>
          <w:szCs w:val="24"/>
        </w:rPr>
      </w:pPr>
      <w:r w:rsidRPr="001D1DCC">
        <w:rPr>
          <w:rFonts w:eastAsia="Calibri" w:cs="Times New Roman"/>
          <w:bCs/>
          <w:i/>
          <w:iCs/>
          <w:sz w:val="24"/>
          <w:szCs w:val="24"/>
        </w:rPr>
        <w:t>“Ai ra xứ Huế mộng mơ</w:t>
      </w:r>
    </w:p>
    <w:p w:rsidR="001D1DCC" w:rsidRPr="001D1DCC" w:rsidRDefault="001D1DCC" w:rsidP="001D1DCC">
      <w:pPr>
        <w:tabs>
          <w:tab w:val="left" w:pos="426"/>
          <w:tab w:val="left" w:pos="851"/>
        </w:tabs>
        <w:spacing w:after="0" w:line="240" w:lineRule="auto"/>
        <w:ind w:left="851" w:hanging="851"/>
        <w:jc w:val="center"/>
        <w:rPr>
          <w:rFonts w:eastAsia="Calibri" w:cs="Times New Roman"/>
          <w:bCs/>
          <w:i/>
          <w:iCs/>
          <w:sz w:val="24"/>
          <w:szCs w:val="24"/>
        </w:rPr>
      </w:pPr>
      <w:r w:rsidRPr="001D1DCC">
        <w:rPr>
          <w:rFonts w:eastAsia="Calibri" w:cs="Times New Roman"/>
          <w:bCs/>
          <w:i/>
          <w:iCs/>
          <w:sz w:val="24"/>
          <w:szCs w:val="24"/>
        </w:rPr>
        <w:t>Mua về chi</w:t>
      </w:r>
      <w:r w:rsidR="00FE3423">
        <w:rPr>
          <w:rFonts w:eastAsia="Calibri" w:cs="Times New Roman"/>
          <w:bCs/>
          <w:i/>
          <w:iCs/>
          <w:sz w:val="24"/>
          <w:szCs w:val="24"/>
        </w:rPr>
        <w:t>ế</w:t>
      </w:r>
      <w:r w:rsidRPr="001D1DCC">
        <w:rPr>
          <w:rFonts w:eastAsia="Calibri" w:cs="Times New Roman"/>
          <w:bCs/>
          <w:i/>
          <w:iCs/>
          <w:sz w:val="24"/>
          <w:szCs w:val="24"/>
        </w:rPr>
        <w:t>c nón bài thơ làm quà”</w:t>
      </w:r>
    </w:p>
    <w:p w:rsidR="001D1DCC" w:rsidRPr="001D1DCC" w:rsidRDefault="001D1DCC" w:rsidP="000626F6">
      <w:pPr>
        <w:tabs>
          <w:tab w:val="left" w:pos="426"/>
          <w:tab w:val="left" w:pos="851"/>
        </w:tabs>
        <w:spacing w:after="0" w:line="240" w:lineRule="auto"/>
        <w:ind w:left="851" w:hanging="709"/>
        <w:jc w:val="left"/>
        <w:rPr>
          <w:rFonts w:eastAsia="Calibri" w:cs="Times New Roman"/>
          <w:noProof/>
          <w:sz w:val="24"/>
          <w:szCs w:val="24"/>
        </w:rPr>
      </w:pPr>
      <w:r w:rsidRPr="001D1DCC">
        <w:rPr>
          <w:rFonts w:eastAsia="Calibri" w:cs="Times New Roman"/>
          <w:noProof/>
          <w:sz w:val="24"/>
          <w:szCs w:val="24"/>
        </w:rPr>
        <w:drawing>
          <wp:inline distT="0" distB="0" distL="0" distR="0" wp14:anchorId="2C1ACA43" wp14:editId="5D63120B">
            <wp:extent cx="6459478" cy="9290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73837" cy="931070"/>
                    </a:xfrm>
                    <a:prstGeom prst="rect">
                      <a:avLst/>
                    </a:prstGeom>
                    <a:noFill/>
                    <a:ln>
                      <a:noFill/>
                    </a:ln>
                  </pic:spPr>
                </pic:pic>
              </a:graphicData>
            </a:graphic>
          </wp:inline>
        </w:drawing>
      </w:r>
    </w:p>
    <w:p w:rsidR="001D1DCC" w:rsidRPr="001D1DCC" w:rsidRDefault="001D1DCC" w:rsidP="001D1DCC">
      <w:pPr>
        <w:tabs>
          <w:tab w:val="left" w:pos="426"/>
          <w:tab w:val="left" w:pos="851"/>
        </w:tabs>
        <w:spacing w:after="0" w:line="240" w:lineRule="auto"/>
        <w:ind w:left="851" w:hanging="851"/>
        <w:jc w:val="left"/>
        <w:rPr>
          <w:rFonts w:eastAsia="Calibri" w:cs="Times New Roman"/>
          <w:noProof/>
          <w:sz w:val="24"/>
          <w:szCs w:val="24"/>
        </w:rPr>
      </w:pPr>
      <w:r w:rsidRPr="001D1DCC">
        <w:rPr>
          <w:rFonts w:eastAsia="Calibri" w:cs="Times New Roman"/>
          <w:noProof/>
          <w:sz w:val="24"/>
          <w:szCs w:val="24"/>
        </w:rPr>
        <w:tab/>
      </w:r>
      <w:r w:rsidRPr="001D1DCC">
        <w:rPr>
          <w:rFonts w:eastAsia="Calibri" w:cs="Times New Roman"/>
          <w:noProof/>
          <w:sz w:val="24"/>
          <w:szCs w:val="24"/>
        </w:rPr>
        <w:tab/>
        <w:t>Khung của nón lá có dạng hình nón được làm bởi các thanh gỗ nối từ đỉnh tới đáy như các đường sinh (l), 16 vành nón được làm từ những thanh tre mảnh nhỏ, dẻo dai uốn thành những vòng tròn có đường kính to, nhỏ khác nhau, cái nhỏ nhất to bằng đồng xu</w:t>
      </w:r>
    </w:p>
    <w:p w:rsidR="001D1DCC" w:rsidRPr="001D1DCC" w:rsidRDefault="001D1DCC" w:rsidP="001D1DCC">
      <w:pPr>
        <w:tabs>
          <w:tab w:val="left" w:pos="426"/>
          <w:tab w:val="left" w:pos="851"/>
        </w:tabs>
        <w:spacing w:after="0" w:line="240" w:lineRule="auto"/>
        <w:ind w:left="851" w:hanging="851"/>
        <w:jc w:val="left"/>
        <w:rPr>
          <w:rFonts w:eastAsia="Calibri" w:cs="Times New Roman"/>
          <w:noProof/>
          <w:sz w:val="24"/>
          <w:szCs w:val="24"/>
        </w:rPr>
      </w:pPr>
      <w:r w:rsidRPr="001D1DCC">
        <w:rPr>
          <w:rFonts w:eastAsia="Calibri" w:cs="Times New Roman"/>
          <w:noProof/>
          <w:sz w:val="24"/>
          <w:szCs w:val="24"/>
        </w:rPr>
        <w:lastRenderedPageBreak/>
        <w:tab/>
      </w:r>
      <w:r w:rsidRPr="001D1DCC">
        <w:rPr>
          <w:rFonts w:eastAsia="Calibri" w:cs="Times New Roman"/>
          <w:noProof/>
          <w:sz w:val="24"/>
          <w:szCs w:val="24"/>
        </w:rPr>
        <w:tab/>
        <w:t xml:space="preserve">- Đường kính </w:t>
      </w:r>
      <w:r w:rsidRPr="001D1DCC">
        <w:rPr>
          <w:rFonts w:eastAsia="Times New Roman" w:cs="Times New Roman"/>
          <w:b/>
          <w:position w:val="-14"/>
          <w:sz w:val="24"/>
          <w:szCs w:val="24"/>
        </w:rPr>
        <w:object w:dxaOrig="900" w:dyaOrig="400">
          <v:shape id="_x0000_i1039" type="#_x0000_t75" style="width:44.95pt;height:20pt" o:ole="">
            <v:imagedata r:id="rId36" o:title=""/>
          </v:shape>
          <o:OLEObject Type="Embed" ProgID="Equation.DSMT4" ShapeID="_x0000_i1039" DrawAspect="Content" ObjectID="_1713385301" r:id="rId37"/>
        </w:object>
      </w:r>
      <w:r w:rsidRPr="001D1DCC">
        <w:rPr>
          <w:rFonts w:eastAsia="Calibri" w:cs="Times New Roman"/>
          <w:noProof/>
          <w:sz w:val="24"/>
          <w:szCs w:val="24"/>
        </w:rPr>
        <w:t xml:space="preserve">của chiếc nón lá khoảng </w:t>
      </w:r>
      <w:r w:rsidRPr="001D1DCC">
        <w:rPr>
          <w:rFonts w:eastAsia="Times New Roman" w:cs="Times New Roman"/>
          <w:b/>
          <w:position w:val="-14"/>
          <w:sz w:val="24"/>
          <w:szCs w:val="24"/>
        </w:rPr>
        <w:object w:dxaOrig="820" w:dyaOrig="400">
          <v:shape id="_x0000_i1040" type="#_x0000_t75" style="width:41.2pt;height:20pt" o:ole="">
            <v:imagedata r:id="rId38" o:title=""/>
          </v:shape>
          <o:OLEObject Type="Embed" ProgID="Equation.DSMT4" ShapeID="_x0000_i1040" DrawAspect="Content" ObjectID="_1713385302" r:id="rId39"/>
        </w:object>
      </w:r>
    </w:p>
    <w:p w:rsidR="001D1DCC" w:rsidRPr="001D1DCC" w:rsidRDefault="001D1DCC" w:rsidP="001D1DCC">
      <w:pPr>
        <w:tabs>
          <w:tab w:val="left" w:pos="426"/>
          <w:tab w:val="left" w:pos="851"/>
        </w:tabs>
        <w:spacing w:after="0" w:line="240" w:lineRule="auto"/>
        <w:ind w:left="851" w:hanging="851"/>
        <w:jc w:val="left"/>
        <w:rPr>
          <w:rFonts w:eastAsia="Calibri" w:cs="Times New Roman"/>
          <w:noProof/>
          <w:sz w:val="24"/>
          <w:szCs w:val="24"/>
        </w:rPr>
      </w:pPr>
      <w:r w:rsidRPr="001D1DCC">
        <w:rPr>
          <w:rFonts w:eastAsia="Calibri" w:cs="Times New Roman"/>
          <w:noProof/>
          <w:sz w:val="24"/>
          <w:szCs w:val="24"/>
        </w:rPr>
        <w:tab/>
      </w:r>
      <w:r w:rsidRPr="001D1DCC">
        <w:rPr>
          <w:rFonts w:eastAsia="Calibri" w:cs="Times New Roman"/>
          <w:noProof/>
          <w:sz w:val="24"/>
          <w:szCs w:val="24"/>
        </w:rPr>
        <w:tab/>
        <w:t xml:space="preserve">- Chiều cao </w:t>
      </w:r>
      <w:r w:rsidRPr="001D1DCC">
        <w:rPr>
          <w:rFonts w:eastAsia="Times New Roman" w:cs="Times New Roman"/>
          <w:b/>
          <w:position w:val="-14"/>
          <w:sz w:val="24"/>
          <w:szCs w:val="24"/>
        </w:rPr>
        <w:object w:dxaOrig="400" w:dyaOrig="400">
          <v:shape id="_x0000_i1041" type="#_x0000_t75" style="width:20pt;height:20pt" o:ole="">
            <v:imagedata r:id="rId40" o:title=""/>
          </v:shape>
          <o:OLEObject Type="Embed" ProgID="Equation.DSMT4" ShapeID="_x0000_i1041" DrawAspect="Content" ObjectID="_1713385303" r:id="rId41"/>
        </w:object>
      </w:r>
      <w:r w:rsidRPr="001D1DCC">
        <w:rPr>
          <w:rFonts w:eastAsia="Times New Roman" w:cs="Times New Roman"/>
          <w:b/>
          <w:sz w:val="24"/>
          <w:szCs w:val="24"/>
        </w:rPr>
        <w:t xml:space="preserve"> </w:t>
      </w:r>
      <w:r w:rsidRPr="001D1DCC">
        <w:rPr>
          <w:rFonts w:eastAsia="Calibri" w:cs="Times New Roman"/>
          <w:noProof/>
          <w:sz w:val="24"/>
          <w:szCs w:val="24"/>
        </w:rPr>
        <w:t xml:space="preserve">của chiếc nón lá khoảng </w:t>
      </w:r>
      <w:r w:rsidRPr="001D1DCC">
        <w:rPr>
          <w:rFonts w:eastAsia="Times New Roman" w:cs="Times New Roman"/>
          <w:b/>
          <w:position w:val="-14"/>
          <w:sz w:val="24"/>
          <w:szCs w:val="24"/>
        </w:rPr>
        <w:object w:dxaOrig="800" w:dyaOrig="400">
          <v:shape id="_x0000_i1042" type="#_x0000_t75" style="width:39.95pt;height:20pt" o:ole="">
            <v:imagedata r:id="rId42" o:title=""/>
          </v:shape>
          <o:OLEObject Type="Embed" ProgID="Equation.DSMT4" ShapeID="_x0000_i1042" DrawAspect="Content" ObjectID="_1713385304" r:id="rId43"/>
        </w:object>
      </w:r>
    </w:p>
    <w:p w:rsidR="001D1DCC" w:rsidRPr="001D1DCC" w:rsidRDefault="001D1DCC" w:rsidP="001D1DCC">
      <w:pPr>
        <w:tabs>
          <w:tab w:val="left" w:pos="426"/>
        </w:tabs>
        <w:spacing w:after="0" w:line="240" w:lineRule="auto"/>
        <w:ind w:left="851" w:hanging="851"/>
        <w:jc w:val="left"/>
        <w:rPr>
          <w:rFonts w:eastAsia="Calibri" w:cs="Times New Roman"/>
          <w:noProof/>
          <w:sz w:val="24"/>
          <w:szCs w:val="24"/>
        </w:rPr>
      </w:pPr>
      <w:r w:rsidRPr="001D1DCC">
        <w:rPr>
          <w:rFonts w:eastAsia="Calibri" w:cs="Times New Roman"/>
          <w:noProof/>
          <w:sz w:val="24"/>
          <w:szCs w:val="24"/>
        </w:rPr>
        <w:tab/>
      </w:r>
      <w:r w:rsidRPr="001D1DCC">
        <w:rPr>
          <w:rFonts w:eastAsia="Calibri" w:cs="Times New Roman"/>
          <w:noProof/>
          <w:sz w:val="24"/>
          <w:szCs w:val="24"/>
        </w:rPr>
        <w:tab/>
        <w:t xml:space="preserve">a)Tính độ dài của thanh tre uốn thành vòng tròn lớn nhất của vành chiếc nón lá. ( Không kể phần chắp nối, tính gần đúng đến 2 chữ số thấp phân,biết </w:t>
      </w:r>
      <w:r w:rsidRPr="001D1DCC">
        <w:rPr>
          <w:rFonts w:eastAsia="Times New Roman" w:cs="Times New Roman"/>
          <w:b/>
          <w:position w:val="-10"/>
          <w:sz w:val="24"/>
          <w:szCs w:val="24"/>
        </w:rPr>
        <w:object w:dxaOrig="920" w:dyaOrig="320">
          <v:shape id="_x0000_i1043" type="#_x0000_t75" style="width:46.2pt;height:15.8pt" o:ole="">
            <v:imagedata r:id="rId44" o:title=""/>
          </v:shape>
          <o:OLEObject Type="Embed" ProgID="Equation.DSMT4" ShapeID="_x0000_i1043" DrawAspect="Content" ObjectID="_1713385305" r:id="rId45"/>
        </w:object>
      </w:r>
      <w:r w:rsidRPr="001D1DCC">
        <w:rPr>
          <w:rFonts w:eastAsia="Calibri" w:cs="Times New Roman"/>
          <w:noProof/>
          <w:sz w:val="24"/>
          <w:szCs w:val="24"/>
        </w:rPr>
        <w:t>)</w:t>
      </w:r>
    </w:p>
    <w:p w:rsidR="001D1DCC" w:rsidRPr="001D1DCC" w:rsidRDefault="001D1DCC" w:rsidP="001D1DCC">
      <w:pPr>
        <w:tabs>
          <w:tab w:val="left" w:pos="426"/>
          <w:tab w:val="left" w:pos="851"/>
        </w:tabs>
        <w:spacing w:after="0" w:line="240" w:lineRule="auto"/>
        <w:ind w:left="851" w:hanging="851"/>
        <w:jc w:val="left"/>
        <w:rPr>
          <w:rFonts w:eastAsia="Calibri" w:cs="Times New Roman"/>
          <w:noProof/>
          <w:sz w:val="24"/>
          <w:szCs w:val="24"/>
        </w:rPr>
      </w:pPr>
      <w:r w:rsidRPr="001D1DCC">
        <w:rPr>
          <w:rFonts w:eastAsia="Calibri" w:cs="Times New Roman"/>
          <w:noProof/>
          <w:sz w:val="24"/>
          <w:szCs w:val="24"/>
        </w:rPr>
        <w:tab/>
      </w:r>
      <w:r w:rsidRPr="001D1DCC">
        <w:rPr>
          <w:rFonts w:eastAsia="Calibri" w:cs="Times New Roman"/>
          <w:noProof/>
          <w:sz w:val="24"/>
          <w:szCs w:val="24"/>
        </w:rPr>
        <w:tab/>
        <w:t xml:space="preserve">b)Tính diện tích phần lá phủ xung quanh của chiếc nón lá.(Không kể phần chắp nối tính gần đúng đến 2 chữ số thập phân). Biết diện tích xung quanh của hình nón là </w:t>
      </w:r>
      <w:r w:rsidRPr="001D1DCC">
        <w:rPr>
          <w:rFonts w:eastAsia="Times New Roman" w:cs="Times New Roman"/>
          <w:b/>
          <w:position w:val="-6"/>
          <w:sz w:val="24"/>
          <w:szCs w:val="24"/>
        </w:rPr>
        <w:object w:dxaOrig="780" w:dyaOrig="280">
          <v:shape id="_x0000_i1044" type="#_x0000_t75" style="width:39.1pt;height:14.15pt" o:ole="">
            <v:imagedata r:id="rId46" o:title=""/>
          </v:shape>
          <o:OLEObject Type="Embed" ProgID="Equation.DSMT4" ShapeID="_x0000_i1044" DrawAspect="Content" ObjectID="_1713385306" r:id="rId47"/>
        </w:object>
      </w:r>
      <w:r w:rsidRPr="001D1DCC">
        <w:rPr>
          <w:rFonts w:eastAsia="Calibri" w:cs="Times New Roman"/>
          <w:noProof/>
          <w:sz w:val="24"/>
          <w:szCs w:val="24"/>
        </w:rPr>
        <w:t xml:space="preserve"> )</w:t>
      </w:r>
    </w:p>
    <w:p w:rsidR="000626F6" w:rsidRPr="000626F6" w:rsidRDefault="000626F6" w:rsidP="000626F6">
      <w:pPr>
        <w:autoSpaceDE w:val="0"/>
        <w:autoSpaceDN w:val="0"/>
        <w:spacing w:before="40" w:after="40" w:line="240" w:lineRule="auto"/>
        <w:rPr>
          <w:rFonts w:eastAsia="Calibri" w:cs="Times New Roman"/>
          <w:sz w:val="24"/>
          <w:szCs w:val="24"/>
        </w:rPr>
      </w:pPr>
      <w:r w:rsidRPr="000626F6">
        <w:rPr>
          <w:b/>
        </w:rPr>
        <w:t>Câu 7.</w:t>
      </w:r>
      <w:r>
        <w:t xml:space="preserve"> </w:t>
      </w:r>
      <w:r w:rsidR="00FE3423" w:rsidRPr="00FE3423">
        <w:rPr>
          <w:i/>
        </w:rPr>
        <w:t>(3 điểm)</w:t>
      </w:r>
      <w:r w:rsidR="00FE3423">
        <w:t xml:space="preserve"> </w:t>
      </w:r>
      <w:r w:rsidRPr="000626F6">
        <w:rPr>
          <w:rFonts w:eastAsia="Calibri" w:cs="Times New Roman"/>
          <w:sz w:val="24"/>
          <w:szCs w:val="24"/>
        </w:rPr>
        <w:t>Cho đường tròn (O) và điểm M nằm ngoài đường tròn (O). Từ M vẽ hai tiếp tuyến MA, MB của đường tròn (O) (A và B là hai tiếp điểm).  Gọi H là giao điểm của MO và AB. Qua M vẽ cát tuyến MCD của đường tròn (O) ( C và D thuộc đường tròn (O)) sao cho đường thẳng MD cắt đoạn thẳng HB. Gọi I là trung điểm dây cung CD.</w:t>
      </w:r>
      <w:r w:rsidR="00D76D6C">
        <w:rPr>
          <w:rFonts w:eastAsia="Calibri" w:cs="Times New Roman"/>
          <w:sz w:val="24"/>
          <w:szCs w:val="24"/>
        </w:rPr>
        <w:t xml:space="preserve"> Chứng minh rằng:</w:t>
      </w:r>
    </w:p>
    <w:p w:rsidR="000626F6" w:rsidRPr="00D76D6C" w:rsidRDefault="00D76D6C" w:rsidP="00D76D6C">
      <w:pPr>
        <w:pStyle w:val="ListParagraph"/>
        <w:numPr>
          <w:ilvl w:val="0"/>
          <w:numId w:val="3"/>
        </w:numPr>
        <w:autoSpaceDE w:val="0"/>
        <w:autoSpaceDN w:val="0"/>
        <w:spacing w:before="40" w:after="40" w:line="240" w:lineRule="auto"/>
        <w:rPr>
          <w:rFonts w:eastAsia="Calibri" w:cs="Times New Roman"/>
          <w:sz w:val="24"/>
          <w:szCs w:val="24"/>
        </w:rPr>
      </w:pPr>
      <w:r>
        <w:rPr>
          <w:rFonts w:eastAsia="Calibri" w:cs="Times New Roman"/>
          <w:sz w:val="24"/>
          <w:szCs w:val="24"/>
        </w:rPr>
        <w:t>Tứ</w:t>
      </w:r>
      <w:r w:rsidR="000626F6" w:rsidRPr="00D76D6C">
        <w:rPr>
          <w:rFonts w:eastAsia="Calibri" w:cs="Times New Roman"/>
          <w:sz w:val="24"/>
          <w:szCs w:val="24"/>
        </w:rPr>
        <w:t xml:space="preserve"> giác MAOI nội tiếp.   </w:t>
      </w:r>
    </w:p>
    <w:p w:rsidR="00D76D6C" w:rsidRPr="00D76D6C" w:rsidRDefault="00D76D6C" w:rsidP="00D76D6C">
      <w:pPr>
        <w:pStyle w:val="ListParagraph"/>
        <w:numPr>
          <w:ilvl w:val="0"/>
          <w:numId w:val="3"/>
        </w:numPr>
        <w:tabs>
          <w:tab w:val="left" w:pos="2682"/>
        </w:tabs>
        <w:autoSpaceDE w:val="0"/>
        <w:autoSpaceDN w:val="0"/>
        <w:spacing w:before="40" w:after="40" w:line="240" w:lineRule="auto"/>
        <w:rPr>
          <w:rFonts w:eastAsia="Calibri" w:cs="Times New Roman"/>
          <w:sz w:val="24"/>
          <w:szCs w:val="24"/>
        </w:rPr>
      </w:pPr>
      <w:r w:rsidRPr="00D76D6C">
        <w:rPr>
          <w:noProof/>
          <w:position w:val="-6"/>
        </w:rPr>
        <w:object w:dxaOrig="1680" w:dyaOrig="320">
          <v:shape id="_x0000_i1045" type="#_x0000_t75" style="width:84.05pt;height:15.8pt" o:ole="">
            <v:imagedata r:id="rId48" o:title=""/>
          </v:shape>
          <o:OLEObject Type="Embed" ProgID="Equation.DSMT4" ShapeID="_x0000_i1045" DrawAspect="Content" ObjectID="_1713385307" r:id="rId49"/>
        </w:object>
      </w:r>
      <w:r w:rsidR="000626F6" w:rsidRPr="00D76D6C">
        <w:rPr>
          <w:rFonts w:eastAsia="Calibri" w:cs="Times New Roman"/>
          <w:sz w:val="24"/>
          <w:szCs w:val="24"/>
        </w:rPr>
        <w:t xml:space="preserve"> </w:t>
      </w:r>
    </w:p>
    <w:p w:rsidR="000626F6" w:rsidRPr="00D76D6C" w:rsidRDefault="00D76D6C" w:rsidP="00D76D6C">
      <w:pPr>
        <w:pStyle w:val="ListParagraph"/>
        <w:numPr>
          <w:ilvl w:val="0"/>
          <w:numId w:val="3"/>
        </w:numPr>
        <w:tabs>
          <w:tab w:val="left" w:pos="2682"/>
        </w:tabs>
        <w:autoSpaceDE w:val="0"/>
        <w:autoSpaceDN w:val="0"/>
        <w:spacing w:before="40" w:after="40" w:line="240" w:lineRule="auto"/>
        <w:rPr>
          <w:rFonts w:eastAsia="Calibri" w:cs="Times New Roman"/>
          <w:sz w:val="24"/>
          <w:szCs w:val="24"/>
        </w:rPr>
      </w:pPr>
      <w:r>
        <w:rPr>
          <w:rFonts w:eastAsia="Calibri" w:cs="Times New Roman"/>
          <w:sz w:val="24"/>
          <w:szCs w:val="24"/>
        </w:rPr>
        <w:t>T</w:t>
      </w:r>
      <w:r w:rsidR="000626F6" w:rsidRPr="00D76D6C">
        <w:rPr>
          <w:rFonts w:eastAsia="Calibri" w:cs="Times New Roman"/>
          <w:sz w:val="24"/>
          <w:szCs w:val="24"/>
        </w:rPr>
        <w:t>ứ giác OHCD nội tiếp</w:t>
      </w:r>
      <w:r>
        <w:rPr>
          <w:rFonts w:eastAsia="Calibri" w:cs="Times New Roman"/>
          <w:sz w:val="24"/>
          <w:szCs w:val="24"/>
        </w:rPr>
        <w:t>.</w:t>
      </w:r>
    </w:p>
    <w:p w:rsidR="001D1DCC" w:rsidRPr="00940059" w:rsidRDefault="00940059" w:rsidP="00940059">
      <w:pPr>
        <w:jc w:val="center"/>
        <w:rPr>
          <w:b/>
        </w:rPr>
      </w:pPr>
      <w:r w:rsidRPr="00940059">
        <w:rPr>
          <w:b/>
        </w:rPr>
        <w:t>……………HẾT</w:t>
      </w:r>
      <w:r w:rsidRPr="00940059">
        <w:rPr>
          <w:b/>
        </w:rPr>
        <w:t>……………</w:t>
      </w:r>
    </w:p>
    <w:sectPr w:rsidR="001D1DCC" w:rsidRPr="00940059" w:rsidSect="001D1DCC">
      <w:footerReference w:type="default" r:id="rId50"/>
      <w:pgSz w:w="11907" w:h="16840" w:code="9"/>
      <w:pgMar w:top="1418" w:right="851"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5A9" w:rsidRDefault="001A45A9" w:rsidP="003968BC">
      <w:pPr>
        <w:spacing w:after="0" w:line="240" w:lineRule="auto"/>
      </w:pPr>
      <w:r>
        <w:separator/>
      </w:r>
    </w:p>
  </w:endnote>
  <w:endnote w:type="continuationSeparator" w:id="0">
    <w:p w:rsidR="001A45A9" w:rsidRDefault="001A45A9" w:rsidP="00396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0463378"/>
      <w:docPartObj>
        <w:docPartGallery w:val="Page Numbers (Bottom of Page)"/>
        <w:docPartUnique/>
      </w:docPartObj>
    </w:sdtPr>
    <w:sdtEndPr>
      <w:rPr>
        <w:noProof/>
      </w:rPr>
    </w:sdtEndPr>
    <w:sdtContent>
      <w:p w:rsidR="003968BC" w:rsidRDefault="003968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968BC" w:rsidRDefault="00396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5A9" w:rsidRDefault="001A45A9" w:rsidP="003968BC">
      <w:pPr>
        <w:spacing w:after="0" w:line="240" w:lineRule="auto"/>
      </w:pPr>
      <w:r>
        <w:separator/>
      </w:r>
    </w:p>
  </w:footnote>
  <w:footnote w:type="continuationSeparator" w:id="0">
    <w:p w:rsidR="001A45A9" w:rsidRDefault="001A45A9" w:rsidP="003968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60F4"/>
    <w:multiLevelType w:val="hybridMultilevel"/>
    <w:tmpl w:val="D66CA6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F1CC5"/>
    <w:multiLevelType w:val="hybridMultilevel"/>
    <w:tmpl w:val="B01CCE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6103F"/>
    <w:multiLevelType w:val="hybridMultilevel"/>
    <w:tmpl w:val="0A1048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A52F68"/>
    <w:multiLevelType w:val="hybridMultilevel"/>
    <w:tmpl w:val="3FCE0B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9E"/>
    <w:rsid w:val="00041801"/>
    <w:rsid w:val="000626F6"/>
    <w:rsid w:val="00114BFD"/>
    <w:rsid w:val="001A45A9"/>
    <w:rsid w:val="001D1DCC"/>
    <w:rsid w:val="001F4D9E"/>
    <w:rsid w:val="0020130C"/>
    <w:rsid w:val="00222A98"/>
    <w:rsid w:val="0026705E"/>
    <w:rsid w:val="003968BC"/>
    <w:rsid w:val="003B7C43"/>
    <w:rsid w:val="00446073"/>
    <w:rsid w:val="006E0D60"/>
    <w:rsid w:val="007D3B8A"/>
    <w:rsid w:val="00940059"/>
    <w:rsid w:val="009E4421"/>
    <w:rsid w:val="00AB1C6E"/>
    <w:rsid w:val="00B602FD"/>
    <w:rsid w:val="00BC174B"/>
    <w:rsid w:val="00C471EB"/>
    <w:rsid w:val="00D76D6C"/>
    <w:rsid w:val="00E90D48"/>
    <w:rsid w:val="00FB4932"/>
    <w:rsid w:val="00FE3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581B9"/>
  <w15:chartTrackingRefBased/>
  <w15:docId w15:val="{B3815DE9-3C4F-4419-9E69-EF5397ED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ListParagraph">
    <w:name w:val="List Paragraph"/>
    <w:basedOn w:val="Normal"/>
    <w:uiPriority w:val="34"/>
    <w:qFormat/>
    <w:rsid w:val="001D1DCC"/>
    <w:pPr>
      <w:ind w:left="720"/>
      <w:contextualSpacing/>
    </w:pPr>
  </w:style>
  <w:style w:type="paragraph" w:styleId="Header">
    <w:name w:val="header"/>
    <w:basedOn w:val="Normal"/>
    <w:link w:val="HeaderChar"/>
    <w:uiPriority w:val="99"/>
    <w:unhideWhenUsed/>
    <w:rsid w:val="00396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8BC"/>
    <w:rPr>
      <w:rFonts w:ascii="Times New Roman" w:hAnsi="Times New Roman"/>
      <w:sz w:val="26"/>
    </w:rPr>
  </w:style>
  <w:style w:type="paragraph" w:styleId="Footer">
    <w:name w:val="footer"/>
    <w:basedOn w:val="Normal"/>
    <w:link w:val="FooterChar"/>
    <w:uiPriority w:val="99"/>
    <w:unhideWhenUsed/>
    <w:rsid w:val="00396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8BC"/>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99471">
      <w:bodyDiv w:val="1"/>
      <w:marLeft w:val="0"/>
      <w:marRight w:val="0"/>
      <w:marTop w:val="0"/>
      <w:marBottom w:val="0"/>
      <w:divBdr>
        <w:top w:val="none" w:sz="0" w:space="0" w:color="auto"/>
        <w:left w:val="none" w:sz="0" w:space="0" w:color="auto"/>
        <w:bottom w:val="none" w:sz="0" w:space="0" w:color="auto"/>
        <w:right w:val="none" w:sz="0" w:space="0" w:color="auto"/>
      </w:divBdr>
    </w:div>
    <w:div w:id="1170293566">
      <w:bodyDiv w:val="1"/>
      <w:marLeft w:val="0"/>
      <w:marRight w:val="0"/>
      <w:marTop w:val="0"/>
      <w:marBottom w:val="0"/>
      <w:divBdr>
        <w:top w:val="none" w:sz="0" w:space="0" w:color="auto"/>
        <w:left w:val="none" w:sz="0" w:space="0" w:color="auto"/>
        <w:bottom w:val="none" w:sz="0" w:space="0" w:color="auto"/>
        <w:right w:val="none" w:sz="0" w:space="0" w:color="auto"/>
      </w:divBdr>
    </w:div>
    <w:div w:id="2044403534">
      <w:bodyDiv w:val="1"/>
      <w:marLeft w:val="0"/>
      <w:marRight w:val="0"/>
      <w:marTop w:val="0"/>
      <w:marBottom w:val="0"/>
      <w:divBdr>
        <w:top w:val="none" w:sz="0" w:space="0" w:color="auto"/>
        <w:left w:val="none" w:sz="0" w:space="0" w:color="auto"/>
        <w:bottom w:val="none" w:sz="0" w:space="0" w:color="auto"/>
        <w:right w:val="none" w:sz="0" w:space="0" w:color="auto"/>
      </w:divBdr>
    </w:div>
    <w:div w:id="213883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oleObject" Target="embeddings/oleObject2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png"/><Relationship Id="rId43" Type="http://schemas.openxmlformats.org/officeDocument/2006/relationships/oleObject" Target="embeddings/oleObject18.bin"/><Relationship Id="rId48" Type="http://schemas.openxmlformats.org/officeDocument/2006/relationships/image" Target="media/image22.wmf"/><Relationship Id="rId8" Type="http://schemas.openxmlformats.org/officeDocument/2006/relationships/oleObject" Target="embeddings/oleObject1.bin"/><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image" Target="media/image21.wmf"/><Relationship Id="rId20" Type="http://schemas.openxmlformats.org/officeDocument/2006/relationships/oleObject" Target="embeddings/oleObject7.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490</Words>
  <Characters>2793</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2022-04-28T06:32:00Z</dcterms:created>
  <dcterms:modified xsi:type="dcterms:W3CDTF">2022-05-06T16:34:00Z</dcterms:modified>
</cp:coreProperties>
</file>