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ook w:val="04A0" w:firstRow="1" w:lastRow="0" w:firstColumn="1" w:lastColumn="0" w:noHBand="0" w:noVBand="1"/>
      </w:tblPr>
      <w:tblGrid>
        <w:gridCol w:w="3431"/>
        <w:gridCol w:w="7057"/>
      </w:tblGrid>
      <w:tr w:rsidR="00F406DC" w:rsidTr="000B3EC8">
        <w:trPr>
          <w:jc w:val="center"/>
        </w:trPr>
        <w:tc>
          <w:tcPr>
            <w:tcW w:w="3528" w:type="dxa"/>
          </w:tcPr>
          <w:p w:rsidR="00F406DC" w:rsidRDefault="00F406DC">
            <w:pPr>
              <w:jc w:val="center"/>
            </w:pPr>
            <w:bookmarkStart w:id="0" w:name="_GoBack"/>
            <w:bookmarkEnd w:id="0"/>
          </w:p>
        </w:tc>
        <w:tc>
          <w:tcPr>
            <w:tcW w:w="7262" w:type="dxa"/>
          </w:tcPr>
          <w:p w:rsidR="00F406DC" w:rsidRDefault="00F406DC">
            <w:pPr>
              <w:jc w:val="center"/>
            </w:pPr>
          </w:p>
        </w:tc>
      </w:tr>
    </w:tbl>
    <w:p w:rsidR="00F406DC" w:rsidRDefault="00A865EB">
      <w:proofErr w:type="spellStart"/>
      <w:r>
        <w:rPr>
          <w:b/>
          <w:bCs/>
        </w:rPr>
        <w:t>H</w:t>
      </w:r>
      <w:r>
        <w:rPr>
          <w:b/>
          <w:bCs/>
        </w:rPr>
        <w:t>ọ</w:t>
      </w:r>
      <w:proofErr w:type="spellEnd"/>
      <w:r>
        <w:rPr>
          <w:b/>
          <w:bCs/>
        </w:rPr>
        <w:t xml:space="preserve"> </w:t>
      </w:r>
      <w:proofErr w:type="spellStart"/>
      <w:r>
        <w:rPr>
          <w:b/>
          <w:bCs/>
        </w:rPr>
        <w:t>tên</w:t>
      </w:r>
      <w:proofErr w:type="spellEnd"/>
      <w:r>
        <w:rPr>
          <w:b/>
          <w:bCs/>
        </w:rPr>
        <w:t xml:space="preserve"> </w:t>
      </w:r>
      <w:proofErr w:type="spellStart"/>
      <w:r>
        <w:rPr>
          <w:b/>
          <w:bCs/>
        </w:rPr>
        <w:t>thí</w:t>
      </w:r>
      <w:proofErr w:type="spellEnd"/>
      <w:r>
        <w:rPr>
          <w:b/>
          <w:bCs/>
        </w:rPr>
        <w:t xml:space="preserve"> </w:t>
      </w:r>
      <w:proofErr w:type="spellStart"/>
      <w:r>
        <w:rPr>
          <w:b/>
          <w:bCs/>
        </w:rPr>
        <w:t>sinh</w:t>
      </w:r>
      <w:proofErr w:type="spellEnd"/>
      <w:r>
        <w:rPr>
          <w:b/>
          <w:bCs/>
        </w:rPr>
        <w:t>: .................................................................</w:t>
      </w:r>
    </w:p>
    <w:p w:rsidR="00F406DC" w:rsidRDefault="00A865EB">
      <w:proofErr w:type="spellStart"/>
      <w:r>
        <w:rPr>
          <w:b/>
          <w:bCs/>
        </w:rPr>
        <w:t>S</w:t>
      </w:r>
      <w:r>
        <w:rPr>
          <w:b/>
          <w:bCs/>
        </w:rPr>
        <w:t>ố</w:t>
      </w:r>
      <w:proofErr w:type="spellEnd"/>
      <w:r>
        <w:rPr>
          <w:b/>
          <w:bCs/>
        </w:rPr>
        <w:t xml:space="preserve"> </w:t>
      </w:r>
      <w:proofErr w:type="spellStart"/>
      <w:r>
        <w:rPr>
          <w:b/>
          <w:bCs/>
        </w:rPr>
        <w:t>báo</w:t>
      </w:r>
      <w:proofErr w:type="spellEnd"/>
      <w:r>
        <w:rPr>
          <w:b/>
          <w:bCs/>
        </w:rPr>
        <w:t xml:space="preserve"> </w:t>
      </w:r>
      <w:proofErr w:type="spellStart"/>
      <w:r>
        <w:rPr>
          <w:b/>
          <w:bCs/>
        </w:rPr>
        <w:t>danh</w:t>
      </w:r>
      <w:proofErr w:type="spellEnd"/>
      <w:r>
        <w:rPr>
          <w:b/>
          <w:bCs/>
        </w:rPr>
        <w:t>: ......................................................................</w:t>
      </w:r>
    </w:p>
    <w:p w:rsidR="00F406DC" w:rsidRDefault="00A865EB">
      <w:r>
        <w:rPr>
          <w:b/>
          <w:bCs/>
        </w:rPr>
        <w:t xml:space="preserve"> </w:t>
      </w:r>
      <w:proofErr w:type="spellStart"/>
      <w:r>
        <w:rPr>
          <w:b/>
          <w:bCs/>
        </w:rPr>
        <w:t>Mã</w:t>
      </w:r>
      <w:proofErr w:type="spellEnd"/>
      <w:r>
        <w:rPr>
          <w:b/>
          <w:bCs/>
        </w:rPr>
        <w:t xml:space="preserve"> </w:t>
      </w:r>
      <w:proofErr w:type="spellStart"/>
      <w:r>
        <w:rPr>
          <w:b/>
          <w:bCs/>
        </w:rPr>
        <w:t>Đ</w:t>
      </w:r>
      <w:r>
        <w:rPr>
          <w:b/>
          <w:bCs/>
        </w:rPr>
        <w:t>ề</w:t>
      </w:r>
      <w:proofErr w:type="spellEnd"/>
      <w:r>
        <w:rPr>
          <w:b/>
          <w:bCs/>
        </w:rPr>
        <w:t>: 024.</w:t>
      </w:r>
    </w:p>
    <w:p w:rsidR="00F406DC" w:rsidRDefault="00A865EB">
      <w:proofErr w:type="spellStart"/>
      <w:r>
        <w:rPr>
          <w:b/>
          <w:bCs/>
        </w:rPr>
        <w:t>Câu</w:t>
      </w:r>
      <w:proofErr w:type="spellEnd"/>
      <w:r>
        <w:rPr>
          <w:b/>
          <w:bCs/>
        </w:rPr>
        <w:t xml:space="preserve"> 1.</w:t>
      </w:r>
      <w:r>
        <w:t xml:space="preserve"> How long is the flight to France?</w:t>
      </w:r>
    </w:p>
    <w:p w:rsidR="00F406DC" w:rsidRDefault="00A865EB">
      <w:pPr>
        <w:jc w:val="center"/>
      </w:pPr>
      <w:r>
        <w:rPr>
          <w:noProof/>
          <w:position w:val="-128"/>
        </w:rPr>
        <w:drawing>
          <wp:inline distT="0" distB="0" distL="0" distR="0">
            <wp:extent cx="1316574" cy="1699382"/>
            <wp:effectExtent l="0" t="0" r="0" b="0"/>
            <wp:docPr id="10002" name="Picture 10002"/>
            <wp:cNvGraphicFramePr/>
            <a:graphic xmlns:a="http://schemas.openxmlformats.org/drawingml/2006/main">
              <a:graphicData uri="http://schemas.openxmlformats.org/drawingml/2006/picture">
                <pic:pic xmlns:pic="http://schemas.openxmlformats.org/drawingml/2006/picture">
                  <pic:nvPicPr>
                    <pic:cNvPr id="10003" name="Picture 1000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16574" cy="1699382"/>
                    </a:xfrm>
                    <a:prstGeom prst="rect">
                      <a:avLst/>
                    </a:prstGeom>
                    <a:noFill/>
                  </pic:spPr>
                </pic:pic>
              </a:graphicData>
            </a:graphic>
          </wp:inline>
        </w:drawing>
      </w:r>
    </w:p>
    <w:p w:rsidR="00F406DC" w:rsidRDefault="00A865EB">
      <w:pPr>
        <w:tabs>
          <w:tab w:val="left" w:pos="2700"/>
          <w:tab w:val="left" w:pos="5400"/>
          <w:tab w:val="left" w:pos="8100"/>
        </w:tabs>
      </w:pPr>
      <w:r>
        <w:rPr>
          <w:b/>
          <w:bCs/>
        </w:rPr>
        <w:t xml:space="preserve">     A.</w:t>
      </w:r>
      <w:r>
        <w:t xml:space="preserve"> Two hours</w:t>
      </w:r>
      <w:r>
        <w:tab/>
      </w:r>
      <w:r>
        <w:rPr>
          <w:b/>
          <w:bCs/>
        </w:rPr>
        <w:t xml:space="preserve">     B.</w:t>
      </w:r>
      <w:r>
        <w:t xml:space="preserve"> One hour</w:t>
      </w:r>
      <w:r>
        <w:tab/>
      </w:r>
      <w:r>
        <w:rPr>
          <w:b/>
          <w:bCs/>
        </w:rPr>
        <w:t xml:space="preserve">     C.</w:t>
      </w:r>
      <w:r>
        <w:t xml:space="preserve"> Three hours</w:t>
      </w:r>
      <w:r>
        <w:tab/>
      </w:r>
      <w:r>
        <w:rPr>
          <w:b/>
          <w:bCs/>
        </w:rPr>
        <w:t xml:space="preserve">     D.</w:t>
      </w:r>
      <w:r>
        <w:t xml:space="preserve"> 30 minutes</w:t>
      </w:r>
    </w:p>
    <w:p w:rsidR="00F406DC" w:rsidRDefault="00A865EB">
      <w:proofErr w:type="spellStart"/>
      <w:r>
        <w:rPr>
          <w:b/>
          <w:bCs/>
        </w:rPr>
        <w:t>Câu</w:t>
      </w:r>
      <w:proofErr w:type="spellEnd"/>
      <w:r>
        <w:rPr>
          <w:b/>
          <w:bCs/>
        </w:rPr>
        <w:t xml:space="preserve"> 2.</w:t>
      </w:r>
      <w:r>
        <w:t xml:space="preserve"> What is true about this notice?</w:t>
      </w:r>
    </w:p>
    <w:p w:rsidR="00F406DC" w:rsidRDefault="00A865EB">
      <w:r>
        <w:t>Lib</w:t>
      </w:r>
      <w:r>
        <w:t>rary Opening Notice:</w:t>
      </w:r>
    </w:p>
    <w:p w:rsidR="00F406DC" w:rsidRDefault="00A865EB">
      <w:r>
        <w:t>Book lovers rejoice! Our local library is finally opening its doors after months of renovation. Join us on Saturday, June 19th, for the grand opening celebration. We will have book signings, story readings, and a special surprise for o</w:t>
      </w:r>
      <w:r>
        <w:t>ur first 50 visitors. Don't miss out on this exciting event!</w:t>
      </w:r>
    </w:p>
    <w:p w:rsidR="00F406DC" w:rsidRDefault="00A865EB">
      <w:r>
        <w:rPr>
          <w:b/>
          <w:bCs/>
        </w:rPr>
        <w:t xml:space="preserve">     A.</w:t>
      </w:r>
      <w:r>
        <w:t xml:space="preserve"> The first 100 visitors will receive a special surprise.</w:t>
      </w:r>
    </w:p>
    <w:p w:rsidR="00F406DC" w:rsidRDefault="00A865EB">
      <w:r>
        <w:rPr>
          <w:b/>
          <w:bCs/>
        </w:rPr>
        <w:t xml:space="preserve">     B.</w:t>
      </w:r>
      <w:r>
        <w:t xml:space="preserve"> The local library is opening after months of being closed.</w:t>
      </w:r>
    </w:p>
    <w:p w:rsidR="00F406DC" w:rsidRDefault="00A865EB">
      <w:r>
        <w:rPr>
          <w:b/>
          <w:bCs/>
        </w:rPr>
        <w:t xml:space="preserve">     C.</w:t>
      </w:r>
      <w:r>
        <w:t xml:space="preserve"> The grand opening celebration is on Sunday, June 19th.</w:t>
      </w:r>
    </w:p>
    <w:p w:rsidR="00F406DC" w:rsidRDefault="00A865EB">
      <w:r>
        <w:rPr>
          <w:b/>
          <w:bCs/>
        </w:rPr>
        <w:t xml:space="preserve"> </w:t>
      </w:r>
      <w:r>
        <w:rPr>
          <w:b/>
          <w:bCs/>
        </w:rPr>
        <w:t xml:space="preserve">    D.</w:t>
      </w:r>
      <w:r>
        <w:t xml:space="preserve"> There will be no book signings.</w:t>
      </w:r>
    </w:p>
    <w:p w:rsidR="00F406DC" w:rsidRDefault="00A865EB">
      <w:proofErr w:type="spellStart"/>
      <w:r>
        <w:rPr>
          <w:b/>
          <w:bCs/>
        </w:rPr>
        <w:t>Câu</w:t>
      </w:r>
      <w:proofErr w:type="spellEnd"/>
      <w:r>
        <w:rPr>
          <w:b/>
          <w:bCs/>
        </w:rPr>
        <w:t xml:space="preserve"> 3.</w:t>
      </w:r>
      <w:r>
        <w:t xml:space="preserve"> What is the main reason James cannot attend the concert?</w:t>
      </w:r>
    </w:p>
    <w:p w:rsidR="00F406DC" w:rsidRDefault="00A865EB">
      <w:pPr>
        <w:jc w:val="center"/>
      </w:pPr>
      <w:r>
        <w:rPr>
          <w:noProof/>
          <w:position w:val="-99"/>
        </w:rPr>
        <w:drawing>
          <wp:inline distT="0" distB="0" distL="0" distR="0">
            <wp:extent cx="1910610" cy="1327409"/>
            <wp:effectExtent l="0" t="0" r="0" b="0"/>
            <wp:docPr id="10005" name="Picture 10005"/>
            <wp:cNvGraphicFramePr/>
            <a:graphic xmlns:a="http://schemas.openxmlformats.org/drawingml/2006/main">
              <a:graphicData uri="http://schemas.openxmlformats.org/drawingml/2006/picture">
                <pic:pic xmlns:pic="http://schemas.openxmlformats.org/drawingml/2006/picture">
                  <pic:nvPicPr>
                    <pic:cNvPr id="10006" name="Picture 1000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10610" cy="1327409"/>
                    </a:xfrm>
                    <a:prstGeom prst="rect">
                      <a:avLst/>
                    </a:prstGeom>
                    <a:noFill/>
                  </pic:spPr>
                </pic:pic>
              </a:graphicData>
            </a:graphic>
          </wp:inline>
        </w:drawing>
      </w:r>
    </w:p>
    <w:p w:rsidR="00F406DC" w:rsidRDefault="00A865EB">
      <w:pPr>
        <w:tabs>
          <w:tab w:val="left" w:pos="5400"/>
        </w:tabs>
      </w:pPr>
      <w:r>
        <w:rPr>
          <w:b/>
          <w:bCs/>
        </w:rPr>
        <w:t xml:space="preserve">     A.</w:t>
      </w:r>
      <w:r>
        <w:t xml:space="preserve"> He has another commitment</w:t>
      </w:r>
      <w:r>
        <w:tab/>
      </w:r>
      <w:r>
        <w:rPr>
          <w:b/>
          <w:bCs/>
        </w:rPr>
        <w:t xml:space="preserve">     B.</w:t>
      </w:r>
      <w:r>
        <w:t xml:space="preserve"> He lost his ticket</w:t>
      </w:r>
    </w:p>
    <w:p w:rsidR="00F406DC" w:rsidRDefault="00A865EB">
      <w:pPr>
        <w:tabs>
          <w:tab w:val="left" w:pos="5400"/>
        </w:tabs>
      </w:pPr>
      <w:r>
        <w:rPr>
          <w:b/>
          <w:bCs/>
        </w:rPr>
        <w:t xml:space="preserve">     C.</w:t>
      </w:r>
      <w:r>
        <w:t xml:space="preserve"> He doesn't like the music</w:t>
      </w:r>
      <w:r>
        <w:tab/>
      </w:r>
      <w:r>
        <w:rPr>
          <w:b/>
          <w:bCs/>
        </w:rPr>
        <w:t xml:space="preserve">     D.</w:t>
      </w:r>
      <w:r>
        <w:t xml:space="preserve"> He is feeling unwell</w:t>
      </w:r>
    </w:p>
    <w:p w:rsidR="00F406DC" w:rsidRDefault="00A865EB">
      <w:proofErr w:type="spellStart"/>
      <w:r>
        <w:rPr>
          <w:b/>
          <w:bCs/>
        </w:rPr>
        <w:t>Câu</w:t>
      </w:r>
      <w:proofErr w:type="spellEnd"/>
      <w:r>
        <w:rPr>
          <w:b/>
          <w:bCs/>
        </w:rPr>
        <w:t xml:space="preserve"> 4.</w:t>
      </w:r>
      <w:r>
        <w:t xml:space="preserve"> </w:t>
      </w:r>
      <w:r>
        <w:rPr>
          <w:b/>
          <w:bCs/>
        </w:rPr>
        <w:t xml:space="preserve">Look at the signs. Choose the best answer for the question. </w:t>
      </w:r>
    </w:p>
    <w:p w:rsidR="00F406DC" w:rsidRDefault="00A865EB">
      <w:pPr>
        <w:jc w:val="center"/>
      </w:pPr>
      <w:r>
        <w:rPr>
          <w:noProof/>
          <w:position w:val="-111"/>
        </w:rPr>
        <w:drawing>
          <wp:inline distT="0" distB="0" distL="0" distR="0">
            <wp:extent cx="1263015" cy="1492004"/>
            <wp:effectExtent l="0" t="0" r="0" b="0"/>
            <wp:docPr id="10008" name="Picture 10008"/>
            <wp:cNvGraphicFramePr/>
            <a:graphic xmlns:a="http://schemas.openxmlformats.org/drawingml/2006/main">
              <a:graphicData uri="http://schemas.openxmlformats.org/drawingml/2006/picture">
                <pic:pic xmlns:pic="http://schemas.openxmlformats.org/drawingml/2006/picture">
                  <pic:nvPicPr>
                    <pic:cNvPr id="10009" name="Picture 1000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63015" cy="1492004"/>
                    </a:xfrm>
                    <a:prstGeom prst="rect">
                      <a:avLst/>
                    </a:prstGeom>
                    <a:noFill/>
                  </pic:spPr>
                </pic:pic>
              </a:graphicData>
            </a:graphic>
          </wp:inline>
        </w:drawing>
      </w:r>
    </w:p>
    <w:p w:rsidR="00F406DC" w:rsidRDefault="00A865EB">
      <w:r>
        <w:rPr>
          <w:b/>
          <w:bCs/>
        </w:rPr>
        <w:t xml:space="preserve">     A.</w:t>
      </w:r>
      <w:r>
        <w:t xml:space="preserve"> You can’t buy any shoes in this place.</w:t>
      </w:r>
    </w:p>
    <w:p w:rsidR="00F406DC" w:rsidRDefault="00A865EB">
      <w:r>
        <w:rPr>
          <w:b/>
          <w:bCs/>
        </w:rPr>
        <w:t xml:space="preserve">     B.</w:t>
      </w:r>
      <w:r>
        <w:t xml:space="preserve"> Please take off your shoes when entering this place.</w:t>
      </w:r>
    </w:p>
    <w:p w:rsidR="00F406DC" w:rsidRDefault="00A865EB">
      <w:r>
        <w:rPr>
          <w:b/>
          <w:bCs/>
        </w:rPr>
        <w:t xml:space="preserve">     C.</w:t>
      </w:r>
      <w:r>
        <w:t xml:space="preserve"> You don’t have to wear shoes in this place.</w:t>
      </w:r>
    </w:p>
    <w:p w:rsidR="00F406DC" w:rsidRDefault="00A865EB">
      <w:r>
        <w:rPr>
          <w:b/>
          <w:bCs/>
        </w:rPr>
        <w:t xml:space="preserve">     D.</w:t>
      </w:r>
      <w:r>
        <w:t xml:space="preserve"> Please put on your shoes </w:t>
      </w:r>
      <w:r>
        <w:t>when entering this place.</w:t>
      </w:r>
    </w:p>
    <w:p w:rsidR="00F406DC" w:rsidRDefault="00A865EB">
      <w:proofErr w:type="spellStart"/>
      <w:r>
        <w:rPr>
          <w:b/>
          <w:bCs/>
        </w:rPr>
        <w:t>Câu</w:t>
      </w:r>
      <w:proofErr w:type="spellEnd"/>
      <w:r>
        <w:rPr>
          <w:b/>
          <w:bCs/>
        </w:rPr>
        <w:t xml:space="preserve"> 5.</w:t>
      </w:r>
      <w:r>
        <w:t xml:space="preserve"> </w:t>
      </w:r>
      <w:r>
        <w:rPr>
          <w:b/>
          <w:bCs/>
        </w:rPr>
        <w:t xml:space="preserve">Look at the signs. Choose the best answer for the question. </w:t>
      </w:r>
    </w:p>
    <w:p w:rsidR="00F406DC" w:rsidRDefault="00A865EB">
      <w:pPr>
        <w:jc w:val="center"/>
      </w:pPr>
      <w:r>
        <w:rPr>
          <w:noProof/>
          <w:position w:val="-74"/>
        </w:rPr>
        <w:lastRenderedPageBreak/>
        <w:drawing>
          <wp:inline distT="0" distB="0" distL="0" distR="0">
            <wp:extent cx="1040130" cy="1022258"/>
            <wp:effectExtent l="0" t="0" r="0" b="0"/>
            <wp:docPr id="10011" name="Picture 10011"/>
            <wp:cNvGraphicFramePr/>
            <a:graphic xmlns:a="http://schemas.openxmlformats.org/drawingml/2006/main">
              <a:graphicData uri="http://schemas.openxmlformats.org/drawingml/2006/picture">
                <pic:pic xmlns:pic="http://schemas.openxmlformats.org/drawingml/2006/picture">
                  <pic:nvPicPr>
                    <pic:cNvPr id="10012" name="Picture 100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40130" cy="1022258"/>
                    </a:xfrm>
                    <a:prstGeom prst="rect">
                      <a:avLst/>
                    </a:prstGeom>
                    <a:noFill/>
                  </pic:spPr>
                </pic:pic>
              </a:graphicData>
            </a:graphic>
          </wp:inline>
        </w:drawing>
      </w:r>
    </w:p>
    <w:p w:rsidR="00F406DC" w:rsidRDefault="00A865EB">
      <w:r>
        <w:rPr>
          <w:b/>
          <w:bCs/>
        </w:rPr>
        <w:t xml:space="preserve">     A.</w:t>
      </w:r>
      <w:r>
        <w:t xml:space="preserve"> Chips and burgers are free - today only.</w:t>
      </w:r>
    </w:p>
    <w:p w:rsidR="00F406DC" w:rsidRDefault="00A865EB">
      <w:r>
        <w:rPr>
          <w:b/>
          <w:bCs/>
        </w:rPr>
        <w:t xml:space="preserve">     B.</w:t>
      </w:r>
      <w:r>
        <w:t xml:space="preserve"> If you buy a burger today, you will get chips for free.</w:t>
      </w:r>
    </w:p>
    <w:p w:rsidR="00F406DC" w:rsidRDefault="00A865EB">
      <w:r>
        <w:rPr>
          <w:b/>
          <w:bCs/>
        </w:rPr>
        <w:t xml:space="preserve">     C.</w:t>
      </w:r>
      <w:r>
        <w:t xml:space="preserve"> You can buy burgers and chips today only.</w:t>
      </w:r>
    </w:p>
    <w:p w:rsidR="00F406DC" w:rsidRDefault="00A865EB">
      <w:r>
        <w:rPr>
          <w:b/>
          <w:bCs/>
        </w:rPr>
        <w:t xml:space="preserve">     D.</w:t>
      </w:r>
      <w:r>
        <w:t xml:space="preserve"> Every burger is served with chips in this restaurant.</w:t>
      </w:r>
    </w:p>
    <w:p w:rsidR="00F406DC" w:rsidRDefault="00A865EB">
      <w:proofErr w:type="spellStart"/>
      <w:r>
        <w:rPr>
          <w:b/>
          <w:bCs/>
        </w:rPr>
        <w:t>Câu</w:t>
      </w:r>
      <w:proofErr w:type="spellEnd"/>
      <w:r>
        <w:rPr>
          <w:b/>
          <w:bCs/>
        </w:rPr>
        <w:t xml:space="preserve"> 6.</w:t>
      </w:r>
      <w:r>
        <w:t xml:space="preserve"> </w:t>
      </w:r>
      <w:r>
        <w:rPr>
          <w:b/>
          <w:bCs/>
        </w:rPr>
        <w:t xml:space="preserve">Look at the signs. Choose the best answer for the question. </w:t>
      </w:r>
    </w:p>
    <w:p w:rsidR="00F406DC" w:rsidRDefault="00A865EB">
      <w:pPr>
        <w:jc w:val="center"/>
      </w:pPr>
      <w:r>
        <w:rPr>
          <w:noProof/>
          <w:position w:val="-83"/>
        </w:rPr>
        <w:drawing>
          <wp:inline distT="0" distB="0" distL="0" distR="0">
            <wp:extent cx="775454" cy="1136380"/>
            <wp:effectExtent l="0" t="0" r="0" b="0"/>
            <wp:docPr id="10014" name="Picture 10014"/>
            <wp:cNvGraphicFramePr/>
            <a:graphic xmlns:a="http://schemas.openxmlformats.org/drawingml/2006/main">
              <a:graphicData uri="http://schemas.openxmlformats.org/drawingml/2006/picture">
                <pic:pic xmlns:pic="http://schemas.openxmlformats.org/drawingml/2006/picture">
                  <pic:nvPicPr>
                    <pic:cNvPr id="10015" name="Picture 100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75454" cy="1136380"/>
                    </a:xfrm>
                    <a:prstGeom prst="rect">
                      <a:avLst/>
                    </a:prstGeom>
                    <a:noFill/>
                  </pic:spPr>
                </pic:pic>
              </a:graphicData>
            </a:graphic>
          </wp:inline>
        </w:drawing>
      </w:r>
    </w:p>
    <w:p w:rsidR="00F406DC" w:rsidRDefault="00A865EB">
      <w:r>
        <w:rPr>
          <w:b/>
          <w:bCs/>
        </w:rPr>
        <w:t xml:space="preserve">     A.</w:t>
      </w:r>
      <w:r>
        <w:t xml:space="preserve"> This parking space is only for visitors.</w:t>
      </w:r>
    </w:p>
    <w:p w:rsidR="00F406DC" w:rsidRDefault="00A865EB">
      <w:r>
        <w:rPr>
          <w:b/>
          <w:bCs/>
        </w:rPr>
        <w:t xml:space="preserve">     B.</w:t>
      </w:r>
      <w:r>
        <w:t xml:space="preserve"> People can only park the</w:t>
      </w:r>
      <w:r>
        <w:t>ir car here after their visit.</w:t>
      </w:r>
    </w:p>
    <w:p w:rsidR="00F406DC" w:rsidRDefault="00A865EB">
      <w:r>
        <w:rPr>
          <w:b/>
          <w:bCs/>
        </w:rPr>
        <w:t xml:space="preserve">     C.</w:t>
      </w:r>
      <w:r>
        <w:t xml:space="preserve"> You can park your car here unless you are visitors.</w:t>
      </w:r>
    </w:p>
    <w:p w:rsidR="00F406DC" w:rsidRDefault="00A865EB">
      <w:r>
        <w:rPr>
          <w:b/>
          <w:bCs/>
        </w:rPr>
        <w:t xml:space="preserve">     D.</w:t>
      </w:r>
      <w:r>
        <w:t xml:space="preserve"> Anyone can park their car here.</w:t>
      </w:r>
    </w:p>
    <w:p w:rsidR="00F406DC" w:rsidRDefault="00A865EB">
      <w:proofErr w:type="spellStart"/>
      <w:r>
        <w:rPr>
          <w:b/>
          <w:bCs/>
        </w:rPr>
        <w:t>Câu</w:t>
      </w:r>
      <w:proofErr w:type="spellEnd"/>
      <w:r>
        <w:rPr>
          <w:b/>
          <w:bCs/>
        </w:rPr>
        <w:t xml:space="preserve"> 7.</w:t>
      </w:r>
      <w:r>
        <w:t xml:space="preserve"> Why has Jenna left a note for Marcus?</w:t>
      </w:r>
    </w:p>
    <w:p w:rsidR="00F406DC" w:rsidRDefault="00A865EB">
      <w:pPr>
        <w:jc w:val="center"/>
      </w:pPr>
      <w:r>
        <w:rPr>
          <w:noProof/>
          <w:position w:val="-121"/>
        </w:rPr>
        <w:drawing>
          <wp:inline distT="0" distB="0" distL="0" distR="0">
            <wp:extent cx="4782741" cy="1610916"/>
            <wp:effectExtent l="0" t="0" r="0" b="0"/>
            <wp:docPr id="10017" name="Picture 10017"/>
            <wp:cNvGraphicFramePr/>
            <a:graphic xmlns:a="http://schemas.openxmlformats.org/drawingml/2006/main">
              <a:graphicData uri="http://schemas.openxmlformats.org/drawingml/2006/picture">
                <pic:pic xmlns:pic="http://schemas.openxmlformats.org/drawingml/2006/picture">
                  <pic:nvPicPr>
                    <pic:cNvPr id="10018" name="Picture 1001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82741" cy="1610916"/>
                    </a:xfrm>
                    <a:prstGeom prst="rect">
                      <a:avLst/>
                    </a:prstGeom>
                    <a:noFill/>
                  </pic:spPr>
                </pic:pic>
              </a:graphicData>
            </a:graphic>
          </wp:inline>
        </w:drawing>
      </w:r>
    </w:p>
    <w:p w:rsidR="00F406DC" w:rsidRDefault="00A865EB">
      <w:pPr>
        <w:tabs>
          <w:tab w:val="left" w:pos="5400"/>
        </w:tabs>
      </w:pPr>
      <w:r>
        <w:rPr>
          <w:b/>
          <w:bCs/>
        </w:rPr>
        <w:t xml:space="preserve">     A.</w:t>
      </w:r>
      <w:r>
        <w:t xml:space="preserve"> to invite him to the cinema</w:t>
      </w:r>
      <w:r>
        <w:tab/>
      </w:r>
      <w:r>
        <w:rPr>
          <w:b/>
          <w:bCs/>
        </w:rPr>
        <w:t xml:space="preserve">     B.</w:t>
      </w:r>
      <w:r>
        <w:t xml:space="preserve"> to choose the cinema</w:t>
      </w:r>
    </w:p>
    <w:p w:rsidR="00F406DC" w:rsidRDefault="00A865EB">
      <w:pPr>
        <w:tabs>
          <w:tab w:val="left" w:pos="5400"/>
        </w:tabs>
      </w:pPr>
      <w:r>
        <w:rPr>
          <w:b/>
          <w:bCs/>
        </w:rPr>
        <w:t xml:space="preserve">     C.</w:t>
      </w:r>
      <w:r>
        <w:t xml:space="preserve"> to su</w:t>
      </w:r>
      <w:r>
        <w:t>ggest a film which they could see</w:t>
      </w:r>
      <w:r>
        <w:tab/>
      </w:r>
      <w:r>
        <w:rPr>
          <w:b/>
          <w:bCs/>
        </w:rPr>
        <w:t xml:space="preserve">     D.</w:t>
      </w:r>
      <w:r>
        <w:t xml:space="preserve"> to remind him about an arrangement</w:t>
      </w:r>
    </w:p>
    <w:p w:rsidR="00F406DC" w:rsidRDefault="00A865EB">
      <w:proofErr w:type="spellStart"/>
      <w:r>
        <w:rPr>
          <w:b/>
          <w:bCs/>
        </w:rPr>
        <w:t>Câu</w:t>
      </w:r>
      <w:proofErr w:type="spellEnd"/>
      <w:r>
        <w:rPr>
          <w:b/>
          <w:bCs/>
        </w:rPr>
        <w:t xml:space="preserve"> 8.</w:t>
      </w:r>
      <w:r>
        <w:t xml:space="preserve"> What is the offer for the swim class?</w:t>
      </w:r>
    </w:p>
    <w:p w:rsidR="00F406DC" w:rsidRDefault="00A865EB">
      <w:pPr>
        <w:jc w:val="center"/>
      </w:pPr>
      <w:r>
        <w:rPr>
          <w:noProof/>
          <w:position w:val="-200"/>
        </w:rPr>
        <w:drawing>
          <wp:inline distT="0" distB="0" distL="0" distR="0">
            <wp:extent cx="3431505" cy="2620097"/>
            <wp:effectExtent l="0" t="0" r="0" b="0"/>
            <wp:docPr id="10020" name="Picture 10020"/>
            <wp:cNvGraphicFramePr/>
            <a:graphic xmlns:a="http://schemas.openxmlformats.org/drawingml/2006/main">
              <a:graphicData uri="http://schemas.openxmlformats.org/drawingml/2006/picture">
                <pic:pic xmlns:pic="http://schemas.openxmlformats.org/drawingml/2006/picture">
                  <pic:nvPicPr>
                    <pic:cNvPr id="10021" name="Picture 1002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31505" cy="2620097"/>
                    </a:xfrm>
                    <a:prstGeom prst="rect">
                      <a:avLst/>
                    </a:prstGeom>
                    <a:noFill/>
                  </pic:spPr>
                </pic:pic>
              </a:graphicData>
            </a:graphic>
          </wp:inline>
        </w:drawing>
      </w:r>
    </w:p>
    <w:p w:rsidR="00F406DC" w:rsidRDefault="00A865EB">
      <w:r>
        <w:rPr>
          <w:b/>
          <w:bCs/>
        </w:rPr>
        <w:t xml:space="preserve">     A.</w:t>
      </w:r>
      <w:r>
        <w:t xml:space="preserve"> Advanced swim class on Tuesday at 4pm for €8</w:t>
      </w:r>
    </w:p>
    <w:p w:rsidR="00F406DC" w:rsidRDefault="00A865EB">
      <w:r>
        <w:rPr>
          <w:b/>
          <w:bCs/>
        </w:rPr>
        <w:t xml:space="preserve">     B.</w:t>
      </w:r>
      <w:r>
        <w:t xml:space="preserve"> Beginner's swim class on Tuesday at 4pm for €8</w:t>
      </w:r>
    </w:p>
    <w:p w:rsidR="00F406DC" w:rsidRDefault="00A865EB">
      <w:r>
        <w:rPr>
          <w:b/>
          <w:bCs/>
        </w:rPr>
        <w:t xml:space="preserve">     C.</w:t>
      </w:r>
      <w:r>
        <w:t xml:space="preserve"> Beginner's swim class on Tuesday at 5pm for €10</w:t>
      </w:r>
    </w:p>
    <w:p w:rsidR="00F406DC" w:rsidRDefault="00A865EB">
      <w:r>
        <w:rPr>
          <w:b/>
          <w:bCs/>
        </w:rPr>
        <w:lastRenderedPageBreak/>
        <w:t xml:space="preserve">     D.</w:t>
      </w:r>
      <w:r>
        <w:t xml:space="preserve"> Beginner's swim class on Wednesday at 4pm for €8</w:t>
      </w:r>
    </w:p>
    <w:p w:rsidR="00F406DC" w:rsidRDefault="00A865EB">
      <w:proofErr w:type="spellStart"/>
      <w:r>
        <w:rPr>
          <w:b/>
          <w:bCs/>
        </w:rPr>
        <w:t>Câu</w:t>
      </w:r>
      <w:proofErr w:type="spellEnd"/>
      <w:r>
        <w:rPr>
          <w:b/>
          <w:bCs/>
        </w:rPr>
        <w:t xml:space="preserve"> 9.</w:t>
      </w:r>
      <w:r>
        <w:t xml:space="preserve"> </w:t>
      </w:r>
      <w:r>
        <w:rPr>
          <w:b/>
          <w:bCs/>
        </w:rPr>
        <w:t xml:space="preserve">Look at the signs. Choose the best answer for the question. </w:t>
      </w:r>
    </w:p>
    <w:p w:rsidR="00F406DC" w:rsidRDefault="00A865EB">
      <w:pPr>
        <w:jc w:val="center"/>
      </w:pPr>
      <w:r>
        <w:rPr>
          <w:noProof/>
          <w:position w:val="-111"/>
        </w:rPr>
        <w:drawing>
          <wp:inline distT="0" distB="0" distL="0" distR="0">
            <wp:extent cx="2029177" cy="1489731"/>
            <wp:effectExtent l="0" t="0" r="0" b="0"/>
            <wp:docPr id="10023" name="Picture 10023"/>
            <wp:cNvGraphicFramePr/>
            <a:graphic xmlns:a="http://schemas.openxmlformats.org/drawingml/2006/main">
              <a:graphicData uri="http://schemas.openxmlformats.org/drawingml/2006/picture">
                <pic:pic xmlns:pic="http://schemas.openxmlformats.org/drawingml/2006/picture">
                  <pic:nvPicPr>
                    <pic:cNvPr id="10024" name="Picture 1002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29177" cy="1489731"/>
                    </a:xfrm>
                    <a:prstGeom prst="rect">
                      <a:avLst/>
                    </a:prstGeom>
                    <a:noFill/>
                  </pic:spPr>
                </pic:pic>
              </a:graphicData>
            </a:graphic>
          </wp:inline>
        </w:drawing>
      </w:r>
    </w:p>
    <w:p w:rsidR="00F406DC" w:rsidRDefault="00A865EB">
      <w:r>
        <w:rPr>
          <w:b/>
          <w:bCs/>
        </w:rPr>
        <w:t xml:space="preserve">     A.</w:t>
      </w:r>
      <w:r>
        <w:t xml:space="preserve"> You should wear shoes in this area because of safety.</w:t>
      </w:r>
    </w:p>
    <w:p w:rsidR="00F406DC" w:rsidRDefault="00A865EB">
      <w:r>
        <w:rPr>
          <w:b/>
          <w:bCs/>
        </w:rPr>
        <w:t xml:space="preserve">     B.</w:t>
      </w:r>
      <w:r>
        <w:t xml:space="preserve"> You are allowed to wear shoes in this area.</w:t>
      </w:r>
    </w:p>
    <w:p w:rsidR="00F406DC" w:rsidRDefault="00A865EB">
      <w:r>
        <w:rPr>
          <w:b/>
          <w:bCs/>
        </w:rPr>
        <w:t xml:space="preserve">     C.</w:t>
      </w:r>
      <w:r>
        <w:t xml:space="preserve"> You have to wear shoes that can provide protection in this area.</w:t>
      </w:r>
    </w:p>
    <w:p w:rsidR="00F406DC" w:rsidRDefault="00A865EB">
      <w:r>
        <w:rPr>
          <w:b/>
          <w:bCs/>
        </w:rPr>
        <w:t xml:space="preserve">     D.</w:t>
      </w:r>
      <w:r>
        <w:t xml:space="preserve"> You have to keep your shoes safe in this area.</w:t>
      </w:r>
    </w:p>
    <w:p w:rsidR="00F406DC" w:rsidRDefault="00A865EB">
      <w:proofErr w:type="spellStart"/>
      <w:r>
        <w:rPr>
          <w:b/>
          <w:bCs/>
        </w:rPr>
        <w:t>Câu</w:t>
      </w:r>
      <w:proofErr w:type="spellEnd"/>
      <w:r>
        <w:rPr>
          <w:b/>
          <w:bCs/>
        </w:rPr>
        <w:t xml:space="preserve"> 10.</w:t>
      </w:r>
      <w:r>
        <w:t xml:space="preserve"> </w:t>
      </w:r>
      <w:r>
        <w:rPr>
          <w:b/>
          <w:bCs/>
        </w:rPr>
        <w:t xml:space="preserve">Look at the signs. Choose the best answer for the question. </w:t>
      </w:r>
    </w:p>
    <w:p w:rsidR="00F406DC" w:rsidRDefault="00A865EB">
      <w:pPr>
        <w:jc w:val="center"/>
      </w:pPr>
      <w:r>
        <w:rPr>
          <w:noProof/>
          <w:position w:val="-110"/>
        </w:rPr>
        <w:drawing>
          <wp:inline distT="0" distB="0" distL="0" distR="0">
            <wp:extent cx="2767489" cy="1476709"/>
            <wp:effectExtent l="0" t="0" r="0" b="0"/>
            <wp:docPr id="10026" name="Picture 10026"/>
            <wp:cNvGraphicFramePr/>
            <a:graphic xmlns:a="http://schemas.openxmlformats.org/drawingml/2006/main">
              <a:graphicData uri="http://schemas.openxmlformats.org/drawingml/2006/picture">
                <pic:pic xmlns:pic="http://schemas.openxmlformats.org/drawingml/2006/picture">
                  <pic:nvPicPr>
                    <pic:cNvPr id="10027" name="Picture 1002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67489" cy="1476709"/>
                    </a:xfrm>
                    <a:prstGeom prst="rect">
                      <a:avLst/>
                    </a:prstGeom>
                    <a:noFill/>
                  </pic:spPr>
                </pic:pic>
              </a:graphicData>
            </a:graphic>
          </wp:inline>
        </w:drawing>
      </w:r>
    </w:p>
    <w:p w:rsidR="00F406DC" w:rsidRDefault="00A865EB">
      <w:r>
        <w:rPr>
          <w:b/>
          <w:bCs/>
        </w:rPr>
        <w:t xml:space="preserve">     A.</w:t>
      </w:r>
      <w:r>
        <w:t xml:space="preserve"> You </w:t>
      </w:r>
      <w:r>
        <w:t>may sit where you like.</w:t>
      </w:r>
    </w:p>
    <w:p w:rsidR="00F406DC" w:rsidRDefault="00A865EB">
      <w:r>
        <w:rPr>
          <w:b/>
          <w:bCs/>
        </w:rPr>
        <w:t xml:space="preserve">     B.</w:t>
      </w:r>
      <w:r>
        <w:t xml:space="preserve"> The tickets don’t show bus numbers.</w:t>
      </w:r>
    </w:p>
    <w:p w:rsidR="00F406DC" w:rsidRDefault="00A865EB">
      <w:r>
        <w:rPr>
          <w:b/>
          <w:bCs/>
        </w:rPr>
        <w:t xml:space="preserve">     C.</w:t>
      </w:r>
      <w:r>
        <w:t xml:space="preserve"> You have to choose your seat when you buy tickets.</w:t>
      </w:r>
    </w:p>
    <w:p w:rsidR="00F406DC" w:rsidRDefault="00A865EB">
      <w:r>
        <w:rPr>
          <w:b/>
          <w:bCs/>
        </w:rPr>
        <w:t xml:space="preserve">     D.</w:t>
      </w:r>
      <w:r>
        <w:t xml:space="preserve"> There aren’t any numbers on the seats.</w:t>
      </w:r>
    </w:p>
    <w:p w:rsidR="00B40B78" w:rsidRPr="00B40B78" w:rsidRDefault="00B40B78" w:rsidP="00B40B78">
      <w:pPr>
        <w:tabs>
          <w:tab w:val="left" w:pos="5387"/>
        </w:tabs>
        <w:jc w:val="center"/>
        <w:rPr>
          <w:b/>
          <w:lang w:val="vi"/>
        </w:rPr>
      </w:pPr>
      <w:r w:rsidRPr="00B40B78">
        <w:rPr>
          <w:b/>
          <w:lang w:val="vi"/>
        </w:rPr>
        <w:t>----HẾT---</w:t>
      </w:r>
    </w:p>
    <w:p w:rsidR="009D23AE" w:rsidRPr="009D23AE" w:rsidRDefault="009D23AE" w:rsidP="00B40B78">
      <w:pPr>
        <w:tabs>
          <w:tab w:val="left" w:pos="5387"/>
        </w:tabs>
        <w:rPr>
          <w:lang w:val="vi"/>
        </w:rPr>
      </w:pPr>
    </w:p>
    <w:p w:rsidR="009113A8" w:rsidRDefault="009113A8"/>
    <w:sectPr w:rsidR="009113A8" w:rsidSect="009D23AE">
      <w:footerReference w:type="default" r:id="rId15"/>
      <w:pgSz w:w="11906" w:h="16838" w:code="9"/>
      <w:pgMar w:top="680" w:right="567" w:bottom="680" w:left="851" w:header="0" w:footer="227"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65EB" w:rsidRDefault="00A865EB" w:rsidP="009D23AE">
      <w:pPr>
        <w:spacing w:before="0" w:after="0"/>
      </w:pPr>
      <w:r>
        <w:separator/>
      </w:r>
    </w:p>
  </w:endnote>
  <w:endnote w:type="continuationSeparator" w:id="0">
    <w:p w:rsidR="00A865EB" w:rsidRDefault="00A865EB" w:rsidP="009D23A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06DC" w:rsidRDefault="00A865EB">
    <w:pPr>
      <w:pBdr>
        <w:top w:val="single" w:sz="6" w:space="1" w:color="auto"/>
      </w:pBdr>
      <w:tabs>
        <w:tab w:val="right" w:pos="10489"/>
      </w:tabs>
      <w:spacing w:before="0" w:after="0"/>
      <w:jc w:val="left"/>
    </w:pPr>
    <w:proofErr w:type="spellStart"/>
    <w:r>
      <w:rPr>
        <w:color w:val="000000"/>
      </w:rPr>
      <w:t>Mã</w:t>
    </w:r>
    <w:proofErr w:type="spellEnd"/>
    <w:r>
      <w:rPr>
        <w:color w:val="000000"/>
      </w:rPr>
      <w:t xml:space="preserve"> </w:t>
    </w:r>
    <w:proofErr w:type="spellStart"/>
    <w:r>
      <w:rPr>
        <w:color w:val="000000"/>
      </w:rPr>
      <w:t>đ</w:t>
    </w:r>
    <w:r>
      <w:rPr>
        <w:color w:val="000000"/>
      </w:rPr>
      <w:t>ề</w:t>
    </w:r>
    <w:proofErr w:type="spellEnd"/>
    <w:r>
      <w:rPr>
        <w:color w:val="000000"/>
      </w:rPr>
      <w:t xml:space="preserve"> 024</w:t>
    </w:r>
    <w:r>
      <w:rPr>
        <w:color w:val="000000"/>
      </w:rPr>
      <w:tab/>
    </w:r>
    <w:proofErr w:type="spellStart"/>
    <w:r>
      <w:rPr>
        <w:color w:val="000000"/>
      </w:rPr>
      <w:t>Trang</w:t>
    </w:r>
    <w:proofErr w:type="spellEnd"/>
    <w:r>
      <w:rPr>
        <w:color w:val="000000"/>
      </w:rPr>
      <w:t xml:space="preserve"> </w:t>
    </w:r>
    <w:r>
      <w:rPr>
        <w:color w:val="000000"/>
      </w:rPr>
      <w:fldChar w:fldCharType="begin"/>
    </w:r>
    <w:r>
      <w:rPr>
        <w:color w:val="000000"/>
      </w:rPr>
      <w:instrText>Page</w:instrText>
    </w:r>
    <w:r>
      <w:rPr>
        <w:color w:val="000000"/>
      </w:rPr>
      <w:fldChar w:fldCharType="separate"/>
    </w:r>
    <w:r w:rsidR="000B3EC8">
      <w:rPr>
        <w:noProof/>
        <w:color w:val="000000"/>
      </w:rPr>
      <w:t>3</w:t>
    </w:r>
    <w:r>
      <w:rPr>
        <w:color w:val="000000"/>
      </w:rPr>
      <w:fldChar w:fldCharType="end"/>
    </w:r>
    <w:r>
      <w:rPr>
        <w:color w:val="000000"/>
      </w:rPr>
      <w:t>/</w:t>
    </w:r>
    <w:r>
      <w:rPr>
        <w:color w:val="000000"/>
      </w:rPr>
      <w:fldChar w:fldCharType="begin"/>
    </w:r>
    <w:r>
      <w:rPr>
        <w:color w:val="000000"/>
      </w:rPr>
      <w:instrText>NUMPAGES</w:instrText>
    </w:r>
    <w:r>
      <w:rPr>
        <w:color w:val="000000"/>
      </w:rPr>
      <w:fldChar w:fldCharType="separate"/>
    </w:r>
    <w:r w:rsidR="000B3EC8">
      <w:rPr>
        <w:noProof/>
        <w:color w:val="000000"/>
      </w:rPr>
      <w:t>3</w:t>
    </w:r>
    <w:r>
      <w:rPr>
        <w:color w:val="00000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65EB" w:rsidRDefault="00A865EB" w:rsidP="009D23AE">
      <w:pPr>
        <w:spacing w:before="0" w:after="0"/>
      </w:pPr>
      <w:r>
        <w:separator/>
      </w:r>
    </w:p>
  </w:footnote>
  <w:footnote w:type="continuationSeparator" w:id="0">
    <w:p w:rsidR="00A865EB" w:rsidRDefault="00A865EB" w:rsidP="009D23AE">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3AE"/>
    <w:rsid w:val="000B3EC8"/>
    <w:rsid w:val="000B4BCD"/>
    <w:rsid w:val="000F0761"/>
    <w:rsid w:val="00204A9F"/>
    <w:rsid w:val="00242C05"/>
    <w:rsid w:val="00385EF5"/>
    <w:rsid w:val="00481BEF"/>
    <w:rsid w:val="0056376F"/>
    <w:rsid w:val="005970C9"/>
    <w:rsid w:val="005C2776"/>
    <w:rsid w:val="007B58FB"/>
    <w:rsid w:val="00820DBD"/>
    <w:rsid w:val="00896591"/>
    <w:rsid w:val="009113A8"/>
    <w:rsid w:val="009D23AE"/>
    <w:rsid w:val="00A865EB"/>
    <w:rsid w:val="00AD3B56"/>
    <w:rsid w:val="00AF23CC"/>
    <w:rsid w:val="00B40B78"/>
    <w:rsid w:val="00C41A5B"/>
    <w:rsid w:val="00C73C38"/>
    <w:rsid w:val="00CC0004"/>
    <w:rsid w:val="00E444F1"/>
    <w:rsid w:val="00E55D02"/>
    <w:rsid w:val="00E62059"/>
    <w:rsid w:val="00F406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B66BAD-0452-4DBC-8F31-DC8E0145F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6591"/>
    <w:pPr>
      <w:spacing w:before="40" w:after="40" w:line="240" w:lineRule="auto"/>
      <w:jc w:val="both"/>
    </w:pPr>
    <w:rPr>
      <w:rFonts w:ascii="Times New Roman" w:hAnsi="Times New Roman"/>
      <w:sz w:val="24"/>
    </w:rPr>
  </w:style>
  <w:style w:type="paragraph" w:styleId="Heading1">
    <w:name w:val="heading 1"/>
    <w:basedOn w:val="Normal"/>
    <w:link w:val="Heading1Char"/>
    <w:uiPriority w:val="9"/>
    <w:qFormat/>
    <w:rsid w:val="009D23AE"/>
    <w:pPr>
      <w:widowControl w:val="0"/>
      <w:autoSpaceDE w:val="0"/>
      <w:autoSpaceDN w:val="0"/>
      <w:spacing w:before="46" w:after="0"/>
      <w:ind w:left="140"/>
      <w:jc w:val="left"/>
      <w:outlineLvl w:val="0"/>
    </w:pPr>
    <w:rPr>
      <w:rFonts w:eastAsia="Times New Roman" w:cs="Times New Roman"/>
      <w:b/>
      <w:bCs/>
      <w:szCs w:val="24"/>
      <w:lang w:val="vi"/>
    </w:rPr>
  </w:style>
  <w:style w:type="paragraph" w:styleId="Heading2">
    <w:name w:val="heading 2"/>
    <w:basedOn w:val="Normal"/>
    <w:link w:val="Heading2Char"/>
    <w:uiPriority w:val="9"/>
    <w:unhideWhenUsed/>
    <w:qFormat/>
    <w:rsid w:val="009D23AE"/>
    <w:pPr>
      <w:widowControl w:val="0"/>
      <w:autoSpaceDE w:val="0"/>
      <w:autoSpaceDN w:val="0"/>
      <w:spacing w:before="46" w:after="0"/>
      <w:ind w:left="140"/>
      <w:jc w:val="left"/>
      <w:outlineLvl w:val="1"/>
    </w:pPr>
    <w:rPr>
      <w:rFonts w:eastAsia="Times New Roman" w:cs="Times New Roman"/>
      <w:b/>
      <w:bCs/>
      <w:i/>
      <w:iCs/>
      <w:szCs w:val="24"/>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23AE"/>
    <w:rPr>
      <w:rFonts w:ascii="Times New Roman" w:eastAsia="Times New Roman" w:hAnsi="Times New Roman" w:cs="Times New Roman"/>
      <w:b/>
      <w:bCs/>
      <w:sz w:val="24"/>
      <w:szCs w:val="24"/>
      <w:lang w:val="vi"/>
    </w:rPr>
  </w:style>
  <w:style w:type="character" w:customStyle="1" w:styleId="Heading2Char">
    <w:name w:val="Heading 2 Char"/>
    <w:basedOn w:val="DefaultParagraphFont"/>
    <w:link w:val="Heading2"/>
    <w:uiPriority w:val="9"/>
    <w:rsid w:val="009D23AE"/>
    <w:rPr>
      <w:rFonts w:ascii="Times New Roman" w:eastAsia="Times New Roman" w:hAnsi="Times New Roman" w:cs="Times New Roman"/>
      <w:b/>
      <w:bCs/>
      <w:i/>
      <w:iCs/>
      <w:sz w:val="24"/>
      <w:szCs w:val="24"/>
      <w:lang w:val="vi"/>
    </w:rPr>
  </w:style>
  <w:style w:type="paragraph" w:styleId="BodyText">
    <w:name w:val="Body Text"/>
    <w:basedOn w:val="Normal"/>
    <w:link w:val="BodyTextChar"/>
    <w:uiPriority w:val="1"/>
    <w:qFormat/>
    <w:rsid w:val="009D23AE"/>
    <w:pPr>
      <w:widowControl w:val="0"/>
      <w:autoSpaceDE w:val="0"/>
      <w:autoSpaceDN w:val="0"/>
      <w:spacing w:before="41" w:after="0"/>
      <w:ind w:left="140"/>
      <w:jc w:val="left"/>
    </w:pPr>
    <w:rPr>
      <w:rFonts w:eastAsia="Times New Roman" w:cs="Times New Roman"/>
      <w:szCs w:val="24"/>
      <w:lang w:val="vi"/>
    </w:rPr>
  </w:style>
  <w:style w:type="character" w:customStyle="1" w:styleId="BodyTextChar">
    <w:name w:val="Body Text Char"/>
    <w:basedOn w:val="DefaultParagraphFont"/>
    <w:link w:val="BodyText"/>
    <w:uiPriority w:val="1"/>
    <w:rsid w:val="009D23AE"/>
    <w:rPr>
      <w:rFonts w:ascii="Times New Roman" w:eastAsia="Times New Roman" w:hAnsi="Times New Roman" w:cs="Times New Roman"/>
      <w:sz w:val="24"/>
      <w:szCs w:val="24"/>
      <w:lang w:val="vi"/>
    </w:rPr>
  </w:style>
  <w:style w:type="paragraph" w:styleId="ListParagraph">
    <w:name w:val="List Paragraph"/>
    <w:basedOn w:val="Normal"/>
    <w:uiPriority w:val="1"/>
    <w:qFormat/>
    <w:rsid w:val="009D23AE"/>
    <w:pPr>
      <w:widowControl w:val="0"/>
      <w:autoSpaceDE w:val="0"/>
      <w:autoSpaceDN w:val="0"/>
      <w:spacing w:before="41" w:after="0"/>
      <w:ind w:left="433" w:hanging="294"/>
      <w:jc w:val="left"/>
    </w:pPr>
    <w:rPr>
      <w:rFonts w:eastAsia="Times New Roman" w:cs="Times New Roman"/>
      <w:sz w:val="22"/>
      <w:lang w:val="vi"/>
    </w:rPr>
  </w:style>
  <w:style w:type="paragraph" w:customStyle="1" w:styleId="TableParagraph">
    <w:name w:val="Table Paragraph"/>
    <w:basedOn w:val="Normal"/>
    <w:uiPriority w:val="1"/>
    <w:qFormat/>
    <w:rsid w:val="009D23AE"/>
    <w:pPr>
      <w:widowControl w:val="0"/>
      <w:autoSpaceDE w:val="0"/>
      <w:autoSpaceDN w:val="0"/>
      <w:spacing w:before="0" w:after="0"/>
      <w:jc w:val="left"/>
    </w:pPr>
    <w:rPr>
      <w:rFonts w:eastAsia="Times New Roman" w:cs="Times New Roman"/>
      <w:sz w:val="22"/>
      <w:lang w:val="vi"/>
    </w:rPr>
  </w:style>
  <w:style w:type="character" w:styleId="Hyperlink">
    <w:name w:val="Hyperlink"/>
    <w:basedOn w:val="DefaultParagraphFont"/>
    <w:uiPriority w:val="99"/>
    <w:unhideWhenUsed/>
    <w:rsid w:val="009D23AE"/>
    <w:rPr>
      <w:color w:val="0563C1" w:themeColor="hyperlink"/>
      <w:u w:val="single"/>
    </w:rPr>
  </w:style>
  <w:style w:type="character" w:customStyle="1" w:styleId="UnresolvedMention1">
    <w:name w:val="Unresolved Mention1"/>
    <w:basedOn w:val="DefaultParagraphFont"/>
    <w:uiPriority w:val="99"/>
    <w:semiHidden/>
    <w:unhideWhenUsed/>
    <w:rsid w:val="009D23AE"/>
    <w:rPr>
      <w:color w:val="605E5C"/>
      <w:shd w:val="clear" w:color="auto" w:fill="E1DFDD"/>
    </w:rPr>
  </w:style>
  <w:style w:type="paragraph" w:styleId="Header">
    <w:name w:val="header"/>
    <w:basedOn w:val="Normal"/>
    <w:link w:val="HeaderChar"/>
    <w:uiPriority w:val="99"/>
    <w:unhideWhenUsed/>
    <w:rsid w:val="009D23AE"/>
    <w:pPr>
      <w:tabs>
        <w:tab w:val="center" w:pos="4680"/>
        <w:tab w:val="right" w:pos="9360"/>
      </w:tabs>
      <w:spacing w:before="0" w:after="0"/>
    </w:pPr>
  </w:style>
  <w:style w:type="character" w:customStyle="1" w:styleId="HeaderChar">
    <w:name w:val="Header Char"/>
    <w:basedOn w:val="DefaultParagraphFont"/>
    <w:link w:val="Header"/>
    <w:uiPriority w:val="99"/>
    <w:rsid w:val="009D23AE"/>
    <w:rPr>
      <w:rFonts w:ascii="Times New Roman" w:hAnsi="Times New Roman"/>
      <w:sz w:val="24"/>
    </w:rPr>
  </w:style>
  <w:style w:type="paragraph" w:styleId="Footer">
    <w:name w:val="footer"/>
    <w:basedOn w:val="Normal"/>
    <w:link w:val="FooterChar"/>
    <w:uiPriority w:val="99"/>
    <w:unhideWhenUsed/>
    <w:rsid w:val="009D23AE"/>
    <w:pPr>
      <w:tabs>
        <w:tab w:val="center" w:pos="4680"/>
        <w:tab w:val="right" w:pos="9360"/>
      </w:tabs>
      <w:spacing w:before="0" w:after="0"/>
    </w:pPr>
  </w:style>
  <w:style w:type="character" w:customStyle="1" w:styleId="FooterChar">
    <w:name w:val="Footer Char"/>
    <w:basedOn w:val="DefaultParagraphFont"/>
    <w:link w:val="Footer"/>
    <w:uiPriority w:val="99"/>
    <w:rsid w:val="009D23AE"/>
    <w:rPr>
      <w:rFonts w:ascii="Times New Roman" w:hAnsi="Times New Roman"/>
      <w:sz w:val="24"/>
    </w:rPr>
  </w:style>
  <w:style w:type="table" w:styleId="TableGrid">
    <w:name w:val="Table Grid"/>
    <w:basedOn w:val="TableNormal"/>
    <w:uiPriority w:val="39"/>
    <w:rsid w:val="000604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04A9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1534351">
      <w:bodyDiv w:val="1"/>
      <w:marLeft w:val="0"/>
      <w:marRight w:val="0"/>
      <w:marTop w:val="0"/>
      <w:marBottom w:val="0"/>
      <w:divBdr>
        <w:top w:val="none" w:sz="0" w:space="0" w:color="auto"/>
        <w:left w:val="none" w:sz="0" w:space="0" w:color="auto"/>
        <w:bottom w:val="none" w:sz="0" w:space="0" w:color="auto"/>
        <w:right w:val="none" w:sz="0" w:space="0" w:color="auto"/>
      </w:divBdr>
    </w:div>
    <w:div w:id="2141609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447</Words>
  <Characters>2554</Characters>
  <Application>Microsoft Office Word</Application>
  <DocSecurity>0</DocSecurity>
  <Lines>21</Lines>
  <Paragraphs>5</Paragraphs>
  <ScaleCrop>false</ScaleCrop>
  <Company/>
  <LinksUpToDate>false</LinksUpToDate>
  <CharactersWithSpaces>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PC</cp:lastModifiedBy>
  <cp:revision>3</cp:revision>
  <dcterms:created xsi:type="dcterms:W3CDTF">2022-08-12T10:34:00Z</dcterms:created>
  <dcterms:modified xsi:type="dcterms:W3CDTF">2024-08-31T14:15:00Z</dcterms:modified>
</cp:coreProperties>
</file>