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ascii="Times New Roman" w:hAnsi="Times New Roman"/>
          <w:bCs w:val="0"/>
          <w:color w:val="0000FF"/>
          <w:sz w:val="28"/>
          <w:szCs w:val="28"/>
        </w:rPr>
      </w:pPr>
      <w:r>
        <w:rPr>
          <w:rFonts w:ascii="Times New Roman" w:hAnsi="Times New Roman"/>
          <w:bCs w:val="0"/>
          <w:color w:val="0000FF"/>
          <w:sz w:val="28"/>
          <w:szCs w:val="28"/>
          <w:lang w:val="en-US"/>
        </w:rPr>
        <w:t xml:space="preserve">10 </w:t>
      </w:r>
      <w:bookmarkStart w:id="0" w:name="_GoBack"/>
      <w:bookmarkEnd w:id="0"/>
      <w:r>
        <w:rPr>
          <w:rFonts w:ascii="Times New Roman" w:hAnsi="Times New Roman"/>
          <w:bCs w:val="0"/>
          <w:color w:val="0000FF"/>
          <w:sz w:val="28"/>
          <w:szCs w:val="28"/>
        </w:rPr>
        <w:t>ĐỀ KIỂM TRA 45 PHÚT– CHƯƠNG II – HÌNH HỌC</w:t>
      </w:r>
      <w:r>
        <w:rPr>
          <w:rFonts w:ascii="Times New Roman" w:hAnsi="Times New Roman"/>
          <w:bCs w:val="0"/>
          <w:color w:val="0000FF"/>
          <w:sz w:val="28"/>
          <w:szCs w:val="28"/>
          <w:lang w:val="en-US"/>
        </w:rPr>
        <w:t xml:space="preserve"> 7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BÀI KIỂM TRA SỐ 1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25" o:spt="75" type="#_x0000_t75" style="height:14.25pt;width:36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cân tại A biết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26" o:spt="75" type="#_x0000_t75" style="height:18pt;width:40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. Tính số đo góc </w:t>
      </w:r>
      <w:r>
        <w:rPr>
          <w:rFonts w:ascii="Times New Roman" w:hAnsi="Times New Roman" w:cs="Times New Roman"/>
          <w:position w:val="-4"/>
          <w:sz w:val="28"/>
          <w:szCs w:val="28"/>
        </w:rPr>
        <w:pict>
          <v:shape id="_x0000_i1027" o:spt="75" type="#_x0000_t75" style="height:17.25pt;width:11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28" o:spt="75" type="#_x0000_t75" style="height:18pt;width:1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9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nhọn và tia phân giác Oz của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0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0" DrawAspect="Content" ObjectID="_1468075726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Trên tia Ox lấy A, trên tia Oy lấy B sao cho OB = OA. Trên tia Oz lấy điểm M tùy ý.</w:t>
      </w:r>
    </w:p>
    <w:p>
      <w:pPr>
        <w:pStyle w:val="8"/>
        <w:keepLines w:val="0"/>
        <w:pageBreakBefore w:val="0"/>
        <w:widowControl/>
        <w:numPr>
          <w:ilvl w:val="0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right="57" w:hanging="283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Chứng minh rằng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6172200</wp:posOffset>
                </wp:positionV>
                <wp:extent cx="4572000" cy="457200"/>
                <wp:effectExtent l="0" t="4445" r="190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486pt;height:36pt;width:360pt;z-index:251659264;mso-width-relative:page;mso-height-relative:page;" fillcolor="#FFFFFF" filled="t" stroked="f" coordsize="21600,21600" o:gfxdata="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yWK6dkAAAAMAQAADwAAAAAAAAABACAAAAAiAAAAZHJzL2Rvd25yZXYueG1sUEsBAhQAFAAA&#10;AAgAh07iQBV4XGnuAQAA2wMAAA4AAAAAAAAAAQAgAAAAKAEAAGRycy9lMm9Eb2MueG1sUEsFBgAA&#10;AAAGAAYAWQEAAIg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t xml:space="preserve">AOM =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 xml:space="preserve">BOM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8"/>
        <w:keepLines w:val="0"/>
        <w:pageBreakBefore w:val="0"/>
        <w:widowControl/>
        <w:numPr>
          <w:ilvl w:val="0"/>
          <w:numId w:val="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right="57" w:hanging="283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Chứng minh rằng AB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OM là đường trung trực của AB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Bài 3: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ABC cân tại A. Trên cạnh AB lấy điểm D, trên tia đối của tia CA lấy điểm E sao cho BD = CE. Gọi I là giao điểm của DE và BC. Qua E vẽ đường thẳng song song với AB, cắt BC tại F. </w:t>
      </w: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567"/>
          <w:tab w:val="clear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BDI 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FEI.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keepLines w:val="0"/>
        <w:pageBreakBefore w:val="0"/>
        <w:widowControl/>
        <w:numPr>
          <w:ilvl w:val="0"/>
          <w:numId w:val="2"/>
        </w:numPr>
        <w:tabs>
          <w:tab w:val="left" w:pos="567"/>
          <w:tab w:val="clear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I là trung điểm của DE.</w:t>
      </w: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00FF"/>
          <w:position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position w:val="-6"/>
          <w:sz w:val="28"/>
          <w:szCs w:val="28"/>
          <w:lang w:val="en-US"/>
        </w:rPr>
        <w:t>BÀI KIỂM TRA SỐ 2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ABC có AB = 6 cm, AC = 8 cm, BC = 10 cm. </w:t>
      </w:r>
    </w:p>
    <w:p>
      <w:pPr>
        <w:keepLines w:val="0"/>
        <w:pageBreakBefore w:val="0"/>
        <w:widowControl/>
        <w:numPr>
          <w:ilvl w:val="0"/>
          <w:numId w:val="3"/>
        </w:numPr>
        <w:tabs>
          <w:tab w:val="left" w:pos="567"/>
          <w:tab w:val="clear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ABC vuông.</w:t>
      </w:r>
    </w:p>
    <w:p>
      <w:pPr>
        <w:keepLines w:val="0"/>
        <w:pageBreakBefore w:val="0"/>
        <w:widowControl/>
        <w:numPr>
          <w:ilvl w:val="0"/>
          <w:numId w:val="3"/>
        </w:numPr>
        <w:tabs>
          <w:tab w:val="left" w:pos="567"/>
          <w:tab w:val="clear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AH vuông góc với BC. Biết AH = 4,8cm. Tính độ dài các đoạn BH, CH.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00FF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pt-BR"/>
        </w:rPr>
        <w:t>Bài 2</w:t>
      </w:r>
      <w:r>
        <w:rPr>
          <w:rFonts w:ascii="Times New Roman" w:hAnsi="Times New Roman" w:cs="Times New Roman"/>
          <w:color w:val="0000FF"/>
          <w:sz w:val="28"/>
          <w:szCs w:val="28"/>
          <w:lang w:val="pt-BR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t>tam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giác ABC vuông tại A, BD là phân giác của góc B.Vẽ DI vuông góc với BC (I thuộc BC). Gọi K là giao điểm của hai đường thẳng DI và AB. Chứng minh:</w:t>
      </w:r>
    </w:p>
    <w:p>
      <w:pPr>
        <w:pStyle w:val="8"/>
        <w:keepLines w:val="0"/>
        <w:pageBreakBefore w:val="0"/>
        <w:widowControl/>
        <w:numPr>
          <w:ilvl w:val="0"/>
          <w:numId w:val="4"/>
        </w:numPr>
        <w:tabs>
          <w:tab w:val="left" w:pos="284"/>
          <w:tab w:val="left" w:pos="2835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>
        <w:rPr/>
        <w:sym w:font="Symbol" w:char="F044"/>
      </w:r>
      <w:r>
        <w:rPr>
          <w:sz w:val="28"/>
          <w:szCs w:val="28"/>
          <w:lang w:val="pt-BR"/>
        </w:rPr>
        <w:t>ABD = IBD</w:t>
      </w:r>
      <w:r>
        <w:rPr>
          <w:sz w:val="28"/>
          <w:szCs w:val="28"/>
          <w:lang w:val="pt-BR"/>
        </w:rPr>
        <w:tab/>
      </w:r>
    </w:p>
    <w:p>
      <w:pPr>
        <w:pStyle w:val="8"/>
        <w:keepLines w:val="0"/>
        <w:pageBreakBefore w:val="0"/>
        <w:widowControl/>
        <w:numPr>
          <w:ilvl w:val="0"/>
          <w:numId w:val="4"/>
        </w:numPr>
        <w:tabs>
          <w:tab w:val="left" w:pos="284"/>
          <w:tab w:val="left" w:pos="2835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>
        <w:rPr>
          <w:position w:val="-4"/>
        </w:rPr>
        <w:object>
          <v:shape id="_x0000_i1031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2">
            <o:LockedField>false</o:LockedField>
          </o:OLEObject>
        </w:object>
      </w:r>
      <w:r>
        <w:rPr>
          <w:sz w:val="28"/>
          <w:szCs w:val="28"/>
          <w:lang w:val="pt-BR"/>
        </w:rPr>
        <w:tab/>
      </w:r>
    </w:p>
    <w:p>
      <w:pPr>
        <w:pStyle w:val="8"/>
        <w:keepLines w:val="0"/>
        <w:pageBreakBefore w:val="0"/>
        <w:widowControl/>
        <w:numPr>
          <w:ilvl w:val="0"/>
          <w:numId w:val="4"/>
        </w:numPr>
        <w:tabs>
          <w:tab w:val="left" w:pos="284"/>
          <w:tab w:val="left" w:pos="2835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DK = DC</w:t>
      </w:r>
    </w:p>
    <w:p>
      <w:pPr>
        <w:pStyle w:val="8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Cho AB = 6cm; AC = 8cm. Hãy tính IC?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 w:right="356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hình vẽ, có H là trung điểm của BD, AD // BC, AC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BD tại 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keepLines w:val="0"/>
        <w:pageBreakBefore w:val="0"/>
        <w:widowControl/>
        <w:numPr>
          <w:ilvl w:val="0"/>
          <w:numId w:val="5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3810</wp:posOffset>
            </wp:positionV>
            <wp:extent cx="2191385" cy="1173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AHD = </w:t>
      </w:r>
      <w:r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CHB</w:t>
      </w:r>
    </w:p>
    <w:p>
      <w:pPr>
        <w:keepLines w:val="0"/>
        <w:pageBreakBefore w:val="0"/>
        <w:widowControl/>
        <w:numPr>
          <w:ilvl w:val="0"/>
          <w:numId w:val="5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 = AD.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BÀI KIẾM TRA SỐ 3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Bài 1: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DEF có DF = 15cm, EF = 12cm, DE = 9cm.</w:t>
      </w:r>
    </w:p>
    <w:p>
      <w:pPr>
        <w:keepLines w:val="0"/>
        <w:pageBreakBefore w:val="0"/>
        <w:widowControl/>
        <w:numPr>
          <w:ilvl w:val="0"/>
          <w:numId w:val="6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tam giác DEF là tam giác vuông.</w:t>
      </w:r>
    </w:p>
    <w:p>
      <w:pPr>
        <w:keepLines w:val="0"/>
        <w:pageBreakBefore w:val="0"/>
        <w:widowControl/>
        <w:numPr>
          <w:ilvl w:val="0"/>
          <w:numId w:val="6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của tia ED lấy điểm I sao cho IE = 5cm. Tính độ dài đoạn thẳng IF.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Bài 2: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28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ABC vuông tại A. Trên tia đối của tia AC lấy điểm I sao cho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AI = AC. Kẻ AH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3" DrawAspect="Content" ObjectID="_1468075729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BI tại H, AK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4" DrawAspect="Content" ObjectID="_1468075730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BC tại K.</w:t>
      </w:r>
    </w:p>
    <w:p>
      <w:pPr>
        <w:keepLines w:val="0"/>
        <w:pageBreakBefore w:val="0"/>
        <w:widowControl/>
        <w:numPr>
          <w:ilvl w:val="0"/>
          <w:numId w:val="7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5" DrawAspect="Content" ObjectID="_1468075731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BAI =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6" DrawAspect="Content" ObjectID="_1468075732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BAC và BA là tia phân giác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7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3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keepLines w:val="0"/>
        <w:pageBreakBefore w:val="0"/>
        <w:widowControl/>
        <w:numPr>
          <w:ilvl w:val="0"/>
          <w:numId w:val="7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HK // IC.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M là giao điểm của KA và BI, N là giao điểm của HA và BC. Chứng minh: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8" DrawAspect="Content" ObjectID="_1468075734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AMN cân.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KIẾM TRA SỐ 4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ABC có AB = 9 cm, AC = 12cm, BC = 15 cm.. </w:t>
      </w:r>
    </w:p>
    <w:p>
      <w:pPr>
        <w:keepLines w:val="0"/>
        <w:pageBreakBefore w:val="0"/>
        <w:widowControl/>
        <w:numPr>
          <w:ilvl w:val="0"/>
          <w:numId w:val="8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ABC vuông.</w:t>
      </w:r>
    </w:p>
    <w:p>
      <w:pPr>
        <w:keepLines w:val="0"/>
        <w:pageBreakBefore w:val="0"/>
        <w:widowControl/>
        <w:numPr>
          <w:ilvl w:val="0"/>
          <w:numId w:val="8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AH vuông góc với BC. Biết AH = 7,2cm. Tính độ dài các đoạn BH, CH.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tam giác ABC vuông tại A, BD là phân giác của góc B. Vẽ </w:t>
      </w:r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vuông góc với BC (điểm I thuộc BC). Gọi K là giao điểm của hai đường thẳng DI và AB. Chứng minh:</w:t>
      </w:r>
    </w:p>
    <w:p>
      <w:pPr>
        <w:keepLines w:val="0"/>
        <w:pageBreakBefore w:val="0"/>
        <w:widowControl/>
        <w:numPr>
          <w:ilvl w:val="0"/>
          <w:numId w:val="9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2.75pt;width:75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29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?</w:t>
      </w:r>
    </w:p>
    <w:p>
      <w:pPr>
        <w:keepLines w:val="0"/>
        <w:pageBreakBefore w:val="0"/>
        <w:widowControl/>
        <w:numPr>
          <w:ilvl w:val="0"/>
          <w:numId w:val="9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0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31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?</w:t>
      </w:r>
    </w:p>
    <w:p>
      <w:pPr>
        <w:keepLines w:val="0"/>
        <w:pageBreakBefore w:val="0"/>
        <w:widowControl/>
        <w:numPr>
          <w:ilvl w:val="0"/>
          <w:numId w:val="9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DK = DC? Cho AB = 6 cm; AC = 8 cm. Hãy tính IC ?</w:t>
      </w: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sz w:val="32"/>
          <w:szCs w:val="28"/>
          <w:lang w:val="pt-BR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BÀI KIỂM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TRA SỐ</w:t>
      </w:r>
      <w:r>
        <w:rPr>
          <w:rFonts w:ascii="Times New Roman" w:hAnsi="Times New Roman" w:cs="Times New Roman"/>
          <w:b/>
          <w:color w:val="0070C0"/>
          <w:sz w:val="32"/>
          <w:szCs w:val="28"/>
          <w:lang w:val="pt-BR"/>
        </w:rPr>
        <w:t xml:space="preserve"> 5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A biết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38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số đo góc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3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44" DrawAspect="Content" ObjectID="_1468075740" r:id="rId38">
            <o:LockedField>false</o:LockedField>
          </o:OLEObject>
        </w:objec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ABC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5" DrawAspect="Content" ObjectID="_1468075741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2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Tia phân giác của góc A cắt BC ở D. Tính góc ADC và góc ADB.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DEF có DE = DF = 5cm, EF = 6cm. Gọi I là trung điểm EF.</w:t>
      </w:r>
    </w:p>
    <w:p>
      <w:pPr>
        <w:keepLines w:val="0"/>
        <w:pageBreakBefore w:val="0"/>
        <w:widowControl/>
        <w:numPr>
          <w:ilvl w:val="0"/>
          <w:numId w:val="10"/>
        </w:numPr>
        <w:tabs>
          <w:tab w:val="left" w:pos="567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DEI 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DFI</w:t>
      </w:r>
    </w:p>
    <w:p>
      <w:pPr>
        <w:keepLines w:val="0"/>
        <w:pageBreakBefore w:val="0"/>
        <w:widowControl/>
        <w:numPr>
          <w:ilvl w:val="0"/>
          <w:numId w:val="10"/>
        </w:numPr>
        <w:tabs>
          <w:tab w:val="left" w:pos="567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đọan DI</w:t>
      </w:r>
    </w:p>
    <w:p>
      <w:pPr>
        <w:keepLines w:val="0"/>
        <w:pageBreakBefore w:val="0"/>
        <w:widowControl/>
        <w:numPr>
          <w:ilvl w:val="0"/>
          <w:numId w:val="10"/>
        </w:numPr>
        <w:tabs>
          <w:tab w:val="left" w:pos="567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Kẻ IH vuông góc với DE (H</w:t>
      </w:r>
      <w:r>
        <w:rPr>
          <w:rFonts w:ascii="Times New Roman" w:hAnsi="Times New Roman" w:cs="Times New Roman"/>
          <w:position w:val="-4"/>
          <w:sz w:val="28"/>
          <w:szCs w:val="28"/>
          <w:lang w:val="de-DE"/>
        </w:rPr>
        <w:pict>
          <v:shape id="_x0000_i1047" o:spt="75" type="#_x0000_t75" style="height:9.75pt;width:9.7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DE). </w:t>
      </w:r>
      <w:r>
        <w:rPr>
          <w:rFonts w:ascii="Times New Roman" w:hAnsi="Times New Roman" w:cs="Times New Roman"/>
          <w:sz w:val="28"/>
          <w:szCs w:val="28"/>
        </w:rPr>
        <w:t>Kẻ IJ vuông góc với DF (J</w:t>
      </w:r>
      <w:r>
        <w:rPr>
          <w:rFonts w:ascii="Times New Roman" w:hAnsi="Times New Roman" w:cs="Times New Roman"/>
          <w:position w:val="-4"/>
          <w:sz w:val="28"/>
          <w:szCs w:val="28"/>
        </w:rPr>
        <w:pict>
          <v:shape id="_x0000_i1048" o:spt="75" type="#_x0000_t75" style="height:9.75pt;width:9.75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DF). Chứng minh: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IHJ là tam giác cân.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Chứng minh: HJ song song EF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KIẾM TRA SỐ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6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ABC vuông tại A. Biết AB = 5 cm, BC = 13 cm. Tính AC.</w:t>
      </w:r>
    </w:p>
    <w:p>
      <w:pPr>
        <w:keepLines w:val="0"/>
        <w:pageBreakBefore w:val="0"/>
        <w:widowControl/>
        <w:tabs>
          <w:tab w:val="left" w:pos="6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>
      <w:pPr>
        <w:keepLines w:val="0"/>
        <w:pageBreakBefore w:val="0"/>
        <w:widowControl/>
        <w:tabs>
          <w:tab w:val="left" w:pos="960"/>
          <w:tab w:val="left" w:pos="17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  <w:lang w:val="pt-BR"/>
        </w:rPr>
        <w:t>tam</w:t>
      </w:r>
      <w:r>
        <w:rPr>
          <w:rFonts w:ascii="Times New Roman" w:hAnsi="Times New Roman" w:cs="Times New Roman"/>
          <w:sz w:val="28"/>
          <w:szCs w:val="28"/>
        </w:rPr>
        <w:t xml:space="preserve"> giác ABC có AB = 5cm; AC = 13cm; BC = 12cm.</w:t>
      </w:r>
    </w:p>
    <w:p>
      <w:pPr>
        <w:keepLines w:val="0"/>
        <w:pageBreakBefore w:val="0"/>
        <w:widowControl/>
        <w:numPr>
          <w:ilvl w:val="0"/>
          <w:numId w:val="1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tam giác ABC là tam giác vuông.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M là trung điểm của cạnh BC. Tính độ dài AM.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cân tại A. Trên cạnh AB lấy điểm D, trên tia đối của tia CA lấy điểm E sao cho BD = CE. Gọi M là giao điểm của DE và BC. Qua E vẽ đường thẳng song song với AB, cắt BC tại F. Chứng minh:</w:t>
      </w:r>
    </w:p>
    <w:p>
      <w:pPr>
        <w:keepLines w:val="0"/>
        <w:pageBreakBefore w:val="0"/>
        <w:widowControl/>
        <w:numPr>
          <w:ilvl w:val="0"/>
          <w:numId w:val="12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BDM 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FEM</w:t>
      </w:r>
    </w:p>
    <w:p>
      <w:pPr>
        <w:keepLines w:val="0"/>
        <w:pageBreakBefore w:val="0"/>
        <w:widowControl/>
        <w:numPr>
          <w:ilvl w:val="0"/>
          <w:numId w:val="12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là trung điểm của DE.</w:t>
      </w: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70C0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BÀI KIỂM TRA SỐ 7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9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9" DrawAspect="Content" ObjectID="_1468075743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AB = 9cm, BC = 12cm, AC = 15cm.</w:t>
      </w:r>
    </w:p>
    <w:p>
      <w:pPr>
        <w:keepLines w:val="0"/>
        <w:pageBreakBefore w:val="0"/>
        <w:widowControl/>
        <w:numPr>
          <w:ilvl w:val="0"/>
          <w:numId w:val="13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0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0" DrawAspect="Content" ObjectID="_1468075744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của tia AB lấy điểm D sao cho AD = 2cm. Tính độ dài cạnh DC.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1" DrawAspect="Content" ObjectID="_1468075745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ABC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3" DrawAspect="Content" ObjectID="_1468075747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Tia phân giác của góc A cắt BC ở D.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4" DrawAspect="Content" ObjectID="_1468075748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5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5" DrawAspect="Content" ObjectID="_1468075749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Bài 3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6" DrawAspect="Content" ObjectID="_1468075750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 (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7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7" DrawAspect="Content" ObjectID="_1468075751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góc nhọn), gọi M là trung điểm của BC. </w:t>
      </w:r>
    </w:p>
    <w:p>
      <w:pPr>
        <w:keepLines w:val="0"/>
        <w:pageBreakBefore w:val="0"/>
        <w:widowControl/>
        <w:numPr>
          <w:ilvl w:val="0"/>
          <w:numId w:val="14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4.25pt;width:84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8" DrawAspect="Content" ObjectID="_1468075752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và AM là tia phân giác của góc A.</w:t>
      </w:r>
    </w:p>
    <w:p>
      <w:pPr>
        <w:keepLines w:val="0"/>
        <w:pageBreakBefore w:val="0"/>
        <w:widowControl/>
        <w:numPr>
          <w:ilvl w:val="0"/>
          <w:numId w:val="14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9" DrawAspect="Content" ObjectID="_1468075753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0" DrawAspect="Content" ObjectID="_1468075754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1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1" DrawAspect="Content" ObjectID="_1468075755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2" o:spt="75" type="#_x0000_t75" style="height:12.75pt;width:41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2" DrawAspect="Content" ObjectID="_1468075756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3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3" DrawAspect="Content" ObjectID="_1468075757" r:id="rId72">
            <o:LockedField>false</o:LockedField>
          </o:OLEObject>
        </w:object>
      </w:r>
    </w:p>
    <w:p>
      <w:pPr>
        <w:keepLines w:val="0"/>
        <w:pageBreakBefore w:val="0"/>
        <w:widowControl/>
        <w:numPr>
          <w:ilvl w:val="0"/>
          <w:numId w:val="14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HK//BC</w:t>
      </w:r>
    </w:p>
    <w:p>
      <w:pPr>
        <w:keepLines w:val="0"/>
        <w:pageBreakBefore w:val="0"/>
        <w:widowControl/>
        <w:numPr>
          <w:ilvl w:val="0"/>
          <w:numId w:val="14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giao điểm của BH và CK chứng minh A, I, M thẳng hàng.</w:t>
      </w: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BÀI KIỂM TRA SỐ 8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4" DrawAspect="Content" ObjectID="_1468075758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ABC có AB = 9cm, AC = 12cm, BC = 15cm.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5" DrawAspect="Content" ObjectID="_1468075759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ABC vuông.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ABC cân tại A, vẽ AM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BC, (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6" DrawAspect="Content" ObjectID="_1468075760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keepLines w:val="0"/>
        <w:pageBreakBefore w:val="0"/>
        <w:widowControl/>
        <w:numPr>
          <w:ilvl w:val="0"/>
          <w:numId w:val="15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 w:firstLine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7" o:spt="75" type="#_x0000_t75" style="height:15pt;width:103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7" DrawAspect="Content" ObjectID="_1468075761" r:id="rId80">
            <o:LockedField>false</o:LockedField>
          </o:OLEObject>
        </w:object>
      </w:r>
    </w:p>
    <w:p>
      <w:pPr>
        <w:keepLines w:val="0"/>
        <w:pageBreakBefore w:val="0"/>
        <w:widowControl/>
        <w:numPr>
          <w:ilvl w:val="0"/>
          <w:numId w:val="15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 w:firstLine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MH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AB tại H và MK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AC tại K. Chứng minh AH = AK.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HK // BC.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>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MNP cân tại P (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8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8" DrawAspect="Content" ObjectID="_1468075762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&lt;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), vẽ MA vuông góc với PN tại A, NC vuông góc với PM tại C. </w:t>
      </w:r>
    </w:p>
    <w:p>
      <w:pPr>
        <w:keepLines w:val="0"/>
        <w:pageBreakBefore w:val="0"/>
        <w:widowControl/>
        <w:numPr>
          <w:ilvl w:val="0"/>
          <w:numId w:val="16"/>
        </w:numPr>
        <w:tabs>
          <w:tab w:val="left" w:pos="567"/>
          <w:tab w:val="clear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PC = PA và CA // MN.</w:t>
      </w:r>
    </w:p>
    <w:p>
      <w:pPr>
        <w:keepLines w:val="0"/>
        <w:pageBreakBefore w:val="0"/>
        <w:widowControl/>
        <w:numPr>
          <w:ilvl w:val="0"/>
          <w:numId w:val="16"/>
        </w:numPr>
        <w:tabs>
          <w:tab w:val="left" w:pos="567"/>
          <w:tab w:val="clear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giao điểm của MA và NC. Tia PI cắt MN tại K. Chứng minh K là trung điểm của MN.</w:t>
      </w: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KIỂM TRA SỐ 9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pt-BR"/>
        </w:rPr>
        <w:t>Bài 1: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cân tại B, biết góc A bằng 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9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9" DrawAspect="Content" ObjectID="_1468075763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0" DrawAspect="Content" ObjectID="_1468075764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1" DrawAspect="Content" ObjectID="_1468075765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MNP có MN = 5cm, NP = 12cm, MP = 13cm.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2" DrawAspect="Content" ObjectID="_1468075766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MNP vuông.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DEF có DE = 6 cm, DF = 8 cm, EF = 10 cm</w:t>
      </w:r>
    </w:p>
    <w:p>
      <w:pPr>
        <w:pStyle w:val="8"/>
        <w:keepLines w:val="0"/>
        <w:pageBreakBefore w:val="0"/>
        <w:widowControl/>
        <w:numPr>
          <w:ilvl w:val="0"/>
          <w:numId w:val="17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right="57" w:hanging="283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Hỏi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 xml:space="preserve">DEF có phải là tam giác vuông không? Vì sao?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8"/>
        <w:keepLines w:val="0"/>
        <w:pageBreakBefore w:val="0"/>
        <w:widowControl/>
        <w:numPr>
          <w:ilvl w:val="0"/>
          <w:numId w:val="17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right="57" w:hanging="283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Vẽ tia phân giác EI của </w:t>
      </w:r>
      <w:r>
        <w:rPr>
          <w:position w:val="-4"/>
          <w:sz w:val="28"/>
          <w:szCs w:val="28"/>
        </w:rPr>
        <w:object>
          <v:shape id="_x0000_i1073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67" r:id="rId91">
            <o:LockedField>false</o:LockedField>
          </o:OLEObject>
        </w:object>
      </w:r>
      <w:r>
        <w:rPr>
          <w:sz w:val="28"/>
          <w:szCs w:val="28"/>
        </w:rPr>
        <w:t xml:space="preserve"> (I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DF). Từ I vẽ IM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EF tại M. </w:t>
      </w: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Chứng minh rằng DI = IM.</w:t>
      </w: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pStyle w:val="8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KIỂM TRA SỐ 10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Bài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4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68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M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69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6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70" r:id="rId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71" r:id="rId99">
            <o:LockedField>false</o:LockedField>
          </o:OLEObject>
        </w:objec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Cho </w:t>
      </w:r>
      <w:r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pt-BR"/>
        </w:rPr>
        <w:t>ABC cân tại A (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>
          <v:shape id="_x0000_i1078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2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nhọn ). Tia phân giác góc của A cắt BC tại I.</w:t>
      </w:r>
    </w:p>
    <w:p>
      <w:pPr>
        <w:keepLines w:val="0"/>
        <w:pageBreakBefore w:val="0"/>
        <w:widowControl/>
        <w:numPr>
          <w:ilvl w:val="0"/>
          <w:numId w:val="18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AIB = </w:t>
      </w:r>
      <w:r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AIC. Từ đó suy ra AI </w:t>
      </w:r>
      <w:r>
        <w:rPr>
          <w:rFonts w:ascii="Times New Roman" w:hAnsi="Times New Roman" w:cs="Times New Roman"/>
          <w:sz w:val="28"/>
          <w:szCs w:val="28"/>
          <w:lang w:val="pt-BR"/>
        </w:rPr>
        <w:sym w:font="Symbol" w:char="F05E"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BC</w:t>
      </w:r>
    </w:p>
    <w:p>
      <w:pPr>
        <w:keepLines w:val="0"/>
        <w:pageBreakBefore w:val="0"/>
        <w:widowControl/>
        <w:numPr>
          <w:ilvl w:val="0"/>
          <w:numId w:val="18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D là trung điểm của AC, M là giao điểm của BD với AI. Chứng minh rằng M là trọng tâm của </w:t>
      </w:r>
      <w:r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ABC. </w:t>
      </w:r>
      <w:r>
        <w:rPr>
          <w:rFonts w:ascii="Times New Roman" w:hAnsi="Times New Roman" w:cs="Times New Roman"/>
          <w:sz w:val="28"/>
          <w:szCs w:val="28"/>
        </w:rPr>
        <w:t xml:space="preserve">Biết AB = AC = 5cm; BC = 6 cm. </w:t>
      </w:r>
      <w:r>
        <w:rPr>
          <w:rFonts w:ascii="Times New Roman" w:hAnsi="Times New Roman" w:cs="Times New Roman"/>
          <w:sz w:val="28"/>
          <w:szCs w:val="28"/>
          <w:lang w:val="pt-BR"/>
        </w:rPr>
        <w:t>Tính AM.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4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ABC có AB = AC = 10cm, BC =12cm. Kẻ AH vuông góc với BC (H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9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3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BC) </w:t>
      </w:r>
    </w:p>
    <w:p>
      <w:pPr>
        <w:keepLines w:val="0"/>
        <w:pageBreakBefore w:val="0"/>
        <w:widowControl/>
        <w:numPr>
          <w:ilvl w:val="0"/>
          <w:numId w:val="19"/>
        </w:numPr>
        <w:tabs>
          <w:tab w:val="left" w:pos="567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HB = HC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0" DrawAspect="Content" ObjectID="_1468075774" r:id="rId105">
            <o:LockedField>false</o:LockedField>
          </o:OLEObject>
        </w:object>
      </w:r>
    </w:p>
    <w:p>
      <w:pPr>
        <w:keepLines w:val="0"/>
        <w:pageBreakBefore w:val="0"/>
        <w:widowControl/>
        <w:numPr>
          <w:ilvl w:val="0"/>
          <w:numId w:val="19"/>
        </w:numPr>
        <w:tabs>
          <w:tab w:val="left" w:pos="567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độ dài AH ? </w:t>
      </w:r>
    </w:p>
    <w:p>
      <w:pPr>
        <w:keepLines w:val="0"/>
        <w:pageBreakBefore w:val="0"/>
        <w:widowControl/>
        <w:numPr>
          <w:ilvl w:val="0"/>
          <w:numId w:val="19"/>
        </w:numPr>
        <w:tabs>
          <w:tab w:val="left" w:pos="567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HD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AB ( D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1" DrawAspect="Content" ObjectID="_1468075775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AB ), kẻ HE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AC (E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2" DrawAspect="Content" ObjectID="_1468075776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AC).</w:t>
      </w: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AHD 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AHE và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HDE là tam giác gì ? Vì sao ?</w:t>
      </w: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67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Chứng minh: DE // BC ? </w:t>
      </w:r>
    </w:p>
    <w:p>
      <w:pPr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b/>
        <w:color w:val="FF0000"/>
        <w:sz w:val="28"/>
        <w:lang w:val="en-US"/>
      </w:rPr>
    </w:pPr>
    <w:r>
      <w:rPr>
        <w:rFonts w:ascii="Times New Roman" w:hAnsi="Times New Roman" w:cs="Times New Roman"/>
        <w:b/>
        <w:color w:val="FF0000"/>
        <w:sz w:val="28"/>
        <w:lang w:val="en-US"/>
      </w:rPr>
      <w:t>Toán 7 - Thầy Nguyễn Văn Quyền – 0938.59.6698 –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2F5"/>
    <w:multiLevelType w:val="multilevel"/>
    <w:tmpl w:val="01A662F5"/>
    <w:lvl w:ilvl="0" w:tentative="0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57" w:hanging="360"/>
      </w:pPr>
    </w:lvl>
    <w:lvl w:ilvl="2" w:tentative="0">
      <w:start w:val="1"/>
      <w:numFmt w:val="lowerRoman"/>
      <w:lvlText w:val="%3."/>
      <w:lvlJc w:val="right"/>
      <w:pPr>
        <w:ind w:left="2577" w:hanging="180"/>
      </w:pPr>
    </w:lvl>
    <w:lvl w:ilvl="3" w:tentative="0">
      <w:start w:val="1"/>
      <w:numFmt w:val="decimal"/>
      <w:lvlText w:val="%4."/>
      <w:lvlJc w:val="left"/>
      <w:pPr>
        <w:ind w:left="3297" w:hanging="360"/>
      </w:pPr>
    </w:lvl>
    <w:lvl w:ilvl="4" w:tentative="0">
      <w:start w:val="1"/>
      <w:numFmt w:val="lowerLetter"/>
      <w:lvlText w:val="%5."/>
      <w:lvlJc w:val="left"/>
      <w:pPr>
        <w:ind w:left="4017" w:hanging="360"/>
      </w:pPr>
    </w:lvl>
    <w:lvl w:ilvl="5" w:tentative="0">
      <w:start w:val="1"/>
      <w:numFmt w:val="lowerRoman"/>
      <w:lvlText w:val="%6."/>
      <w:lvlJc w:val="right"/>
      <w:pPr>
        <w:ind w:left="4737" w:hanging="180"/>
      </w:pPr>
    </w:lvl>
    <w:lvl w:ilvl="6" w:tentative="0">
      <w:start w:val="1"/>
      <w:numFmt w:val="decimal"/>
      <w:lvlText w:val="%7."/>
      <w:lvlJc w:val="left"/>
      <w:pPr>
        <w:ind w:left="5457" w:hanging="360"/>
      </w:pPr>
    </w:lvl>
    <w:lvl w:ilvl="7" w:tentative="0">
      <w:start w:val="1"/>
      <w:numFmt w:val="lowerLetter"/>
      <w:lvlText w:val="%8."/>
      <w:lvlJc w:val="left"/>
      <w:pPr>
        <w:ind w:left="6177" w:hanging="360"/>
      </w:pPr>
    </w:lvl>
    <w:lvl w:ilvl="8" w:tentative="0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1077A3E"/>
    <w:multiLevelType w:val="multilevel"/>
    <w:tmpl w:val="11077A3E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DC485B"/>
    <w:multiLevelType w:val="multilevel"/>
    <w:tmpl w:val="20DC485B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746F0"/>
    <w:multiLevelType w:val="multilevel"/>
    <w:tmpl w:val="322746F0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B43FDF"/>
    <w:multiLevelType w:val="multilevel"/>
    <w:tmpl w:val="33B43FDF"/>
    <w:lvl w:ilvl="0" w:tentative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7C3E0E"/>
    <w:multiLevelType w:val="multilevel"/>
    <w:tmpl w:val="3B7C3E0E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E3B67"/>
    <w:multiLevelType w:val="multilevel"/>
    <w:tmpl w:val="3FFE3B67"/>
    <w:lvl w:ilvl="0" w:tentative="0">
      <w:start w:val="1"/>
      <w:numFmt w:val="lowerLetter"/>
      <w:lvlText w:val="%1)"/>
      <w:lvlJc w:val="left"/>
      <w:pPr>
        <w:tabs>
          <w:tab w:val="left" w:pos="860"/>
        </w:tabs>
        <w:ind w:left="8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4995750"/>
    <w:multiLevelType w:val="multilevel"/>
    <w:tmpl w:val="44995750"/>
    <w:lvl w:ilvl="0" w:tentative="0">
      <w:start w:val="1"/>
      <w:numFmt w:val="lowerLetter"/>
      <w:lvlText w:val="%1)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0" w:hanging="360"/>
      </w:pPr>
    </w:lvl>
    <w:lvl w:ilvl="2" w:tentative="0">
      <w:start w:val="1"/>
      <w:numFmt w:val="lowerRoman"/>
      <w:lvlText w:val="%3."/>
      <w:lvlJc w:val="right"/>
      <w:pPr>
        <w:ind w:left="2440" w:hanging="180"/>
      </w:pPr>
    </w:lvl>
    <w:lvl w:ilvl="3" w:tentative="0">
      <w:start w:val="1"/>
      <w:numFmt w:val="decimal"/>
      <w:lvlText w:val="%4."/>
      <w:lvlJc w:val="left"/>
      <w:pPr>
        <w:ind w:left="3160" w:hanging="360"/>
      </w:pPr>
    </w:lvl>
    <w:lvl w:ilvl="4" w:tentative="0">
      <w:start w:val="1"/>
      <w:numFmt w:val="lowerLetter"/>
      <w:lvlText w:val="%5."/>
      <w:lvlJc w:val="left"/>
      <w:pPr>
        <w:ind w:left="3880" w:hanging="360"/>
      </w:pPr>
    </w:lvl>
    <w:lvl w:ilvl="5" w:tentative="0">
      <w:start w:val="1"/>
      <w:numFmt w:val="lowerRoman"/>
      <w:lvlText w:val="%6."/>
      <w:lvlJc w:val="right"/>
      <w:pPr>
        <w:ind w:left="4600" w:hanging="180"/>
      </w:pPr>
    </w:lvl>
    <w:lvl w:ilvl="6" w:tentative="0">
      <w:start w:val="1"/>
      <w:numFmt w:val="decimal"/>
      <w:lvlText w:val="%7."/>
      <w:lvlJc w:val="left"/>
      <w:pPr>
        <w:ind w:left="5320" w:hanging="360"/>
      </w:pPr>
    </w:lvl>
    <w:lvl w:ilvl="7" w:tentative="0">
      <w:start w:val="1"/>
      <w:numFmt w:val="lowerLetter"/>
      <w:lvlText w:val="%8."/>
      <w:lvlJc w:val="left"/>
      <w:pPr>
        <w:ind w:left="6040" w:hanging="360"/>
      </w:pPr>
    </w:lvl>
    <w:lvl w:ilvl="8" w:tentative="0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46961A5D"/>
    <w:multiLevelType w:val="multilevel"/>
    <w:tmpl w:val="46961A5D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ACA6305"/>
    <w:multiLevelType w:val="multilevel"/>
    <w:tmpl w:val="4ACA6305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C757B78"/>
    <w:multiLevelType w:val="multilevel"/>
    <w:tmpl w:val="4C757B7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8693D"/>
    <w:multiLevelType w:val="multilevel"/>
    <w:tmpl w:val="5068693D"/>
    <w:lvl w:ilvl="0" w:tentative="0">
      <w:start w:val="1"/>
      <w:numFmt w:val="lowerLetter"/>
      <w:lvlText w:val="%1)"/>
      <w:lvlJc w:val="left"/>
      <w:pPr>
        <w:tabs>
          <w:tab w:val="left" w:pos="860"/>
        </w:tabs>
        <w:ind w:left="8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4B57807"/>
    <w:multiLevelType w:val="multilevel"/>
    <w:tmpl w:val="54B57807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1358FE"/>
    <w:multiLevelType w:val="multilevel"/>
    <w:tmpl w:val="561358FE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2C4626"/>
    <w:multiLevelType w:val="multilevel"/>
    <w:tmpl w:val="582C4626"/>
    <w:lvl w:ilvl="0" w:tentative="0">
      <w:start w:val="1"/>
      <w:numFmt w:val="lowerLetter"/>
      <w:lvlText w:val="%1)"/>
      <w:lvlJc w:val="left"/>
      <w:pPr>
        <w:tabs>
          <w:tab w:val="left" w:pos="860"/>
        </w:tabs>
        <w:ind w:left="8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6F847CCD"/>
    <w:multiLevelType w:val="multilevel"/>
    <w:tmpl w:val="6F847CCD"/>
    <w:lvl w:ilvl="0" w:tentative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BB0ED0"/>
    <w:multiLevelType w:val="multilevel"/>
    <w:tmpl w:val="70BB0ED0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300980"/>
    <w:multiLevelType w:val="multilevel"/>
    <w:tmpl w:val="78300980"/>
    <w:lvl w:ilvl="0" w:tentative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55337A"/>
    <w:multiLevelType w:val="multilevel"/>
    <w:tmpl w:val="7F55337A"/>
    <w:lvl w:ilvl="0" w:tentative="0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57" w:hanging="360"/>
      </w:pPr>
    </w:lvl>
    <w:lvl w:ilvl="2" w:tentative="0">
      <w:start w:val="1"/>
      <w:numFmt w:val="lowerRoman"/>
      <w:lvlText w:val="%3."/>
      <w:lvlJc w:val="right"/>
      <w:pPr>
        <w:ind w:left="2577" w:hanging="180"/>
      </w:pPr>
    </w:lvl>
    <w:lvl w:ilvl="3" w:tentative="0">
      <w:start w:val="1"/>
      <w:numFmt w:val="decimal"/>
      <w:lvlText w:val="%4."/>
      <w:lvlJc w:val="left"/>
      <w:pPr>
        <w:ind w:left="3297" w:hanging="360"/>
      </w:pPr>
    </w:lvl>
    <w:lvl w:ilvl="4" w:tentative="0">
      <w:start w:val="1"/>
      <w:numFmt w:val="lowerLetter"/>
      <w:lvlText w:val="%5."/>
      <w:lvlJc w:val="left"/>
      <w:pPr>
        <w:ind w:left="4017" w:hanging="360"/>
      </w:pPr>
    </w:lvl>
    <w:lvl w:ilvl="5" w:tentative="0">
      <w:start w:val="1"/>
      <w:numFmt w:val="lowerRoman"/>
      <w:lvlText w:val="%6."/>
      <w:lvlJc w:val="right"/>
      <w:pPr>
        <w:ind w:left="4737" w:hanging="180"/>
      </w:pPr>
    </w:lvl>
    <w:lvl w:ilvl="6" w:tentative="0">
      <w:start w:val="1"/>
      <w:numFmt w:val="decimal"/>
      <w:lvlText w:val="%7."/>
      <w:lvlJc w:val="left"/>
      <w:pPr>
        <w:ind w:left="5457" w:hanging="360"/>
      </w:pPr>
    </w:lvl>
    <w:lvl w:ilvl="7" w:tentative="0">
      <w:start w:val="1"/>
      <w:numFmt w:val="lowerLetter"/>
      <w:lvlText w:val="%8."/>
      <w:lvlJc w:val="left"/>
      <w:pPr>
        <w:ind w:left="6177" w:hanging="360"/>
      </w:pPr>
    </w:lvl>
    <w:lvl w:ilvl="8" w:tentative="0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13"/>
  </w:num>
  <w:num w:numId="7">
    <w:abstractNumId w:val="16"/>
  </w:num>
  <w:num w:numId="8">
    <w:abstractNumId w:val="3"/>
  </w:num>
  <w:num w:numId="9">
    <w:abstractNumId w:val="17"/>
  </w:num>
  <w:num w:numId="10">
    <w:abstractNumId w:val="8"/>
  </w:num>
  <w:num w:numId="11">
    <w:abstractNumId w:val="12"/>
  </w:num>
  <w:num w:numId="12">
    <w:abstractNumId w:val="4"/>
  </w:num>
  <w:num w:numId="13">
    <w:abstractNumId w:val="15"/>
  </w:num>
  <w:num w:numId="14">
    <w:abstractNumId w:val="1"/>
  </w:num>
  <w:num w:numId="15">
    <w:abstractNumId w:val="7"/>
  </w:num>
  <w:num w:numId="16">
    <w:abstractNumId w:val="6"/>
  </w:num>
  <w:num w:numId="17">
    <w:abstractNumId w:val="0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76"/>
    <w:rsid w:val="002A72C5"/>
    <w:rsid w:val="00880776"/>
    <w:rsid w:val="00885BC4"/>
    <w:rsid w:val="00AE2867"/>
    <w:rsid w:val="00C51D84"/>
    <w:rsid w:val="00C811B9"/>
    <w:rsid w:val="2521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en-US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ing 1 Char"/>
    <w:basedOn w:val="5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customStyle="1" w:styleId="8">
    <w:name w:val="List Paragraph"/>
    <w:basedOn w:val="1"/>
    <w:link w:val="9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9">
    <w:name w:val="List Paragraph Char"/>
    <w:link w:val="8"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Header Char"/>
    <w:basedOn w:val="5"/>
    <w:link w:val="4"/>
    <w:uiPriority w:val="99"/>
    <w:rPr>
      <w:lang w:val="vi-VN"/>
    </w:rPr>
  </w:style>
  <w:style w:type="character" w:customStyle="1" w:styleId="11">
    <w:name w:val="Footer Char"/>
    <w:basedOn w:val="5"/>
    <w:link w:val="3"/>
    <w:uiPriority w:val="99"/>
    <w:rPr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1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4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image" Target="media/image3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image" Target="media/image21.wmf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oleObject" Target="embeddings/oleObject16.bin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emf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1" Type="http://schemas.openxmlformats.org/officeDocument/2006/relationships/fontTable" Target="fontTable.xml"/><Relationship Id="rId110" Type="http://schemas.openxmlformats.org/officeDocument/2006/relationships/numbering" Target="numbering.xml"/><Relationship Id="rId11" Type="http://schemas.openxmlformats.org/officeDocument/2006/relationships/oleObject" Target="embeddings/oleObject2.bin"/><Relationship Id="rId109" Type="http://schemas.openxmlformats.org/officeDocument/2006/relationships/customXml" Target="../customXml/item1.xml"/><Relationship Id="rId108" Type="http://schemas.openxmlformats.org/officeDocument/2006/relationships/oleObject" Target="embeddings/oleObject52.bin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919</Words>
  <Characters>5241</Characters>
  <Lines>43</Lines>
  <Paragraphs>12</Paragraphs>
  <TotalTime>0</TotalTime>
  <ScaleCrop>false</ScaleCrop>
  <LinksUpToDate>false</LinksUpToDate>
  <CharactersWithSpaces>6148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2018-01-04T04:04:00Z</dcterms:created>
  <dc:creator>trang do</dc:creator>
  <cp:lastModifiedBy>Admin</cp:lastModifiedBy>
  <dcterms:modified xsi:type="dcterms:W3CDTF">2018-01-05T02:42:13Z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